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290"/>
        <w:gridCol w:w="1375"/>
        <w:gridCol w:w="1168"/>
        <w:gridCol w:w="142"/>
        <w:gridCol w:w="2694"/>
        <w:gridCol w:w="1647"/>
        <w:gridCol w:w="444"/>
        <w:gridCol w:w="692"/>
        <w:gridCol w:w="837"/>
        <w:gridCol w:w="3094"/>
      </w:tblGrid>
      <w:tr w:rsidR="000E5E45" w:rsidRPr="006C5834" w14:paraId="73750C85" w14:textId="77777777" w:rsidTr="00A24240">
        <w:tc>
          <w:tcPr>
            <w:tcW w:w="3437" w:type="pct"/>
            <w:gridSpan w:val="8"/>
            <w:shd w:val="clear" w:color="auto" w:fill="DEEAF6" w:themeFill="accent5" w:themeFillTint="33"/>
          </w:tcPr>
          <w:p w14:paraId="540F9182" w14:textId="12DD0B49" w:rsidR="00B94A90" w:rsidRPr="00A042C6" w:rsidRDefault="0045002F" w:rsidP="0045002F">
            <w:pPr>
              <w:rPr>
                <w:bCs/>
                <w:sz w:val="22"/>
                <w:szCs w:val="22"/>
                <w:lang w:val="hr-HR"/>
              </w:rPr>
            </w:pPr>
            <w:bookmarkStart w:id="0" w:name="_Hlk102309563"/>
            <w:r>
              <w:rPr>
                <w:b/>
                <w:sz w:val="22"/>
                <w:szCs w:val="22"/>
                <w:lang w:val="en-GB"/>
              </w:rPr>
              <w:t>x</w:t>
            </w:r>
            <w:r w:rsidR="00B94A90" w:rsidRPr="006C5834">
              <w:rPr>
                <w:b/>
                <w:sz w:val="22"/>
                <w:szCs w:val="22"/>
                <w:lang w:val="sr-Cyrl-CS"/>
              </w:rPr>
              <w:t>Струка (</w:t>
            </w:r>
            <w:r w:rsidR="00B94A90" w:rsidRPr="006C5834">
              <w:rPr>
                <w:b/>
                <w:sz w:val="22"/>
                <w:szCs w:val="22"/>
                <w:lang w:val="hr-HR"/>
              </w:rPr>
              <w:t>назив)</w:t>
            </w:r>
            <w:r w:rsidR="00B94A90" w:rsidRPr="006C5834">
              <w:rPr>
                <w:b/>
                <w:sz w:val="22"/>
                <w:szCs w:val="22"/>
                <w:lang w:val="sr-Cyrl-CS"/>
              </w:rPr>
              <w:t>:</w:t>
            </w:r>
            <w:r w:rsidR="00A042C6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A042C6">
              <w:rPr>
                <w:bCs/>
                <w:sz w:val="22"/>
                <w:szCs w:val="22"/>
                <w:lang w:val="sr-Cyrl-CS"/>
              </w:rPr>
              <w:t>Све струке (четврти степен)</w:t>
            </w:r>
          </w:p>
        </w:tc>
        <w:tc>
          <w:tcPr>
            <w:tcW w:w="1563" w:type="pct"/>
            <w:gridSpan w:val="3"/>
            <w:shd w:val="clear" w:color="auto" w:fill="DEEAF6" w:themeFill="accent5" w:themeFillTint="33"/>
          </w:tcPr>
          <w:p w14:paraId="744E1B2A" w14:textId="77777777" w:rsidR="00B94A90" w:rsidRPr="006C5834" w:rsidRDefault="00B94A90" w:rsidP="0045002F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0E5E45" w:rsidRPr="006C5834" w14:paraId="743BF406" w14:textId="77777777" w:rsidTr="00A24240">
        <w:tc>
          <w:tcPr>
            <w:tcW w:w="3437" w:type="pct"/>
            <w:gridSpan w:val="8"/>
            <w:shd w:val="clear" w:color="auto" w:fill="DEEAF6" w:themeFill="accent5" w:themeFillTint="33"/>
          </w:tcPr>
          <w:p w14:paraId="6C6E4AAB" w14:textId="4671CF28" w:rsidR="00B94A90" w:rsidRPr="00A042C6" w:rsidRDefault="00B94A90" w:rsidP="0045002F">
            <w:pPr>
              <w:rPr>
                <w:bCs/>
                <w:sz w:val="22"/>
                <w:szCs w:val="22"/>
                <w:lang w:val="hr-HR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6C5834">
              <w:rPr>
                <w:b/>
                <w:sz w:val="22"/>
                <w:szCs w:val="22"/>
                <w:lang w:val="sr-Cyrl-CS"/>
              </w:rPr>
              <w:t>:</w:t>
            </w:r>
            <w:r w:rsidR="00A042C6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A042C6">
              <w:rPr>
                <w:bCs/>
                <w:sz w:val="22"/>
                <w:szCs w:val="22"/>
                <w:lang w:val="sr-Cyrl-CS"/>
              </w:rPr>
              <w:t>Сва занимања (четврти степен)</w:t>
            </w:r>
          </w:p>
        </w:tc>
        <w:tc>
          <w:tcPr>
            <w:tcW w:w="1563" w:type="pct"/>
            <w:gridSpan w:val="3"/>
            <w:shd w:val="clear" w:color="auto" w:fill="DEEAF6" w:themeFill="accent5" w:themeFillTint="33"/>
          </w:tcPr>
          <w:p w14:paraId="5E3361CE" w14:textId="77777777" w:rsidR="00B94A90" w:rsidRPr="00B62F06" w:rsidRDefault="00B94A90" w:rsidP="0045002F">
            <w:pPr>
              <w:rPr>
                <w:sz w:val="22"/>
                <w:szCs w:val="22"/>
              </w:rPr>
            </w:pPr>
          </w:p>
        </w:tc>
      </w:tr>
      <w:tr w:rsidR="000E5E45" w:rsidRPr="006C5834" w14:paraId="44504B85" w14:textId="77777777" w:rsidTr="00A24240">
        <w:tc>
          <w:tcPr>
            <w:tcW w:w="3437" w:type="pct"/>
            <w:gridSpan w:val="8"/>
            <w:shd w:val="clear" w:color="auto" w:fill="DEEAF6" w:themeFill="accent5" w:themeFillTint="33"/>
          </w:tcPr>
          <w:p w14:paraId="3B0D825E" w14:textId="4983AC16" w:rsidR="00B94A90" w:rsidRPr="006C5834" w:rsidRDefault="00B94A90" w:rsidP="0045002F">
            <w:pPr>
              <w:rPr>
                <w:b/>
                <w:sz w:val="22"/>
                <w:szCs w:val="22"/>
                <w:lang w:val="sr-Cyrl-CS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6C5834">
              <w:rPr>
                <w:b/>
                <w:sz w:val="22"/>
                <w:szCs w:val="22"/>
                <w:lang w:val="sr-Cyrl-CS"/>
              </w:rPr>
              <w:t>:</w:t>
            </w:r>
            <w:r w:rsidR="00A042C6">
              <w:rPr>
                <w:b/>
                <w:sz w:val="22"/>
                <w:szCs w:val="22"/>
                <w:lang w:val="sr-Cyrl-CS"/>
              </w:rPr>
              <w:t xml:space="preserve"> СРПСКИ ЈЕЗИК</w:t>
            </w:r>
          </w:p>
        </w:tc>
        <w:tc>
          <w:tcPr>
            <w:tcW w:w="1563" w:type="pct"/>
            <w:gridSpan w:val="3"/>
            <w:shd w:val="clear" w:color="auto" w:fill="DEEAF6" w:themeFill="accent5" w:themeFillTint="33"/>
          </w:tcPr>
          <w:p w14:paraId="104F111D" w14:textId="77777777" w:rsidR="00B94A90" w:rsidRPr="006C5834" w:rsidRDefault="00B94A90" w:rsidP="0045002F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0E5E45" w:rsidRPr="006C5834" w14:paraId="286312BE" w14:textId="77777777" w:rsidTr="00A24240">
        <w:tc>
          <w:tcPr>
            <w:tcW w:w="3437" w:type="pct"/>
            <w:gridSpan w:val="8"/>
            <w:shd w:val="clear" w:color="auto" w:fill="DEEAF6" w:themeFill="accent5" w:themeFillTint="33"/>
          </w:tcPr>
          <w:p w14:paraId="576DF9D1" w14:textId="499C2688" w:rsidR="00B94A90" w:rsidRPr="00A042C6" w:rsidRDefault="00B94A90" w:rsidP="0045002F">
            <w:pPr>
              <w:rPr>
                <w:bCs/>
                <w:sz w:val="22"/>
                <w:szCs w:val="22"/>
                <w:lang w:val="sr-Cyrl-CS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6C5834">
              <w:rPr>
                <w:b/>
                <w:sz w:val="22"/>
                <w:szCs w:val="22"/>
                <w:lang w:val="sr-Cyrl-CS"/>
              </w:rPr>
              <w:t>:</w:t>
            </w:r>
            <w:r w:rsidR="00A042C6">
              <w:rPr>
                <w:bCs/>
                <w:sz w:val="22"/>
                <w:szCs w:val="22"/>
                <w:lang w:val="sr-Cyrl-CS"/>
              </w:rPr>
              <w:t xml:space="preserve"> Општеобразовни предмет</w:t>
            </w:r>
          </w:p>
        </w:tc>
        <w:tc>
          <w:tcPr>
            <w:tcW w:w="1563" w:type="pct"/>
            <w:gridSpan w:val="3"/>
            <w:shd w:val="clear" w:color="auto" w:fill="DEEAF6" w:themeFill="accent5" w:themeFillTint="33"/>
          </w:tcPr>
          <w:p w14:paraId="3115B239" w14:textId="77777777" w:rsidR="00B94A90" w:rsidRPr="006C5834" w:rsidRDefault="00B94A90" w:rsidP="0045002F">
            <w:pPr>
              <w:rPr>
                <w:sz w:val="22"/>
                <w:szCs w:val="22"/>
                <w:lang w:val="sr-Cyrl-CS"/>
              </w:rPr>
            </w:pPr>
          </w:p>
        </w:tc>
      </w:tr>
      <w:tr w:rsidR="000E5E45" w:rsidRPr="006C5834" w14:paraId="498F6FC4" w14:textId="77777777" w:rsidTr="00A24240">
        <w:tc>
          <w:tcPr>
            <w:tcW w:w="3437" w:type="pct"/>
            <w:gridSpan w:val="8"/>
            <w:shd w:val="clear" w:color="auto" w:fill="DEEAF6" w:themeFill="accent5" w:themeFillTint="33"/>
          </w:tcPr>
          <w:p w14:paraId="6DF8AFF0" w14:textId="71CD9836" w:rsidR="00A24240" w:rsidRPr="00A24240" w:rsidRDefault="00B94A90" w:rsidP="0045002F">
            <w:pPr>
              <w:rPr>
                <w:bCs/>
                <w:sz w:val="22"/>
                <w:szCs w:val="22"/>
                <w:lang w:val="sr-Cyrl-CS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6C5834">
              <w:rPr>
                <w:b/>
                <w:sz w:val="22"/>
                <w:szCs w:val="22"/>
                <w:lang w:val="sr-Cyrl-CS"/>
              </w:rPr>
              <w:t>:</w:t>
            </w:r>
            <w:r w:rsidR="00A042C6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B911ED">
              <w:rPr>
                <w:b/>
                <w:sz w:val="22"/>
                <w:szCs w:val="22"/>
                <w:lang w:val="sr-Cyrl-CS"/>
              </w:rPr>
              <w:t>КЊИЖЕВНОСТ ОД РОМАНТИЗМА ДО ПОЛОВИНЕ</w:t>
            </w:r>
            <w:r w:rsidR="00B911ED">
              <w:rPr>
                <w:b/>
                <w:sz w:val="22"/>
                <w:szCs w:val="22"/>
                <w:lang w:val="sr-Latn-BA"/>
              </w:rPr>
              <w:t xml:space="preserve"> XX </w:t>
            </w:r>
            <w:r w:rsidR="00B911ED">
              <w:rPr>
                <w:b/>
                <w:sz w:val="22"/>
                <w:szCs w:val="22"/>
                <w:lang w:val="sr-Cyrl-CS"/>
              </w:rPr>
              <w:t>ВИЈЕКА</w:t>
            </w:r>
            <w:r w:rsidR="006F5A15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A24240">
              <w:rPr>
                <w:b/>
                <w:sz w:val="22"/>
                <w:szCs w:val="22"/>
                <w:lang w:val="sr-Cyrl-CS"/>
              </w:rPr>
              <w:t xml:space="preserve">   </w:t>
            </w:r>
            <w:r w:rsidR="00A24240">
              <w:rPr>
                <w:bCs/>
                <w:sz w:val="22"/>
                <w:szCs w:val="22"/>
                <w:lang w:val="sr-Cyrl-CS"/>
              </w:rPr>
              <w:t>(60 часова)</w:t>
            </w:r>
          </w:p>
          <w:p w14:paraId="7BD2DB49" w14:textId="456FD2D9" w:rsidR="00B94A90" w:rsidRPr="006F5A15" w:rsidRDefault="006F5A15" w:rsidP="0045002F">
            <w:pPr>
              <w:rPr>
                <w:bCs/>
                <w:sz w:val="22"/>
                <w:szCs w:val="22"/>
                <w:lang w:val="sr-Latn-BA"/>
              </w:rPr>
            </w:pPr>
            <w:r>
              <w:rPr>
                <w:bCs/>
                <w:sz w:val="22"/>
                <w:szCs w:val="22"/>
                <w:lang w:val="sr-Cyrl-CS"/>
              </w:rPr>
              <w:t>(модул је обавезан за трећи разред)</w:t>
            </w:r>
          </w:p>
        </w:tc>
        <w:tc>
          <w:tcPr>
            <w:tcW w:w="1563" w:type="pct"/>
            <w:gridSpan w:val="3"/>
            <w:shd w:val="clear" w:color="auto" w:fill="DEEAF6" w:themeFill="accent5" w:themeFillTint="33"/>
          </w:tcPr>
          <w:p w14:paraId="63337EAC" w14:textId="77777777" w:rsidR="00B94A90" w:rsidRPr="006C5834" w:rsidRDefault="00B94A90" w:rsidP="0045002F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E7035F" w:rsidRPr="006C5834" w14:paraId="097E4B87" w14:textId="77777777" w:rsidTr="00B911ED">
        <w:tc>
          <w:tcPr>
            <w:tcW w:w="911" w:type="pct"/>
            <w:gridSpan w:val="2"/>
            <w:shd w:val="clear" w:color="auto" w:fill="DEEAF6" w:themeFill="accent5" w:themeFillTint="33"/>
          </w:tcPr>
          <w:p w14:paraId="1EBF7F88" w14:textId="4E926BBB" w:rsidR="00B94A90" w:rsidRPr="00B911ED" w:rsidRDefault="00B94A90" w:rsidP="0045002F">
            <w:pPr>
              <w:rPr>
                <w:b/>
                <w:sz w:val="22"/>
                <w:szCs w:val="22"/>
                <w:lang w:val="sr-Cyrl-BA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Датум:</w:t>
            </w:r>
            <w:r w:rsidR="00B911ED">
              <w:rPr>
                <w:b/>
                <w:sz w:val="22"/>
                <w:szCs w:val="22"/>
                <w:lang w:val="hr-HR"/>
              </w:rPr>
              <w:t xml:space="preserve"> </w:t>
            </w:r>
            <w:r w:rsidR="00B911ED" w:rsidRPr="00B911ED">
              <w:rPr>
                <w:bCs/>
                <w:sz w:val="22"/>
                <w:szCs w:val="22"/>
                <w:lang w:val="sr-Cyrl-BA"/>
              </w:rPr>
              <w:t>2022. године</w:t>
            </w:r>
          </w:p>
        </w:tc>
        <w:tc>
          <w:tcPr>
            <w:tcW w:w="465" w:type="pct"/>
            <w:shd w:val="clear" w:color="auto" w:fill="DEEAF6" w:themeFill="accent5" w:themeFillTint="33"/>
          </w:tcPr>
          <w:p w14:paraId="338C4944" w14:textId="6D9AC13E" w:rsidR="00B94A90" w:rsidRPr="006C5834" w:rsidRDefault="00B94A90" w:rsidP="0045002F">
            <w:pPr>
              <w:rPr>
                <w:b/>
                <w:sz w:val="22"/>
                <w:szCs w:val="22"/>
              </w:rPr>
            </w:pPr>
          </w:p>
        </w:tc>
        <w:tc>
          <w:tcPr>
            <w:tcW w:w="443" w:type="pct"/>
            <w:gridSpan w:val="2"/>
            <w:shd w:val="clear" w:color="auto" w:fill="DEEAF6" w:themeFill="accent5" w:themeFillTint="33"/>
          </w:tcPr>
          <w:p w14:paraId="27E38CC6" w14:textId="43032C0C" w:rsidR="00B94A90" w:rsidRPr="00B911ED" w:rsidRDefault="00B94A90" w:rsidP="0045002F">
            <w:pPr>
              <w:rPr>
                <w:b/>
                <w:sz w:val="22"/>
                <w:szCs w:val="22"/>
                <w:lang w:val="sr-Cyrl-BA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Шифра:</w:t>
            </w:r>
            <w:r w:rsidR="00B911ED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1468" w:type="pct"/>
            <w:gridSpan w:val="2"/>
            <w:shd w:val="clear" w:color="auto" w:fill="DEEAF6" w:themeFill="accent5" w:themeFillTint="33"/>
          </w:tcPr>
          <w:p w14:paraId="5F9C3DF4" w14:textId="77777777" w:rsidR="00B94A90" w:rsidRPr="006C5834" w:rsidRDefault="00B94A90" w:rsidP="0045002F">
            <w:pPr>
              <w:rPr>
                <w:b/>
                <w:color w:val="FF0000"/>
                <w:sz w:val="22"/>
                <w:szCs w:val="22"/>
              </w:rPr>
            </w:pPr>
            <w:r w:rsidRPr="006C5834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67" w:type="pct"/>
            <w:gridSpan w:val="3"/>
            <w:shd w:val="clear" w:color="auto" w:fill="DEEAF6" w:themeFill="accent5" w:themeFillTint="33"/>
          </w:tcPr>
          <w:p w14:paraId="0801920F" w14:textId="2303A560" w:rsidR="00B94A90" w:rsidRPr="00B911ED" w:rsidRDefault="00B94A90" w:rsidP="0045002F">
            <w:pPr>
              <w:rPr>
                <w:b/>
                <w:sz w:val="22"/>
                <w:szCs w:val="22"/>
                <w:lang w:val="sr-Cyrl-BA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Редни број:</w:t>
            </w:r>
            <w:r w:rsidR="00B911ED">
              <w:rPr>
                <w:b/>
                <w:sz w:val="22"/>
                <w:szCs w:val="22"/>
                <w:lang w:val="sr-Cyrl-BA"/>
              </w:rPr>
              <w:t xml:space="preserve"> </w:t>
            </w:r>
            <w:r w:rsidR="00B911ED" w:rsidRPr="00946889">
              <w:rPr>
                <w:bCs/>
                <w:sz w:val="22"/>
                <w:szCs w:val="22"/>
                <w:lang w:val="sr-Cyrl-BA"/>
              </w:rPr>
              <w:t>07</w:t>
            </w:r>
          </w:p>
        </w:tc>
        <w:tc>
          <w:tcPr>
            <w:tcW w:w="1046" w:type="pct"/>
            <w:shd w:val="clear" w:color="auto" w:fill="DEEAF6" w:themeFill="accent5" w:themeFillTint="33"/>
          </w:tcPr>
          <w:p w14:paraId="3F4D09D0" w14:textId="77777777" w:rsidR="00B94A90" w:rsidRPr="00B62F06" w:rsidRDefault="00B94A90" w:rsidP="004500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B94A90" w:rsidRPr="006C5834" w14:paraId="02E4371C" w14:textId="77777777" w:rsidTr="0045002F">
        <w:tc>
          <w:tcPr>
            <w:tcW w:w="5000" w:type="pct"/>
            <w:gridSpan w:val="11"/>
          </w:tcPr>
          <w:p w14:paraId="4D244126" w14:textId="77777777" w:rsidR="00B94A90" w:rsidRPr="006C5834" w:rsidRDefault="00B94A90" w:rsidP="0045002F">
            <w:pPr>
              <w:rPr>
                <w:b/>
                <w:sz w:val="22"/>
                <w:szCs w:val="22"/>
                <w:lang w:val="sr-Cyrl-CS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Сврха</w:t>
            </w:r>
            <w:r w:rsidRPr="006C5834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B94A90" w:rsidRPr="006C5834" w14:paraId="3C2B1C53" w14:textId="77777777" w:rsidTr="0045002F">
        <w:trPr>
          <w:trHeight w:val="554"/>
        </w:trPr>
        <w:tc>
          <w:tcPr>
            <w:tcW w:w="5000" w:type="pct"/>
            <w:gridSpan w:val="11"/>
          </w:tcPr>
          <w:p w14:paraId="0822DAA8" w14:textId="37908F5D" w:rsidR="00B94A90" w:rsidRPr="00E42612" w:rsidRDefault="00741B8C" w:rsidP="0045002F">
            <w:pPr>
              <w:rPr>
                <w:bCs/>
                <w:sz w:val="22"/>
                <w:szCs w:val="22"/>
                <w:lang w:val="sr-Latn-BA"/>
              </w:rPr>
            </w:pPr>
            <w:r w:rsidRPr="00E42612">
              <w:rPr>
                <w:bCs/>
                <w:sz w:val="22"/>
                <w:szCs w:val="22"/>
                <w:lang w:val="sr-Cyrl-BA"/>
              </w:rPr>
              <w:t>Модул је обликован тако да омогући ученицима да стекну основне информације о књижевним епохама од романтизма до половине</w:t>
            </w:r>
            <w:r w:rsidRPr="00E42612">
              <w:rPr>
                <w:bCs/>
                <w:sz w:val="22"/>
                <w:szCs w:val="22"/>
                <w:lang w:val="sr-Latn-BA"/>
              </w:rPr>
              <w:t xml:space="preserve"> XX </w:t>
            </w:r>
            <w:r w:rsidRPr="00E42612">
              <w:rPr>
                <w:bCs/>
                <w:sz w:val="22"/>
                <w:szCs w:val="22"/>
                <w:lang w:val="sr-Cyrl-BA"/>
              </w:rPr>
              <w:t xml:space="preserve">вијека; </w:t>
            </w:r>
            <w:r w:rsidR="00E42612" w:rsidRPr="00E42612">
              <w:rPr>
                <w:bCs/>
                <w:lang w:val="sr-Cyrl-RS"/>
              </w:rPr>
              <w:t>да развију критичко мишљење и</w:t>
            </w:r>
            <w:r w:rsidR="00E42612" w:rsidRPr="00E42612">
              <w:rPr>
                <w:bCs/>
                <w:lang w:val="sr-Cyrl-BA"/>
              </w:rPr>
              <w:t xml:space="preserve"> способност интерпретације књижевних дјела.</w:t>
            </w:r>
          </w:p>
        </w:tc>
      </w:tr>
      <w:tr w:rsidR="00B94A90" w:rsidRPr="006C5834" w14:paraId="2AC85AE8" w14:textId="77777777" w:rsidTr="0045002F">
        <w:tc>
          <w:tcPr>
            <w:tcW w:w="5000" w:type="pct"/>
            <w:gridSpan w:val="11"/>
          </w:tcPr>
          <w:p w14:paraId="5CEA7CF3" w14:textId="77777777" w:rsidR="00B94A90" w:rsidRPr="006C5834" w:rsidRDefault="00B94A90" w:rsidP="0045002F">
            <w:pPr>
              <w:rPr>
                <w:b/>
                <w:sz w:val="22"/>
                <w:szCs w:val="22"/>
                <w:lang w:val="hr-HR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B94A90" w:rsidRPr="006C5834" w14:paraId="76555962" w14:textId="77777777" w:rsidTr="0045002F">
        <w:trPr>
          <w:trHeight w:val="83"/>
        </w:trPr>
        <w:tc>
          <w:tcPr>
            <w:tcW w:w="5000" w:type="pct"/>
            <w:gridSpan w:val="11"/>
          </w:tcPr>
          <w:p w14:paraId="63544DF2" w14:textId="677F5D44" w:rsidR="00B94A90" w:rsidRPr="00741B8C" w:rsidRDefault="00741B8C" w:rsidP="0045002F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Знања стечена у основној и средњој школи.</w:t>
            </w:r>
          </w:p>
          <w:p w14:paraId="343F2AAF" w14:textId="77777777" w:rsidR="00B94A90" w:rsidRPr="006C5834" w:rsidRDefault="00B94A90" w:rsidP="0045002F">
            <w:pPr>
              <w:ind w:left="720"/>
              <w:rPr>
                <w:sz w:val="22"/>
                <w:szCs w:val="22"/>
                <w:lang w:val="hr-HR"/>
              </w:rPr>
            </w:pPr>
          </w:p>
        </w:tc>
      </w:tr>
      <w:tr w:rsidR="00B94A90" w:rsidRPr="006C5834" w14:paraId="5F8DCB61" w14:textId="77777777" w:rsidTr="0045002F">
        <w:tc>
          <w:tcPr>
            <w:tcW w:w="5000" w:type="pct"/>
            <w:gridSpan w:val="11"/>
          </w:tcPr>
          <w:p w14:paraId="4352EE53" w14:textId="61D77884" w:rsidR="00B94A90" w:rsidRPr="00514F3D" w:rsidRDefault="00B94A90" w:rsidP="0045002F">
            <w:pPr>
              <w:rPr>
                <w:b/>
                <w:sz w:val="22"/>
                <w:szCs w:val="22"/>
                <w:lang w:val="sr-Cyrl-BA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Циљеви</w:t>
            </w:r>
            <w:r w:rsidR="00514F3D">
              <w:rPr>
                <w:b/>
                <w:sz w:val="22"/>
                <w:szCs w:val="22"/>
                <w:lang w:val="sr-Cyrl-BA"/>
              </w:rPr>
              <w:t>:</w:t>
            </w:r>
          </w:p>
        </w:tc>
      </w:tr>
      <w:tr w:rsidR="00B94A90" w:rsidRPr="006C5834" w14:paraId="0D9A0A63" w14:textId="77777777" w:rsidTr="0045002F">
        <w:tc>
          <w:tcPr>
            <w:tcW w:w="5000" w:type="pct"/>
            <w:gridSpan w:val="11"/>
          </w:tcPr>
          <w:p w14:paraId="5DC03149" w14:textId="07C8833A" w:rsidR="00B94A90" w:rsidRPr="00741B8C" w:rsidRDefault="00741B8C" w:rsidP="00946889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Разумијевање књижевних праваца од романтизма до прве половине </w:t>
            </w:r>
            <w:r>
              <w:rPr>
                <w:bCs/>
                <w:sz w:val="22"/>
                <w:szCs w:val="22"/>
                <w:lang w:val="sr-Latn-BA"/>
              </w:rPr>
              <w:t>XX</w:t>
            </w:r>
            <w:r>
              <w:rPr>
                <w:bCs/>
                <w:sz w:val="22"/>
                <w:szCs w:val="22"/>
                <w:lang w:val="sr-Cyrl-BA"/>
              </w:rPr>
              <w:t xml:space="preserve"> вијека;</w:t>
            </w:r>
          </w:p>
          <w:p w14:paraId="325EF52E" w14:textId="10286444" w:rsidR="00741B8C" w:rsidRDefault="00E7574B" w:rsidP="00946889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Проширивање знања о српској и свјетској књижевности;</w:t>
            </w:r>
          </w:p>
          <w:p w14:paraId="59375CC3" w14:textId="20672A53" w:rsidR="00E7574B" w:rsidRDefault="00E7574B" w:rsidP="00946889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Оспособљавање</w:t>
            </w:r>
            <w:r w:rsidR="00E42612">
              <w:rPr>
                <w:sz w:val="22"/>
                <w:szCs w:val="22"/>
              </w:rPr>
              <w:t xml:space="preserve"> </w:t>
            </w:r>
            <w:r w:rsidR="00E42612">
              <w:rPr>
                <w:sz w:val="22"/>
                <w:szCs w:val="22"/>
                <w:lang w:val="sr-Cyrl-BA"/>
              </w:rPr>
              <w:t>ученика</w:t>
            </w:r>
            <w:r>
              <w:rPr>
                <w:sz w:val="22"/>
                <w:szCs w:val="22"/>
                <w:lang w:val="sr-Cyrl-CS"/>
              </w:rPr>
              <w:t xml:space="preserve"> за интерпретацију умјетничких текстова;</w:t>
            </w:r>
          </w:p>
          <w:p w14:paraId="127E7856" w14:textId="308B3F56" w:rsidR="00E7574B" w:rsidRDefault="00E7574B" w:rsidP="00946889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критичког става и мишљења;</w:t>
            </w:r>
          </w:p>
          <w:p w14:paraId="67214CB1" w14:textId="45BD39A0" w:rsidR="00E7574B" w:rsidRDefault="00E7574B" w:rsidP="00946889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</w:t>
            </w:r>
            <w:r w:rsidR="00E42612">
              <w:rPr>
                <w:sz w:val="22"/>
                <w:szCs w:val="22"/>
                <w:lang w:val="sr-Cyrl-CS"/>
              </w:rPr>
              <w:t xml:space="preserve"> свијести о</w:t>
            </w:r>
            <w:r>
              <w:rPr>
                <w:sz w:val="22"/>
                <w:szCs w:val="22"/>
                <w:lang w:val="sr-Cyrl-CS"/>
              </w:rPr>
              <w:t xml:space="preserve"> лично</w:t>
            </w:r>
            <w:r w:rsidR="00E42612">
              <w:rPr>
                <w:sz w:val="22"/>
                <w:szCs w:val="22"/>
                <w:lang w:val="sr-Cyrl-CS"/>
              </w:rPr>
              <w:t>м</w:t>
            </w:r>
            <w:r>
              <w:rPr>
                <w:sz w:val="22"/>
                <w:szCs w:val="22"/>
                <w:lang w:val="sr-Cyrl-CS"/>
              </w:rPr>
              <w:t xml:space="preserve"> и национално</w:t>
            </w:r>
            <w:r w:rsidR="00E42612">
              <w:rPr>
                <w:sz w:val="22"/>
                <w:szCs w:val="22"/>
                <w:lang w:val="sr-Cyrl-CS"/>
              </w:rPr>
              <w:t>м</w:t>
            </w:r>
            <w:r>
              <w:rPr>
                <w:sz w:val="22"/>
                <w:szCs w:val="22"/>
                <w:lang w:val="sr-Cyrl-CS"/>
              </w:rPr>
              <w:t xml:space="preserve"> идентитет</w:t>
            </w:r>
            <w:r w:rsidR="00E42612">
              <w:rPr>
                <w:sz w:val="22"/>
                <w:szCs w:val="22"/>
                <w:lang w:val="sr-Cyrl-CS"/>
              </w:rPr>
              <w:t>у</w:t>
            </w:r>
            <w:r>
              <w:rPr>
                <w:sz w:val="22"/>
                <w:szCs w:val="22"/>
                <w:lang w:val="sr-Cyrl-CS"/>
              </w:rPr>
              <w:t>;</w:t>
            </w:r>
          </w:p>
          <w:p w14:paraId="56C7BF9B" w14:textId="29A95746" w:rsidR="00E7574B" w:rsidRPr="00E7574B" w:rsidRDefault="00E7574B" w:rsidP="00946889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Формирање вриједносних ставова којима се чува национална и свјетска културна баштина</w:t>
            </w:r>
            <w:r w:rsidR="00684181">
              <w:rPr>
                <w:sz w:val="22"/>
                <w:szCs w:val="22"/>
                <w:lang w:val="sr-Cyrl-CS"/>
              </w:rPr>
              <w:t>.</w:t>
            </w:r>
          </w:p>
          <w:p w14:paraId="312FB0AF" w14:textId="77777777" w:rsidR="00B94A90" w:rsidRPr="006C5834" w:rsidRDefault="00B94A90" w:rsidP="0045002F">
            <w:pPr>
              <w:pStyle w:val="ListParagraph"/>
              <w:rPr>
                <w:sz w:val="22"/>
                <w:szCs w:val="22"/>
                <w:lang w:val="sr-Cyrl-CS"/>
              </w:rPr>
            </w:pPr>
          </w:p>
        </w:tc>
      </w:tr>
      <w:tr w:rsidR="00B94A90" w:rsidRPr="006C5834" w14:paraId="65F0F4EE" w14:textId="77777777" w:rsidTr="0045002F">
        <w:tc>
          <w:tcPr>
            <w:tcW w:w="5000" w:type="pct"/>
            <w:gridSpan w:val="11"/>
          </w:tcPr>
          <w:p w14:paraId="698D1F26" w14:textId="77777777" w:rsidR="00B94A90" w:rsidRPr="00D94970" w:rsidRDefault="00B94A90" w:rsidP="0045002F">
            <w:pPr>
              <w:rPr>
                <w:b/>
                <w:sz w:val="22"/>
                <w:szCs w:val="22"/>
                <w:lang w:val="sr-Cyrl-RS"/>
              </w:rPr>
            </w:pPr>
            <w:proofErr w:type="spellStart"/>
            <w:r>
              <w:rPr>
                <w:b/>
                <w:sz w:val="22"/>
                <w:szCs w:val="22"/>
              </w:rPr>
              <w:t>Теме</w:t>
            </w:r>
            <w:proofErr w:type="spellEnd"/>
          </w:p>
        </w:tc>
      </w:tr>
      <w:tr w:rsidR="00B94A90" w:rsidRPr="006C5834" w14:paraId="173F4BF7" w14:textId="77777777" w:rsidTr="0045002F">
        <w:tc>
          <w:tcPr>
            <w:tcW w:w="5000" w:type="pct"/>
            <w:gridSpan w:val="11"/>
          </w:tcPr>
          <w:p w14:paraId="67F13F87" w14:textId="2A9959CF" w:rsidR="00B94A90" w:rsidRDefault="00684181" w:rsidP="00946889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Књижевност романтизма и реализма</w:t>
            </w:r>
          </w:p>
          <w:p w14:paraId="58171863" w14:textId="05DC287F" w:rsidR="00684181" w:rsidRDefault="004C71FF" w:rsidP="00946889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Модерна</w:t>
            </w:r>
          </w:p>
          <w:p w14:paraId="6A0A3B25" w14:textId="1A0F0B60" w:rsidR="004C71FF" w:rsidRPr="00684181" w:rsidRDefault="004C71FF" w:rsidP="00946889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Међуратна и ратна књижевност</w:t>
            </w:r>
          </w:p>
          <w:p w14:paraId="2D1EFB8E" w14:textId="77777777" w:rsidR="00B94A90" w:rsidRDefault="00B94A90" w:rsidP="0045002F">
            <w:pPr>
              <w:ind w:left="1495"/>
              <w:rPr>
                <w:b/>
                <w:sz w:val="22"/>
                <w:szCs w:val="22"/>
                <w:lang w:val="sr-Cyrl-CS"/>
              </w:rPr>
            </w:pPr>
          </w:p>
          <w:p w14:paraId="18A54470" w14:textId="77777777" w:rsidR="00B94A90" w:rsidRPr="006C5834" w:rsidRDefault="00B94A90" w:rsidP="0045002F">
            <w:pPr>
              <w:ind w:left="1495"/>
              <w:rPr>
                <w:sz w:val="22"/>
                <w:szCs w:val="22"/>
                <w:lang w:val="hr-HR"/>
              </w:rPr>
            </w:pPr>
          </w:p>
        </w:tc>
      </w:tr>
      <w:tr w:rsidR="00754925" w:rsidRPr="006C5834" w14:paraId="2CA3A4E3" w14:textId="77777777" w:rsidTr="0045002F">
        <w:tc>
          <w:tcPr>
            <w:tcW w:w="813" w:type="pct"/>
            <w:vMerge w:val="restar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51FCF2" w14:textId="77777777" w:rsidR="00B94A90" w:rsidRPr="006C5834" w:rsidRDefault="00B94A90" w:rsidP="0045002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C5834">
              <w:rPr>
                <w:b/>
                <w:sz w:val="22"/>
                <w:szCs w:val="22"/>
              </w:rPr>
              <w:t>Тема</w:t>
            </w:r>
            <w:proofErr w:type="spellEnd"/>
          </w:p>
        </w:tc>
        <w:tc>
          <w:tcPr>
            <w:tcW w:w="2858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4E61D549" w14:textId="77777777" w:rsidR="00B94A90" w:rsidRPr="006C5834" w:rsidRDefault="00B94A90" w:rsidP="0045002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C5834">
              <w:rPr>
                <w:b/>
                <w:sz w:val="22"/>
                <w:szCs w:val="22"/>
              </w:rPr>
              <w:t>Исходи</w:t>
            </w:r>
            <w:proofErr w:type="spellEnd"/>
            <w:r w:rsidRPr="006C583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b/>
                <w:sz w:val="22"/>
                <w:szCs w:val="22"/>
              </w:rPr>
              <w:t>учења</w:t>
            </w:r>
            <w:proofErr w:type="spellEnd"/>
          </w:p>
        </w:tc>
        <w:tc>
          <w:tcPr>
            <w:tcW w:w="1329" w:type="pct"/>
            <w:gridSpan w:val="2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A4037A6" w14:textId="77777777" w:rsidR="00B94A90" w:rsidRPr="006C5834" w:rsidRDefault="00B94A90" w:rsidP="0045002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C5834">
              <w:rPr>
                <w:b/>
                <w:sz w:val="22"/>
                <w:szCs w:val="22"/>
              </w:rPr>
              <w:t>Смјернице</w:t>
            </w:r>
            <w:proofErr w:type="spellEnd"/>
            <w:r w:rsidRPr="006C583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b/>
                <w:sz w:val="22"/>
                <w:szCs w:val="22"/>
              </w:rPr>
              <w:t>за</w:t>
            </w:r>
            <w:proofErr w:type="spellEnd"/>
            <w:r w:rsidRPr="006C583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b/>
                <w:sz w:val="22"/>
                <w:szCs w:val="22"/>
              </w:rPr>
              <w:t>наставнике</w:t>
            </w:r>
            <w:proofErr w:type="spellEnd"/>
          </w:p>
        </w:tc>
      </w:tr>
      <w:tr w:rsidR="000E5E45" w:rsidRPr="006C5834" w14:paraId="4E9FE758" w14:textId="77777777" w:rsidTr="0045002F">
        <w:tc>
          <w:tcPr>
            <w:tcW w:w="813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F95A2E" w14:textId="77777777" w:rsidR="00B94A90" w:rsidRPr="006C5834" w:rsidRDefault="00B94A90" w:rsidP="0045002F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250555A7" w14:textId="77777777" w:rsidR="00B94A90" w:rsidRPr="006C5834" w:rsidRDefault="00B94A90" w:rsidP="0045002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C5834">
              <w:rPr>
                <w:b/>
                <w:sz w:val="22"/>
                <w:szCs w:val="22"/>
              </w:rPr>
              <w:t>Знања</w:t>
            </w:r>
            <w:proofErr w:type="spellEnd"/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58B3B152" w14:textId="77777777" w:rsidR="00B94A90" w:rsidRPr="006C5834" w:rsidRDefault="00B94A90" w:rsidP="0045002F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6C5834">
              <w:rPr>
                <w:b/>
                <w:sz w:val="22"/>
                <w:szCs w:val="22"/>
              </w:rPr>
              <w:t>Вјештине</w:t>
            </w:r>
            <w:proofErr w:type="spellEnd"/>
          </w:p>
        </w:tc>
        <w:tc>
          <w:tcPr>
            <w:tcW w:w="941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00A685D6" w14:textId="77777777" w:rsidR="00B94A90" w:rsidRPr="006C5834" w:rsidRDefault="00B94A90" w:rsidP="0045002F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6C5834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29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0F691D90" w14:textId="77777777" w:rsidR="00B94A90" w:rsidRPr="006C5834" w:rsidRDefault="00B94A90" w:rsidP="0045002F">
            <w:pPr>
              <w:rPr>
                <w:sz w:val="22"/>
                <w:szCs w:val="22"/>
                <w:lang w:val="hr-HR"/>
              </w:rPr>
            </w:pPr>
          </w:p>
        </w:tc>
      </w:tr>
      <w:tr w:rsidR="00754925" w:rsidRPr="006C5834" w14:paraId="48918FD3" w14:textId="77777777" w:rsidTr="0045002F">
        <w:tc>
          <w:tcPr>
            <w:tcW w:w="813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77AEBA1" w14:textId="77777777" w:rsidR="00B94A90" w:rsidRPr="006C5834" w:rsidRDefault="00B94A90" w:rsidP="0045002F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2858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71AE5AC0" w14:textId="77777777" w:rsidR="00B94A90" w:rsidRPr="006C5834" w:rsidRDefault="00B94A90" w:rsidP="0045002F">
            <w:pPr>
              <w:jc w:val="center"/>
              <w:rPr>
                <w:sz w:val="22"/>
                <w:szCs w:val="22"/>
                <w:lang w:val="hr-HR"/>
              </w:rPr>
            </w:pPr>
            <w:r w:rsidRPr="006C5834">
              <w:rPr>
                <w:b/>
                <w:sz w:val="22"/>
                <w:szCs w:val="22"/>
                <w:lang w:val="sr-Cyrl-BA"/>
              </w:rPr>
              <w:t>Ученик је способан да:</w:t>
            </w:r>
          </w:p>
        </w:tc>
        <w:tc>
          <w:tcPr>
            <w:tcW w:w="1329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48DC5ABB" w14:textId="77777777" w:rsidR="00B94A90" w:rsidRPr="006C5834" w:rsidRDefault="00B94A90" w:rsidP="0045002F">
            <w:pPr>
              <w:rPr>
                <w:sz w:val="22"/>
                <w:szCs w:val="22"/>
                <w:lang w:val="hr-HR"/>
              </w:rPr>
            </w:pPr>
          </w:p>
        </w:tc>
      </w:tr>
      <w:tr w:rsidR="000E5E45" w:rsidRPr="006C5834" w14:paraId="13000B14" w14:textId="77777777" w:rsidTr="0045002F">
        <w:trPr>
          <w:trHeight w:val="1173"/>
        </w:trPr>
        <w:tc>
          <w:tcPr>
            <w:tcW w:w="813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3476DF8" w14:textId="7A2C1027" w:rsidR="00B94A90" w:rsidRPr="004A13A1" w:rsidRDefault="00B44015" w:rsidP="004A13A1">
            <w:pPr>
              <w:pStyle w:val="ListParagraph"/>
              <w:numPr>
                <w:ilvl w:val="0"/>
                <w:numId w:val="7"/>
              </w:numPr>
              <w:jc w:val="center"/>
              <w:rPr>
                <w:b/>
                <w:sz w:val="22"/>
                <w:szCs w:val="22"/>
                <w:lang w:val="sr-Cyrl-BA"/>
              </w:rPr>
            </w:pPr>
            <w:r w:rsidRPr="004A13A1">
              <w:rPr>
                <w:b/>
                <w:sz w:val="22"/>
                <w:szCs w:val="22"/>
                <w:lang w:val="sr-Cyrl-BA"/>
              </w:rPr>
              <w:t>Књижевност романтизма и реализма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</w:tcPr>
          <w:p w14:paraId="77F0B081" w14:textId="0DDAC8E7" w:rsidR="00B94A90" w:rsidRDefault="00942EA8" w:rsidP="00A24240">
            <w:pPr>
              <w:pStyle w:val="BodyText"/>
              <w:numPr>
                <w:ilvl w:val="0"/>
                <w:numId w:val="3"/>
              </w:numPr>
              <w:spacing w:after="0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Познаје основне податке о епохи романтизма (појам, </w:t>
            </w:r>
            <w:r w:rsidR="003C4EC6">
              <w:rPr>
                <w:bCs/>
                <w:sz w:val="22"/>
                <w:szCs w:val="22"/>
                <w:lang w:val="sr-Cyrl-CS"/>
              </w:rPr>
              <w:t>карактеристике, значај и главн</w:t>
            </w:r>
            <w:r w:rsidR="00E42612">
              <w:rPr>
                <w:bCs/>
                <w:sz w:val="22"/>
                <w:szCs w:val="22"/>
                <w:lang w:val="sr-Cyrl-CS"/>
              </w:rPr>
              <w:t>и</w:t>
            </w:r>
            <w:r w:rsidR="003C4EC6">
              <w:rPr>
                <w:bCs/>
                <w:sz w:val="22"/>
                <w:szCs w:val="22"/>
                <w:lang w:val="sr-Cyrl-CS"/>
              </w:rPr>
              <w:t xml:space="preserve"> представни</w:t>
            </w:r>
            <w:r w:rsidR="00E42612">
              <w:rPr>
                <w:bCs/>
                <w:sz w:val="22"/>
                <w:szCs w:val="22"/>
                <w:lang w:val="sr-Cyrl-CS"/>
              </w:rPr>
              <w:t>ци</w:t>
            </w:r>
            <w:r w:rsidR="003C4EC6">
              <w:rPr>
                <w:bCs/>
                <w:sz w:val="22"/>
                <w:szCs w:val="22"/>
                <w:lang w:val="sr-Cyrl-CS"/>
              </w:rPr>
              <w:t xml:space="preserve"> српског и европског романтизма);</w:t>
            </w:r>
          </w:p>
          <w:p w14:paraId="6CE9B670" w14:textId="77777777" w:rsidR="00B879FA" w:rsidRDefault="00B879FA" w:rsidP="00B879FA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3A382305" w14:textId="77777777" w:rsidR="00B879FA" w:rsidRDefault="00B879FA" w:rsidP="00B879FA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38CB2DCC" w14:textId="77777777" w:rsidR="00B879FA" w:rsidRDefault="00B879FA" w:rsidP="00B879FA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  <w:p w14:paraId="65A8CE03" w14:textId="5C6186AA" w:rsidR="00B879FA" w:rsidRPr="002F2F6F" w:rsidRDefault="00B879FA" w:rsidP="00A24240">
            <w:pPr>
              <w:pStyle w:val="ListParagraph"/>
              <w:numPr>
                <w:ilvl w:val="0"/>
                <w:numId w:val="3"/>
              </w:numPr>
              <w:ind w:left="141" w:hanging="141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појам бајронизам</w:t>
            </w:r>
            <w:r w:rsidR="004033BB">
              <w:rPr>
                <w:sz w:val="22"/>
                <w:szCs w:val="22"/>
                <w:lang w:val="sr-Cyrl-BA"/>
              </w:rPr>
              <w:t>;</w:t>
            </w:r>
          </w:p>
          <w:p w14:paraId="68C90993" w14:textId="03812E56" w:rsidR="004033BB" w:rsidRDefault="00B879FA" w:rsidP="00A24240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значај рада Вука С. Караџића;</w:t>
            </w:r>
          </w:p>
          <w:p w14:paraId="1706FE1C" w14:textId="1118357F" w:rsidR="004033BB" w:rsidRDefault="004033BB" w:rsidP="00A24240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Истакне значај Вука као биографа и критичара;</w:t>
            </w:r>
          </w:p>
          <w:p w14:paraId="49704514" w14:textId="00060958" w:rsidR="0085610D" w:rsidRDefault="004033BB" w:rsidP="00A24240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 w:rsidRPr="004033BB">
              <w:rPr>
                <w:sz w:val="22"/>
                <w:szCs w:val="22"/>
                <w:lang w:val="sr-Cyrl-BA"/>
              </w:rPr>
              <w:t>Уочи и објасни средства карактеризације лика и однос личне и колективне мотивације у дјелу</w:t>
            </w:r>
            <w:r w:rsidR="005317C6">
              <w:rPr>
                <w:sz w:val="22"/>
                <w:szCs w:val="22"/>
                <w:lang w:val="sr-Cyrl-BA"/>
              </w:rPr>
              <w:t>;</w:t>
            </w:r>
          </w:p>
          <w:p w14:paraId="02A11D36" w14:textId="7944E390" w:rsidR="004A13A1" w:rsidRDefault="004A13A1" w:rsidP="004A13A1">
            <w:pPr>
              <w:rPr>
                <w:sz w:val="22"/>
                <w:szCs w:val="22"/>
                <w:lang w:val="sr-Cyrl-BA"/>
              </w:rPr>
            </w:pPr>
          </w:p>
          <w:p w14:paraId="62DAF4E2" w14:textId="77777777" w:rsidR="004A13A1" w:rsidRPr="004A13A1" w:rsidRDefault="004A13A1" w:rsidP="004A13A1">
            <w:pPr>
              <w:rPr>
                <w:sz w:val="22"/>
                <w:szCs w:val="22"/>
                <w:lang w:val="sr-Cyrl-BA"/>
              </w:rPr>
            </w:pPr>
          </w:p>
          <w:p w14:paraId="4F19751F" w14:textId="765DF06A" w:rsidR="0085610D" w:rsidRPr="00E7035F" w:rsidRDefault="0085610D" w:rsidP="0085610D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Познаје основне податке о епохи реализма (</w:t>
            </w:r>
            <w:r>
              <w:rPr>
                <w:bCs/>
                <w:sz w:val="22"/>
                <w:szCs w:val="22"/>
                <w:lang w:val="sr-Cyrl-CS"/>
              </w:rPr>
              <w:t>појам, карактеристике, значај и главн</w:t>
            </w:r>
            <w:r w:rsidR="00E42612">
              <w:rPr>
                <w:bCs/>
                <w:sz w:val="22"/>
                <w:szCs w:val="22"/>
                <w:lang w:val="sr-Cyrl-CS"/>
              </w:rPr>
              <w:t>и</w:t>
            </w:r>
            <w:r>
              <w:rPr>
                <w:bCs/>
                <w:sz w:val="22"/>
                <w:szCs w:val="22"/>
                <w:lang w:val="sr-Cyrl-CS"/>
              </w:rPr>
              <w:t xml:space="preserve"> представни</w:t>
            </w:r>
            <w:r w:rsidR="00E42612">
              <w:rPr>
                <w:bCs/>
                <w:sz w:val="22"/>
                <w:szCs w:val="22"/>
                <w:lang w:val="sr-Cyrl-CS"/>
              </w:rPr>
              <w:t>ци</w:t>
            </w:r>
            <w:r>
              <w:rPr>
                <w:bCs/>
                <w:sz w:val="22"/>
                <w:szCs w:val="22"/>
                <w:lang w:val="sr-Cyrl-CS"/>
              </w:rPr>
              <w:t xml:space="preserve"> српског и европског реализма</w:t>
            </w:r>
            <w:r w:rsidR="00E42612">
              <w:rPr>
                <w:bCs/>
                <w:sz w:val="22"/>
                <w:szCs w:val="22"/>
                <w:lang w:val="sr-Cyrl-CS"/>
              </w:rPr>
              <w:t>)</w:t>
            </w:r>
            <w:r>
              <w:rPr>
                <w:bCs/>
                <w:sz w:val="22"/>
                <w:szCs w:val="22"/>
                <w:lang w:val="sr-Cyrl-CS"/>
              </w:rPr>
              <w:t>;</w:t>
            </w:r>
          </w:p>
          <w:p w14:paraId="38899BE7" w14:textId="5B707E99" w:rsidR="00E7035F" w:rsidRPr="00E7035F" w:rsidRDefault="00E7035F" w:rsidP="00E7035F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Уочава улогу патријархалне заједнице и </w:t>
            </w:r>
            <w:r w:rsidRPr="00E7035F">
              <w:rPr>
                <w:sz w:val="22"/>
                <w:szCs w:val="22"/>
                <w:lang w:val="sr-Cyrl-BA"/>
              </w:rPr>
              <w:t xml:space="preserve">друштвено-политичких околности на формирање  ликова у 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E7035F">
              <w:rPr>
                <w:sz w:val="22"/>
                <w:szCs w:val="22"/>
                <w:lang w:val="sr-Cyrl-BA"/>
              </w:rPr>
              <w:t>приповијеткама</w:t>
            </w:r>
            <w:r>
              <w:rPr>
                <w:sz w:val="22"/>
                <w:szCs w:val="22"/>
                <w:lang w:val="sr-Cyrl-BA"/>
              </w:rPr>
              <w:t xml:space="preserve"> српских реалиста (Лазаревић, Домановић, Глишић, Матавуљ)</w:t>
            </w:r>
            <w:r w:rsidR="008555DF">
              <w:rPr>
                <w:sz w:val="22"/>
                <w:szCs w:val="22"/>
                <w:lang w:val="sr-Cyrl-BA"/>
              </w:rPr>
              <w:t>.</w:t>
            </w:r>
          </w:p>
          <w:p w14:paraId="36526E2E" w14:textId="755555FD" w:rsidR="004033BB" w:rsidRPr="006C5834" w:rsidRDefault="004033BB" w:rsidP="004033BB">
            <w:pPr>
              <w:pStyle w:val="BodyText"/>
              <w:spacing w:after="0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</w:tcPr>
          <w:p w14:paraId="28FC4416" w14:textId="77554A46" w:rsidR="00B94A90" w:rsidRDefault="004033BB" w:rsidP="004033BB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-</w:t>
            </w:r>
            <w:r w:rsidR="00A24240">
              <w:rPr>
                <w:sz w:val="22"/>
                <w:szCs w:val="22"/>
                <w:lang w:val="sr-Cyrl-BA"/>
              </w:rPr>
              <w:t xml:space="preserve"> </w:t>
            </w:r>
            <w:r w:rsidR="003C4EC6">
              <w:rPr>
                <w:sz w:val="22"/>
                <w:szCs w:val="22"/>
                <w:lang w:val="sr-Cyrl-BA"/>
              </w:rPr>
              <w:t>Повезује знања стечена у претходним разредима са новим знањима;</w:t>
            </w:r>
          </w:p>
          <w:p w14:paraId="4876993A" w14:textId="1ACA9225" w:rsidR="003B5D75" w:rsidRDefault="004033BB" w:rsidP="003B5D75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A24240">
              <w:rPr>
                <w:sz w:val="22"/>
                <w:szCs w:val="22"/>
                <w:lang w:val="sr-Cyrl-BA"/>
              </w:rPr>
              <w:t xml:space="preserve"> </w:t>
            </w:r>
            <w:r w:rsidR="0045002F">
              <w:rPr>
                <w:sz w:val="22"/>
                <w:szCs w:val="22"/>
                <w:lang w:val="sr-Cyrl-RS"/>
              </w:rPr>
              <w:t>Интерпретира</w:t>
            </w:r>
            <w:r w:rsidR="003C4EC6">
              <w:rPr>
                <w:sz w:val="22"/>
                <w:szCs w:val="22"/>
                <w:lang w:val="sr-Cyrl-BA"/>
              </w:rPr>
              <w:t xml:space="preserve"> податке о епохи романтизма (историјски оквир, обиљежја, књижевне врсте, представни</w:t>
            </w:r>
            <w:r w:rsidR="00E42612">
              <w:rPr>
                <w:sz w:val="22"/>
                <w:szCs w:val="22"/>
                <w:lang w:val="sr-Cyrl-BA"/>
              </w:rPr>
              <w:t>ци</w:t>
            </w:r>
            <w:r w:rsidR="003C4EC6">
              <w:rPr>
                <w:sz w:val="22"/>
                <w:szCs w:val="22"/>
                <w:lang w:val="sr-Cyrl-BA"/>
              </w:rPr>
              <w:t xml:space="preserve"> и дјела</w:t>
            </w:r>
            <w:r w:rsidR="008555DF">
              <w:rPr>
                <w:sz w:val="22"/>
                <w:szCs w:val="22"/>
                <w:lang w:val="sr-Cyrl-BA"/>
              </w:rPr>
              <w:t>)</w:t>
            </w:r>
            <w:r w:rsidR="003C4EC6">
              <w:rPr>
                <w:sz w:val="22"/>
                <w:szCs w:val="22"/>
                <w:lang w:val="sr-Cyrl-BA"/>
              </w:rPr>
              <w:t>;</w:t>
            </w:r>
          </w:p>
          <w:p w14:paraId="325CAFD2" w14:textId="6D83F575" w:rsidR="004033BB" w:rsidRDefault="004033BB" w:rsidP="004033BB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-</w:t>
            </w:r>
            <w:r w:rsidR="00A24240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Уочи карактеристике романтичарског јунака на тексту;</w:t>
            </w:r>
          </w:p>
          <w:p w14:paraId="216D1DC2" w14:textId="69307FB9" w:rsidR="004033BB" w:rsidRPr="004033BB" w:rsidRDefault="004033BB" w:rsidP="004033BB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A24240">
              <w:rPr>
                <w:sz w:val="22"/>
                <w:szCs w:val="22"/>
                <w:lang w:val="sr-Cyrl-BA"/>
              </w:rPr>
              <w:t xml:space="preserve"> </w:t>
            </w:r>
            <w:r w:rsidR="00542A11">
              <w:rPr>
                <w:sz w:val="22"/>
                <w:szCs w:val="22"/>
                <w:lang w:val="sr-Cyrl-BA"/>
              </w:rPr>
              <w:t>Аргументује</w:t>
            </w:r>
            <w:r w:rsidRPr="004033BB">
              <w:rPr>
                <w:sz w:val="22"/>
                <w:szCs w:val="22"/>
                <w:lang w:val="sr-Cyrl-BA"/>
              </w:rPr>
              <w:t xml:space="preserve"> улогу Бајрона у епохи романтизма;</w:t>
            </w:r>
          </w:p>
          <w:p w14:paraId="76CB6CAC" w14:textId="2C52EDCB" w:rsidR="003B5D75" w:rsidRDefault="004033BB" w:rsidP="004033BB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A24240">
              <w:rPr>
                <w:sz w:val="22"/>
                <w:szCs w:val="22"/>
                <w:lang w:val="sr-Cyrl-BA"/>
              </w:rPr>
              <w:t xml:space="preserve"> </w:t>
            </w:r>
            <w:r w:rsidR="00542A11">
              <w:rPr>
                <w:sz w:val="22"/>
                <w:szCs w:val="22"/>
                <w:lang w:val="sr-Cyrl-BA"/>
              </w:rPr>
              <w:t>Истражује</w:t>
            </w:r>
            <w:r w:rsidRPr="004033BB">
              <w:rPr>
                <w:sz w:val="22"/>
                <w:szCs w:val="22"/>
                <w:lang w:val="sr-Cyrl-BA"/>
              </w:rPr>
              <w:t xml:space="preserve"> улогу и значај В. С. Караџића у развоју српског језика и писма;</w:t>
            </w:r>
          </w:p>
          <w:p w14:paraId="10C8D74F" w14:textId="32CBFF82" w:rsidR="004033BB" w:rsidRDefault="004033BB" w:rsidP="004033BB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A24240">
              <w:rPr>
                <w:sz w:val="22"/>
                <w:szCs w:val="22"/>
                <w:lang w:val="sr-Cyrl-BA"/>
              </w:rPr>
              <w:t xml:space="preserve"> </w:t>
            </w:r>
            <w:r w:rsidR="00542A11">
              <w:rPr>
                <w:sz w:val="22"/>
                <w:szCs w:val="22"/>
                <w:lang w:val="sr-Cyrl-BA"/>
              </w:rPr>
              <w:t>Уочава</w:t>
            </w:r>
            <w:r w:rsidRPr="004033BB">
              <w:rPr>
                <w:sz w:val="22"/>
                <w:szCs w:val="22"/>
                <w:lang w:val="sr-Cyrl-BA"/>
              </w:rPr>
              <w:t xml:space="preserve"> значај сакупљања народних умотровина у борби за увођење народног језика у књижевност;</w:t>
            </w:r>
          </w:p>
          <w:p w14:paraId="6067BEC9" w14:textId="42597ABD" w:rsidR="004033BB" w:rsidRPr="004033BB" w:rsidRDefault="004033BB" w:rsidP="004033BB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Pr="004033BB">
              <w:rPr>
                <w:sz w:val="22"/>
                <w:szCs w:val="22"/>
                <w:lang w:val="sr-Cyrl-BA"/>
              </w:rPr>
              <w:t>Препозна романтичарска обиљежја умјетничких текстова;</w:t>
            </w:r>
          </w:p>
          <w:p w14:paraId="070F1FFB" w14:textId="69DE262A" w:rsidR="004033BB" w:rsidRPr="004033BB" w:rsidRDefault="004033BB" w:rsidP="004033BB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Pr="004033BB">
              <w:rPr>
                <w:sz w:val="22"/>
                <w:szCs w:val="22"/>
                <w:lang w:val="sr-Cyrl-BA"/>
              </w:rPr>
              <w:t>Анализира пјесме романтичарских пјесника  уочавајући: теме, мотиве, расположења, звук, ритам и рефрен, пјесничке слике, пјеснички језик, поенту;</w:t>
            </w:r>
          </w:p>
          <w:p w14:paraId="3F08DA34" w14:textId="40DBFE19" w:rsidR="00754925" w:rsidRDefault="004033BB" w:rsidP="004033BB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Pr="004033BB">
              <w:rPr>
                <w:sz w:val="22"/>
                <w:szCs w:val="22"/>
                <w:lang w:val="sr-Cyrl-BA"/>
              </w:rPr>
              <w:t>Самостално говори о тексту разумијевајући књижевнотеоријске термине;</w:t>
            </w:r>
            <w:r w:rsidR="0085610D">
              <w:rPr>
                <w:sz w:val="22"/>
                <w:szCs w:val="22"/>
                <w:lang w:val="sr-Cyrl-BA"/>
              </w:rPr>
              <w:t xml:space="preserve"> </w:t>
            </w:r>
          </w:p>
          <w:p w14:paraId="500DF068" w14:textId="41CC938F" w:rsidR="004A13A1" w:rsidRDefault="004A13A1" w:rsidP="004033BB">
            <w:pPr>
              <w:rPr>
                <w:sz w:val="22"/>
                <w:szCs w:val="22"/>
                <w:lang w:val="sr-Cyrl-BA"/>
              </w:rPr>
            </w:pPr>
          </w:p>
          <w:p w14:paraId="60459D41" w14:textId="77777777" w:rsidR="004A13A1" w:rsidRDefault="004A13A1" w:rsidP="004033BB">
            <w:pPr>
              <w:rPr>
                <w:sz w:val="22"/>
                <w:szCs w:val="22"/>
                <w:lang w:val="sr-Cyrl-BA"/>
              </w:rPr>
            </w:pPr>
          </w:p>
          <w:p w14:paraId="6A4A966E" w14:textId="7D446C27" w:rsidR="004033BB" w:rsidRDefault="00754925" w:rsidP="004033BB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="00542A11">
              <w:rPr>
                <w:sz w:val="22"/>
                <w:szCs w:val="22"/>
                <w:lang w:val="sr-Cyrl-BA"/>
              </w:rPr>
              <w:t>Повезује</w:t>
            </w:r>
            <w:r w:rsidR="0085610D">
              <w:rPr>
                <w:sz w:val="22"/>
                <w:szCs w:val="22"/>
                <w:lang w:val="sr-Cyrl-BA"/>
              </w:rPr>
              <w:t xml:space="preserve"> податке о епохи реализма (историјски оквир, обиљежја, књижевне врсте, представни</w:t>
            </w:r>
            <w:r w:rsidR="00021FB2">
              <w:rPr>
                <w:sz w:val="22"/>
                <w:szCs w:val="22"/>
                <w:lang w:val="sr-Cyrl-BA"/>
              </w:rPr>
              <w:t>ци</w:t>
            </w:r>
            <w:r w:rsidR="0085610D">
              <w:rPr>
                <w:sz w:val="22"/>
                <w:szCs w:val="22"/>
                <w:lang w:val="sr-Cyrl-BA"/>
              </w:rPr>
              <w:t xml:space="preserve"> и дјела</w:t>
            </w:r>
            <w:r w:rsidR="004A13A1">
              <w:rPr>
                <w:sz w:val="22"/>
                <w:szCs w:val="22"/>
                <w:lang w:val="sr-Cyrl-BA"/>
              </w:rPr>
              <w:t>)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3D02C39D" w14:textId="6560821B" w:rsidR="00754925" w:rsidRDefault="0085610D" w:rsidP="00754925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754925">
              <w:rPr>
                <w:sz w:val="22"/>
                <w:szCs w:val="22"/>
                <w:lang w:val="sr-Cyrl-BA"/>
              </w:rPr>
              <w:t xml:space="preserve"> Уочи карактеристике реалистичког јунака у умјетничким текстовима</w:t>
            </w:r>
            <w:r w:rsidR="008555DF">
              <w:rPr>
                <w:sz w:val="22"/>
                <w:szCs w:val="22"/>
                <w:lang w:val="sr-Cyrl-BA"/>
              </w:rPr>
              <w:t>.</w:t>
            </w:r>
          </w:p>
          <w:p w14:paraId="13599F33" w14:textId="3FBF0068" w:rsidR="004033BB" w:rsidRPr="004033BB" w:rsidRDefault="004033BB" w:rsidP="00754925">
            <w:pPr>
              <w:pStyle w:val="BodyText"/>
              <w:spacing w:after="0"/>
              <w:rPr>
                <w:lang w:val="sr-Cyrl-BA"/>
              </w:rPr>
            </w:pPr>
          </w:p>
        </w:tc>
        <w:tc>
          <w:tcPr>
            <w:tcW w:w="941" w:type="pct"/>
            <w:gridSpan w:val="3"/>
            <w:vMerge w:val="restart"/>
            <w:tcBorders>
              <w:left w:val="single" w:sz="4" w:space="0" w:color="auto"/>
            </w:tcBorders>
          </w:tcPr>
          <w:p w14:paraId="216484E2" w14:textId="77777777" w:rsidR="00B94A90" w:rsidRPr="00FB07B4" w:rsidRDefault="00FB07B4" w:rsidP="00A24240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 xml:space="preserve">Посједује свијест о важности културних насљеђа; </w:t>
            </w:r>
          </w:p>
          <w:p w14:paraId="06D36F01" w14:textId="77777777" w:rsidR="00FB07B4" w:rsidRPr="002F2F6F" w:rsidRDefault="00FB07B4" w:rsidP="00A24240">
            <w:pPr>
              <w:pStyle w:val="ListParagraph"/>
              <w:numPr>
                <w:ilvl w:val="0"/>
                <w:numId w:val="3"/>
              </w:numPr>
              <w:ind w:left="327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Умије да упореди важност и значај ранијих књижевних епоха са епохом </w:t>
            </w:r>
            <w:r>
              <w:rPr>
                <w:sz w:val="22"/>
                <w:szCs w:val="22"/>
                <w:lang w:val="sr-Cyrl-BA"/>
              </w:rPr>
              <w:lastRenderedPageBreak/>
              <w:t>романтизма, уочава њихову жанровску и тематску разноликост;</w:t>
            </w:r>
          </w:p>
          <w:p w14:paraId="20E4DC60" w14:textId="107F23F9" w:rsidR="002F2F6F" w:rsidRPr="002F2F6F" w:rsidRDefault="002F2F6F" w:rsidP="00A24240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Анализира дјела европског и српског романтизма</w:t>
            </w:r>
            <w:r w:rsidR="00022BB1">
              <w:rPr>
                <w:sz w:val="22"/>
                <w:szCs w:val="22"/>
                <w:lang w:val="sr-Cyrl-BA"/>
              </w:rPr>
              <w:t>;</w:t>
            </w:r>
          </w:p>
          <w:p w14:paraId="37819D55" w14:textId="4EEF032B" w:rsidR="00A24240" w:rsidRPr="00C25493" w:rsidRDefault="002F2F6F" w:rsidP="00C25493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Посједује знања о Вуку С. Караџићу као реформатору и лексикографу</w:t>
            </w:r>
            <w:r w:rsidR="0063112A">
              <w:rPr>
                <w:sz w:val="22"/>
                <w:szCs w:val="22"/>
                <w:lang w:val="sr-Cyrl-BA"/>
              </w:rPr>
              <w:t>;</w:t>
            </w:r>
          </w:p>
          <w:p w14:paraId="05CD34F5" w14:textId="188A4983" w:rsidR="00825B1C" w:rsidRPr="00825B1C" w:rsidRDefault="00346E4B" w:rsidP="00A24240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Посједује знања о важности епохе романтизма и њ</w:t>
            </w:r>
            <w:r w:rsidR="00E42612">
              <w:rPr>
                <w:sz w:val="22"/>
                <w:szCs w:val="22"/>
                <w:lang w:val="sr-Cyrl-BA"/>
              </w:rPr>
              <w:t>ених</w:t>
            </w:r>
            <w:r>
              <w:rPr>
                <w:sz w:val="22"/>
                <w:szCs w:val="22"/>
                <w:lang w:val="sr-Cyrl-BA"/>
              </w:rPr>
              <w:t xml:space="preserve"> представника у европској и српској књижевности;</w:t>
            </w:r>
          </w:p>
          <w:p w14:paraId="0BF98E77" w14:textId="5666C5B7" w:rsidR="00754925" w:rsidRPr="004A13A1" w:rsidRDefault="00825B1C" w:rsidP="00A24240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Изражајно говори пјесме романтичарских пјесника;</w:t>
            </w:r>
            <w:r w:rsidR="00754925">
              <w:rPr>
                <w:sz w:val="22"/>
                <w:szCs w:val="22"/>
                <w:lang w:val="sr-Cyrl-BA"/>
              </w:rPr>
              <w:t xml:space="preserve"> </w:t>
            </w:r>
          </w:p>
          <w:p w14:paraId="3FBBE1F6" w14:textId="5BC9F8D6" w:rsidR="004A13A1" w:rsidRDefault="004A13A1" w:rsidP="004A13A1">
            <w:pPr>
              <w:rPr>
                <w:sz w:val="22"/>
                <w:szCs w:val="22"/>
                <w:lang w:val="hr-HR"/>
              </w:rPr>
            </w:pPr>
          </w:p>
          <w:p w14:paraId="6E5C1A82" w14:textId="77777777" w:rsidR="004A13A1" w:rsidRPr="004A13A1" w:rsidRDefault="004A13A1" w:rsidP="004A13A1">
            <w:pPr>
              <w:rPr>
                <w:sz w:val="22"/>
                <w:szCs w:val="22"/>
                <w:lang w:val="hr-HR"/>
              </w:rPr>
            </w:pPr>
          </w:p>
          <w:p w14:paraId="125C889F" w14:textId="7FDB1F01" w:rsidR="00754925" w:rsidRPr="00754925" w:rsidRDefault="00754925" w:rsidP="00B94A90">
            <w:pPr>
              <w:pStyle w:val="ListParagraph"/>
              <w:numPr>
                <w:ilvl w:val="0"/>
                <w:numId w:val="3"/>
              </w:numPr>
              <w:ind w:left="327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Умије да упореди важност и значај ранијих књижевних епоха са епохом реализма, уочава њихову жанровску и тематску разноликост;</w:t>
            </w:r>
          </w:p>
          <w:p w14:paraId="2DA51AA1" w14:textId="3F3E9E76" w:rsidR="002F2F6F" w:rsidRPr="00E900C2" w:rsidRDefault="00346E4B" w:rsidP="00C25493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 </w:t>
            </w:r>
            <w:r w:rsidR="00754925">
              <w:rPr>
                <w:sz w:val="22"/>
                <w:szCs w:val="22"/>
                <w:lang w:val="sr-Cyrl-BA"/>
              </w:rPr>
              <w:t xml:space="preserve">Анализира реалистичку приповијетку/роман: (тема, мотиви, амбијент, </w:t>
            </w:r>
            <w:r w:rsidR="00754925" w:rsidRPr="00754925">
              <w:rPr>
                <w:sz w:val="22"/>
                <w:szCs w:val="22"/>
                <w:lang w:val="sr-Cyrl-BA"/>
              </w:rPr>
              <w:t>карактеризација ликова, композиција, улога наратора, идеја)</w:t>
            </w:r>
            <w:r w:rsidR="00C25493">
              <w:rPr>
                <w:sz w:val="22"/>
                <w:szCs w:val="22"/>
                <w:lang w:val="sr-Cyrl-BA"/>
              </w:rPr>
              <w:t>;</w:t>
            </w:r>
          </w:p>
          <w:p w14:paraId="67CBB7E4" w14:textId="3F6B0804" w:rsidR="00E900C2" w:rsidRPr="002B6EBD" w:rsidRDefault="00E900C2" w:rsidP="00C25493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Умије да састави план и да напише краћу реалистичку причу из свог живота примјењујући стечено знање о структури приповијетке</w:t>
            </w:r>
            <w:r w:rsidR="00C25493">
              <w:rPr>
                <w:sz w:val="22"/>
                <w:szCs w:val="22"/>
                <w:lang w:val="sr-Cyrl-BA"/>
              </w:rPr>
              <w:t>.</w:t>
            </w:r>
          </w:p>
          <w:p w14:paraId="5ACA79AC" w14:textId="68403F15" w:rsidR="002B6EBD" w:rsidRDefault="002B6EBD" w:rsidP="002B6EBD">
            <w:pPr>
              <w:rPr>
                <w:sz w:val="22"/>
                <w:szCs w:val="22"/>
                <w:lang w:val="hr-HR"/>
              </w:rPr>
            </w:pPr>
          </w:p>
          <w:p w14:paraId="03C0F56E" w14:textId="77777777" w:rsidR="002B6EBD" w:rsidRPr="002B6EBD" w:rsidRDefault="002B6EBD" w:rsidP="002B6EBD">
            <w:pPr>
              <w:rPr>
                <w:sz w:val="22"/>
                <w:szCs w:val="22"/>
                <w:lang w:val="hr-HR"/>
              </w:rPr>
            </w:pPr>
          </w:p>
          <w:p w14:paraId="35DC1A6E" w14:textId="4740EFEB" w:rsidR="002B6EBD" w:rsidRPr="002B6EBD" w:rsidRDefault="002B6EBD" w:rsidP="00754925">
            <w:pPr>
              <w:pStyle w:val="ListParagraph"/>
              <w:numPr>
                <w:ilvl w:val="0"/>
                <w:numId w:val="3"/>
              </w:numPr>
              <w:ind w:left="327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Умије да анализира пјесму модерне: (тема/мотиви, тумачи симболе у пјесми и друга стилска средства, објасни композицију пјесме, уочи врсту стиха, риму, ритам, објасни поенту);</w:t>
            </w:r>
          </w:p>
          <w:p w14:paraId="2140EA5B" w14:textId="5E106E92" w:rsidR="002B6EBD" w:rsidRPr="002B6EBD" w:rsidRDefault="002B6EBD" w:rsidP="00754925">
            <w:pPr>
              <w:pStyle w:val="ListParagraph"/>
              <w:numPr>
                <w:ilvl w:val="0"/>
                <w:numId w:val="3"/>
              </w:numPr>
              <w:ind w:left="327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Проналази елементе симболизма и импресионизма у пјесмама;</w:t>
            </w:r>
          </w:p>
          <w:p w14:paraId="376ECE1A" w14:textId="13701D3C" w:rsidR="002B6EBD" w:rsidRPr="003B2885" w:rsidRDefault="003B2885" w:rsidP="00754925">
            <w:pPr>
              <w:pStyle w:val="ListParagraph"/>
              <w:numPr>
                <w:ilvl w:val="0"/>
                <w:numId w:val="3"/>
              </w:numPr>
              <w:ind w:left="327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Умије да уочи одлике традициналистичког смјера у прозном дјелу у периоду модерне;</w:t>
            </w:r>
          </w:p>
          <w:p w14:paraId="61379AE5" w14:textId="2D3E2CC4" w:rsidR="00390542" w:rsidRPr="00390542" w:rsidRDefault="003B2885" w:rsidP="00390542">
            <w:pPr>
              <w:pStyle w:val="ListParagraph"/>
              <w:numPr>
                <w:ilvl w:val="0"/>
                <w:numId w:val="3"/>
              </w:numPr>
              <w:ind w:left="327" w:hanging="284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Проналази карактеристике модернистичке драме</w:t>
            </w:r>
            <w:r w:rsidR="00390542">
              <w:rPr>
                <w:sz w:val="22"/>
                <w:szCs w:val="22"/>
                <w:lang w:val="sr-Latn-BA"/>
              </w:rPr>
              <w:t>;</w:t>
            </w:r>
          </w:p>
          <w:p w14:paraId="4548326B" w14:textId="20728152" w:rsidR="00390542" w:rsidRDefault="00390542" w:rsidP="00390542">
            <w:pPr>
              <w:rPr>
                <w:sz w:val="22"/>
                <w:szCs w:val="22"/>
                <w:lang w:val="hr-HR"/>
              </w:rPr>
            </w:pPr>
          </w:p>
          <w:p w14:paraId="63D7F6BC" w14:textId="77777777" w:rsidR="00390542" w:rsidRPr="00390542" w:rsidRDefault="00390542" w:rsidP="00390542">
            <w:pPr>
              <w:rPr>
                <w:sz w:val="22"/>
                <w:szCs w:val="22"/>
                <w:lang w:val="hr-HR"/>
              </w:rPr>
            </w:pPr>
          </w:p>
          <w:p w14:paraId="3FBC9430" w14:textId="77777777" w:rsidR="00390542" w:rsidRPr="00390542" w:rsidRDefault="00315F59" w:rsidP="00390542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 w:rsidRPr="00390542">
              <w:rPr>
                <w:sz w:val="22"/>
                <w:szCs w:val="22"/>
                <w:lang w:val="sr-Cyrl-BA"/>
              </w:rPr>
              <w:t>Уочава везу између форме и садржаја;</w:t>
            </w:r>
          </w:p>
          <w:p w14:paraId="55780FD4" w14:textId="77777777" w:rsidR="00390542" w:rsidRPr="00390542" w:rsidRDefault="00856892" w:rsidP="00390542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 w:rsidRPr="00390542">
              <w:rPr>
                <w:sz w:val="22"/>
                <w:szCs w:val="22"/>
                <w:lang w:val="sr-Cyrl-BA"/>
              </w:rPr>
              <w:t>Уочава разлике у</w:t>
            </w:r>
            <w:r w:rsidR="00C25493" w:rsidRPr="00390542">
              <w:rPr>
                <w:sz w:val="22"/>
                <w:szCs w:val="22"/>
                <w:lang w:val="sr-Cyrl-BA"/>
              </w:rPr>
              <w:t xml:space="preserve">      </w:t>
            </w:r>
            <w:r w:rsidR="00390542" w:rsidRPr="00390542">
              <w:rPr>
                <w:sz w:val="22"/>
                <w:szCs w:val="22"/>
                <w:lang w:val="sr-Latn-BA"/>
              </w:rPr>
              <w:t xml:space="preserve"> </w:t>
            </w:r>
            <w:r w:rsidRPr="00390542">
              <w:rPr>
                <w:sz w:val="22"/>
                <w:szCs w:val="22"/>
                <w:lang w:val="sr-Cyrl-BA"/>
              </w:rPr>
              <w:t>стилском изразу;</w:t>
            </w:r>
            <w:r w:rsidR="002E5D4B" w:rsidRPr="00390542">
              <w:rPr>
                <w:sz w:val="22"/>
                <w:szCs w:val="22"/>
                <w:lang w:val="sr-Cyrl-BA"/>
              </w:rPr>
              <w:t xml:space="preserve"> </w:t>
            </w:r>
          </w:p>
          <w:p w14:paraId="62A74243" w14:textId="340240AE" w:rsidR="002E5D4B" w:rsidRPr="00390542" w:rsidRDefault="002E5D4B" w:rsidP="00390542">
            <w:pPr>
              <w:pStyle w:val="ListParagraph"/>
              <w:numPr>
                <w:ilvl w:val="0"/>
                <w:numId w:val="3"/>
              </w:numPr>
              <w:ind w:left="284" w:hanging="284"/>
              <w:rPr>
                <w:sz w:val="22"/>
                <w:szCs w:val="22"/>
                <w:lang w:val="hr-HR"/>
              </w:rPr>
            </w:pPr>
            <w:r w:rsidRPr="00390542">
              <w:rPr>
                <w:sz w:val="22"/>
                <w:szCs w:val="22"/>
                <w:lang w:val="sr-Cyrl-BA"/>
              </w:rPr>
              <w:t xml:space="preserve">Пише рад наглашавајући значај </w:t>
            </w:r>
            <w:r w:rsidRPr="00390542">
              <w:rPr>
                <w:sz w:val="22"/>
                <w:szCs w:val="22"/>
                <w:lang w:val="sr-Cyrl-BA"/>
              </w:rPr>
              <w:lastRenderedPageBreak/>
              <w:t>хуманости и солидарности.</w:t>
            </w:r>
          </w:p>
          <w:p w14:paraId="37E43EB3" w14:textId="45A5E6F2" w:rsidR="00315F59" w:rsidRPr="002E5D4B" w:rsidRDefault="00315F59" w:rsidP="002E5D4B">
            <w:pPr>
              <w:pStyle w:val="ListParagraph"/>
              <w:ind w:left="327"/>
              <w:rPr>
                <w:sz w:val="22"/>
                <w:szCs w:val="22"/>
                <w:lang w:val="hr-HR"/>
              </w:rPr>
            </w:pPr>
          </w:p>
          <w:p w14:paraId="28DDDE56" w14:textId="77777777" w:rsidR="002E5D4B" w:rsidRPr="00315F59" w:rsidRDefault="002E5D4B" w:rsidP="002E5D4B">
            <w:pPr>
              <w:pStyle w:val="ListParagraph"/>
              <w:ind w:left="327"/>
              <w:rPr>
                <w:sz w:val="22"/>
                <w:szCs w:val="22"/>
                <w:lang w:val="hr-HR"/>
              </w:rPr>
            </w:pPr>
          </w:p>
          <w:p w14:paraId="7A979B6D" w14:textId="23E05319" w:rsidR="002B6EBD" w:rsidRPr="002B6EBD" w:rsidRDefault="002B6EBD" w:rsidP="002B6EBD">
            <w:pPr>
              <w:pStyle w:val="ListParagraph"/>
              <w:ind w:left="327"/>
              <w:rPr>
                <w:sz w:val="22"/>
                <w:szCs w:val="22"/>
                <w:lang w:val="hr-HR"/>
              </w:rPr>
            </w:pPr>
          </w:p>
          <w:p w14:paraId="70D8E2E5" w14:textId="77777777" w:rsidR="002B6EBD" w:rsidRDefault="002B6EBD" w:rsidP="002B6EBD">
            <w:pPr>
              <w:rPr>
                <w:sz w:val="22"/>
                <w:szCs w:val="22"/>
                <w:lang w:val="hr-HR"/>
              </w:rPr>
            </w:pPr>
          </w:p>
          <w:p w14:paraId="703D1BC0" w14:textId="06AC1F41" w:rsidR="002B6EBD" w:rsidRPr="002B6EBD" w:rsidRDefault="002B6EBD" w:rsidP="002B6EBD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</w:tcPr>
          <w:p w14:paraId="735E85BD" w14:textId="77777777" w:rsidR="00B94A90" w:rsidRPr="006C5834" w:rsidRDefault="00B94A90" w:rsidP="0045002F">
            <w:pPr>
              <w:pStyle w:val="BodyText"/>
              <w:spacing w:after="0"/>
              <w:rPr>
                <w:sz w:val="22"/>
                <w:szCs w:val="22"/>
              </w:rPr>
            </w:pPr>
            <w:proofErr w:type="spellStart"/>
            <w:r w:rsidRPr="006C5834">
              <w:rPr>
                <w:sz w:val="22"/>
                <w:szCs w:val="22"/>
              </w:rPr>
              <w:lastRenderedPageBreak/>
              <w:t>Наставник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ће</w:t>
            </w:r>
            <w:proofErr w:type="spellEnd"/>
            <w:r w:rsidRPr="006C5834">
              <w:rPr>
                <w:sz w:val="22"/>
                <w:szCs w:val="22"/>
              </w:rPr>
              <w:t>:</w:t>
            </w:r>
          </w:p>
          <w:p w14:paraId="0C3DA092" w14:textId="1B25512B" w:rsidR="00B94A90" w:rsidRPr="00CE3DA1" w:rsidRDefault="00CE3DA1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Планирати рад према способностима ученика у одјељењу и у</w:t>
            </w:r>
            <w:r w:rsidR="00022BB1">
              <w:rPr>
                <w:sz w:val="22"/>
                <w:szCs w:val="22"/>
                <w:lang w:val="sr-Cyrl-BA"/>
              </w:rPr>
              <w:t>с</w:t>
            </w:r>
            <w:r>
              <w:rPr>
                <w:sz w:val="22"/>
                <w:szCs w:val="22"/>
                <w:lang w:val="sr-Cyrl-BA"/>
              </w:rPr>
              <w:t>ловима у којима ради (простор, опрема, наставна средства);</w:t>
            </w:r>
          </w:p>
          <w:p w14:paraId="1C2010DE" w14:textId="11F1EEEE" w:rsidR="00CE3DA1" w:rsidRPr="00CE3DA1" w:rsidRDefault="00CE3DA1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Припремити уводно предавање о романтизму (историјски оквир, </w:t>
            </w:r>
            <w:r>
              <w:rPr>
                <w:sz w:val="22"/>
                <w:szCs w:val="22"/>
                <w:lang w:val="sr-Cyrl-BA"/>
              </w:rPr>
              <w:lastRenderedPageBreak/>
              <w:t>обиљежја, књижевне врсте, представни</w:t>
            </w:r>
            <w:r w:rsidR="00E42612">
              <w:rPr>
                <w:sz w:val="22"/>
                <w:szCs w:val="22"/>
                <w:lang w:val="sr-Cyrl-BA"/>
              </w:rPr>
              <w:t>ци</w:t>
            </w:r>
            <w:r>
              <w:rPr>
                <w:sz w:val="22"/>
                <w:szCs w:val="22"/>
                <w:lang w:val="sr-Cyrl-BA"/>
              </w:rPr>
              <w:t>, дјела);</w:t>
            </w:r>
          </w:p>
          <w:p w14:paraId="40AA5B13" w14:textId="0348939E" w:rsidR="003B5D75" w:rsidRPr="003B5D75" w:rsidRDefault="003B5D75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појам бајронизам;</w:t>
            </w:r>
          </w:p>
          <w:p w14:paraId="03107B66" w14:textId="6557200F" w:rsidR="00CE3DA1" w:rsidRPr="00CE3DA1" w:rsidRDefault="003B5D75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Припремити </w:t>
            </w:r>
            <w:r w:rsidR="00681327">
              <w:rPr>
                <w:sz w:val="22"/>
                <w:szCs w:val="22"/>
                <w:lang w:val="sr-Cyrl-BA"/>
              </w:rPr>
              <w:t>одломак из „Чајлда Харолда</w:t>
            </w:r>
            <w:r w:rsidR="00C25493">
              <w:rPr>
                <w:sz w:val="22"/>
                <w:szCs w:val="22"/>
                <w:lang w:val="sr-Cyrl-BA"/>
              </w:rPr>
              <w:t>“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5CDA55E2" w14:textId="1EBFD7D9" w:rsidR="00CE3DA1" w:rsidRPr="003B5D75" w:rsidRDefault="003B5D75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раде у паровима, препознају обиљежја бајронизма на тексту („свјетски бол утамничене индивидуе“, култ неограничених индивидуалних и националних слобода и др.);</w:t>
            </w:r>
          </w:p>
          <w:p w14:paraId="0A44039F" w14:textId="2FAC2D17" w:rsidR="003B5D75" w:rsidRPr="00681327" w:rsidRDefault="003B5D75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наводе карактеристике романтичарск</w:t>
            </w:r>
            <w:r w:rsidR="00681327">
              <w:rPr>
                <w:sz w:val="22"/>
                <w:szCs w:val="22"/>
                <w:lang w:val="sr-Cyrl-BA"/>
              </w:rPr>
              <w:t>ог</w:t>
            </w:r>
            <w:r>
              <w:rPr>
                <w:sz w:val="22"/>
                <w:szCs w:val="22"/>
                <w:lang w:val="sr-Cyrl-BA"/>
              </w:rPr>
              <w:t xml:space="preserve"> јунака;</w:t>
            </w:r>
          </w:p>
          <w:p w14:paraId="14194A73" w14:textId="5F41F7A8" w:rsidR="00B879FA" w:rsidRPr="00B879FA" w:rsidRDefault="00681327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 истом принципу припремити и остале текстове романтичарских пјесника (Пушкин, Хајне);</w:t>
            </w:r>
          </w:p>
          <w:p w14:paraId="00C6CEB0" w14:textId="044AE287" w:rsidR="00B879FA" w:rsidRPr="00B879FA" w:rsidRDefault="00B879FA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Наставникова синтеза;</w:t>
            </w:r>
          </w:p>
          <w:p w14:paraId="52D24FED" w14:textId="17A95924" w:rsidR="00B879FA" w:rsidRPr="00B879FA" w:rsidRDefault="00B879FA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значај Вука С. Караџића и припремити одговарајуће текстове;</w:t>
            </w:r>
          </w:p>
          <w:p w14:paraId="56CD77BE" w14:textId="3C71DAD1" w:rsidR="00B879FA" w:rsidRPr="00B879FA" w:rsidRDefault="00B879FA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Организовати групни рад и подијелити селективне задатке;</w:t>
            </w:r>
          </w:p>
          <w:p w14:paraId="76E44FAD" w14:textId="2890FA57" w:rsidR="00B879FA" w:rsidRPr="005317C6" w:rsidRDefault="00B879FA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Омогућити презентацију радова</w:t>
            </w:r>
            <w:r w:rsidR="0085610D">
              <w:rPr>
                <w:sz w:val="22"/>
                <w:szCs w:val="22"/>
              </w:rPr>
              <w:t xml:space="preserve"> </w:t>
            </w:r>
            <w:r w:rsidR="0085610D">
              <w:rPr>
                <w:sz w:val="22"/>
                <w:szCs w:val="22"/>
                <w:lang w:val="sr-Cyrl-BA"/>
              </w:rPr>
              <w:t>и направити изложбу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1799BFB8" w14:textId="10D3A857" w:rsidR="005317C6" w:rsidRPr="00B879FA" w:rsidRDefault="005317C6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Припремити одломке из </w:t>
            </w:r>
            <w:r w:rsidR="00C25493">
              <w:rPr>
                <w:sz w:val="22"/>
                <w:szCs w:val="22"/>
                <w:lang w:val="sr-Cyrl-BA"/>
              </w:rPr>
              <w:t>„</w:t>
            </w:r>
            <w:r>
              <w:rPr>
                <w:sz w:val="22"/>
                <w:szCs w:val="22"/>
                <w:lang w:val="sr-Cyrl-BA"/>
              </w:rPr>
              <w:t>Горског вијенца</w:t>
            </w:r>
            <w:r w:rsidR="00C25493">
              <w:rPr>
                <w:sz w:val="22"/>
                <w:szCs w:val="22"/>
                <w:lang w:val="sr-Cyrl-BA"/>
              </w:rPr>
              <w:t>“</w:t>
            </w:r>
            <w:r>
              <w:rPr>
                <w:sz w:val="22"/>
                <w:szCs w:val="22"/>
                <w:lang w:val="sr-Cyrl-BA"/>
              </w:rPr>
              <w:t xml:space="preserve"> и задати питања за самосталан и групни рад;</w:t>
            </w:r>
          </w:p>
          <w:p w14:paraId="231574CB" w14:textId="43B6F7B0" w:rsidR="00B879FA" w:rsidRPr="005E01B1" w:rsidRDefault="00B879FA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Прочитати пјесме</w:t>
            </w:r>
            <w:r w:rsidR="005E01B1">
              <w:rPr>
                <w:sz w:val="22"/>
                <w:szCs w:val="22"/>
                <w:lang w:val="sr-Cyrl-BA"/>
              </w:rPr>
              <w:t xml:space="preserve"> Бранка Радичевића, Ђуре Јакшића, Ј. Ј. Змаја, Лазе Костића предвиђене књижевним корпусом и задати питања за самосталан </w:t>
            </w:r>
            <w:r w:rsidR="005317C6">
              <w:rPr>
                <w:sz w:val="22"/>
                <w:szCs w:val="22"/>
                <w:lang w:val="sr-Cyrl-BA"/>
              </w:rPr>
              <w:t xml:space="preserve">и групни </w:t>
            </w:r>
            <w:r w:rsidR="005E01B1">
              <w:rPr>
                <w:sz w:val="22"/>
                <w:szCs w:val="22"/>
                <w:lang w:val="sr-Cyrl-BA"/>
              </w:rPr>
              <w:t>рад;</w:t>
            </w:r>
          </w:p>
          <w:p w14:paraId="246E41FB" w14:textId="5D48FE84" w:rsidR="005E01B1" w:rsidRPr="005317C6" w:rsidRDefault="005E01B1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Омогућити презентацију радова;</w:t>
            </w:r>
          </w:p>
          <w:p w14:paraId="5458F727" w14:textId="69D749E2" w:rsidR="005317C6" w:rsidRPr="005317C6" w:rsidRDefault="005317C6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Омогућити изражајно рецитовање пјесама;</w:t>
            </w:r>
          </w:p>
          <w:p w14:paraId="033A5D9D" w14:textId="3EA3099A" w:rsidR="005317C6" w:rsidRPr="005317C6" w:rsidRDefault="005317C6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Пружити могућност драмског приказа </w:t>
            </w:r>
            <w:r w:rsidR="00C25493">
              <w:rPr>
                <w:sz w:val="22"/>
                <w:szCs w:val="22"/>
                <w:lang w:val="sr-Latn-BA"/>
              </w:rPr>
              <w:t>„</w:t>
            </w:r>
            <w:r w:rsidR="00C25493">
              <w:rPr>
                <w:sz w:val="22"/>
                <w:szCs w:val="22"/>
                <w:lang w:val="sr-Cyrl-BA"/>
              </w:rPr>
              <w:t>Santa Maria della Salute“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062F2EB1" w14:textId="57519E27" w:rsidR="005317C6" w:rsidRPr="005317C6" w:rsidRDefault="005317C6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Омогућити рад по групама и презентацију;</w:t>
            </w:r>
          </w:p>
          <w:p w14:paraId="025EB5F3" w14:textId="69AEAB51" w:rsidR="005E01B1" w:rsidRPr="004A13A1" w:rsidRDefault="00922679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 w:rsidRPr="00E900C2">
              <w:rPr>
                <w:sz w:val="22"/>
                <w:szCs w:val="22"/>
                <w:lang w:val="sr-Cyrl-BA"/>
              </w:rPr>
              <w:t>Наставникова синтеза;</w:t>
            </w:r>
          </w:p>
          <w:p w14:paraId="6CEF210F" w14:textId="2CD4261A" w:rsidR="004A13A1" w:rsidRDefault="004A13A1" w:rsidP="004A13A1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61C66B6A" w14:textId="77777777" w:rsidR="004A13A1" w:rsidRDefault="004A13A1" w:rsidP="004A13A1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6E7BC1C8" w14:textId="645F92FF" w:rsidR="00E900C2" w:rsidRPr="00D029BD" w:rsidRDefault="00E900C2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уводно предавање о епохи реализма (историјски оквир, обиљежја, књижевне врсте, представни</w:t>
            </w:r>
            <w:r w:rsidR="00021FB2">
              <w:rPr>
                <w:sz w:val="22"/>
                <w:szCs w:val="22"/>
                <w:lang w:val="sr-Cyrl-BA"/>
              </w:rPr>
              <w:t>ци</w:t>
            </w:r>
            <w:r>
              <w:rPr>
                <w:sz w:val="22"/>
                <w:szCs w:val="22"/>
                <w:lang w:val="sr-Cyrl-BA"/>
              </w:rPr>
              <w:t>, дјела);</w:t>
            </w:r>
          </w:p>
          <w:p w14:paraId="3CC58A9C" w14:textId="1D4C6E57" w:rsidR="00D029BD" w:rsidRPr="00CE3DA1" w:rsidRDefault="00D029BD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ће унапријед прочитати дјело;</w:t>
            </w:r>
          </w:p>
          <w:p w14:paraId="5F1906B3" w14:textId="39F2EF9B" w:rsidR="00E900C2" w:rsidRPr="004A13A1" w:rsidRDefault="00E900C2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Анализирати приповијетке/роман тако што ћ</w:t>
            </w:r>
            <w:r w:rsidR="00D029B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подијелити задатке за самосталан и групни рад</w:t>
            </w:r>
            <w:r w:rsidR="00D029BD">
              <w:rPr>
                <w:sz w:val="22"/>
                <w:szCs w:val="22"/>
                <w:lang w:val="sr-Cyrl-BA"/>
              </w:rPr>
              <w:t xml:space="preserve"> </w:t>
            </w:r>
            <w:r w:rsidR="00021FB2">
              <w:rPr>
                <w:sz w:val="22"/>
                <w:szCs w:val="22"/>
                <w:lang w:val="sr-Cyrl-BA"/>
              </w:rPr>
              <w:t>(</w:t>
            </w:r>
            <w:r w:rsidR="00D029BD">
              <w:rPr>
                <w:sz w:val="22"/>
                <w:szCs w:val="22"/>
                <w:lang w:val="sr-Cyrl-BA"/>
              </w:rPr>
              <w:t>особине реалистичке приповијетке, карактеризаци</w:t>
            </w:r>
            <w:r w:rsidR="00390542">
              <w:rPr>
                <w:sz w:val="22"/>
                <w:szCs w:val="22"/>
                <w:lang w:val="sr-Latn-BA"/>
              </w:rPr>
              <w:t>j</w:t>
            </w:r>
            <w:r w:rsidR="00022BB1">
              <w:rPr>
                <w:sz w:val="22"/>
                <w:szCs w:val="22"/>
                <w:lang w:val="sr-Cyrl-BA"/>
              </w:rPr>
              <w:t>а</w:t>
            </w:r>
            <w:r w:rsidR="00D029BD">
              <w:rPr>
                <w:sz w:val="22"/>
                <w:szCs w:val="22"/>
                <w:lang w:val="sr-Cyrl-BA"/>
              </w:rPr>
              <w:t xml:space="preserve"> ликова, улога патријархалне заједнице</w:t>
            </w:r>
            <w:r w:rsidR="00345EAB">
              <w:rPr>
                <w:sz w:val="22"/>
                <w:szCs w:val="22"/>
                <w:lang w:val="sr-Cyrl-BA"/>
              </w:rPr>
              <w:t xml:space="preserve"> и друштвено-политичких околности у формирању ликова</w:t>
            </w:r>
            <w:r w:rsidR="00D029BD">
              <w:rPr>
                <w:sz w:val="22"/>
                <w:szCs w:val="22"/>
                <w:lang w:val="sr-Cyrl-BA"/>
              </w:rPr>
              <w:t xml:space="preserve"> у умјетничком дјелу</w:t>
            </w:r>
            <w:r>
              <w:rPr>
                <w:sz w:val="22"/>
                <w:szCs w:val="22"/>
                <w:lang w:val="sr-Cyrl-BA"/>
              </w:rPr>
              <w:t xml:space="preserve">; </w:t>
            </w:r>
          </w:p>
          <w:p w14:paraId="532C699C" w14:textId="5E445F39" w:rsidR="004A13A1" w:rsidRPr="00D029BD" w:rsidRDefault="004A13A1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Наставникова синтеза;</w:t>
            </w:r>
          </w:p>
          <w:p w14:paraId="0ADA4ED9" w14:textId="569FE890" w:rsidR="00D029BD" w:rsidRPr="00D029BD" w:rsidRDefault="00D029BD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Пружити ученицима могућност</w:t>
            </w:r>
            <w:r w:rsidR="00345EAB">
              <w:rPr>
                <w:sz w:val="22"/>
                <w:szCs w:val="22"/>
                <w:lang w:val="sr-Cyrl-BA"/>
              </w:rPr>
              <w:t xml:space="preserve"> (групни рад)</w:t>
            </w:r>
            <w:r>
              <w:rPr>
                <w:sz w:val="22"/>
                <w:szCs w:val="22"/>
                <w:lang w:val="sr-Cyrl-BA"/>
              </w:rPr>
              <w:t xml:space="preserve"> да карактеризацију ликова изразе бојама (топло/хладно) тако што ће на листу папира стављати оне боје које одговарају караткеру ликова;</w:t>
            </w:r>
          </w:p>
          <w:p w14:paraId="13C1D6B3" w14:textId="20756F92" w:rsidR="00D029BD" w:rsidRPr="00E900C2" w:rsidRDefault="00D029BD" w:rsidP="00390542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Направити презентацију и изложбу оваквих радова</w:t>
            </w:r>
            <w:r w:rsidR="00687AAA">
              <w:rPr>
                <w:sz w:val="22"/>
                <w:szCs w:val="22"/>
                <w:lang w:val="sr-Cyrl-BA"/>
              </w:rPr>
              <w:t>.</w:t>
            </w:r>
          </w:p>
          <w:p w14:paraId="3345ACB9" w14:textId="77777777" w:rsidR="00B94A90" w:rsidRPr="006C5834" w:rsidRDefault="00B94A90" w:rsidP="0045002F">
            <w:pPr>
              <w:pStyle w:val="BodyText"/>
              <w:spacing w:after="0"/>
              <w:ind w:left="327"/>
              <w:rPr>
                <w:b/>
                <w:bCs/>
                <w:sz w:val="22"/>
                <w:szCs w:val="22"/>
              </w:rPr>
            </w:pPr>
          </w:p>
        </w:tc>
      </w:tr>
      <w:tr w:rsidR="000E5E45" w:rsidRPr="006C5834" w14:paraId="58A3A0AB" w14:textId="77777777" w:rsidTr="0045002F">
        <w:trPr>
          <w:trHeight w:val="1692"/>
        </w:trPr>
        <w:tc>
          <w:tcPr>
            <w:tcW w:w="813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03B5B7E4" w14:textId="2594B62B" w:rsidR="00B94A90" w:rsidRPr="004A13A1" w:rsidRDefault="004C71FF" w:rsidP="004A13A1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lastRenderedPageBreak/>
              <w:t>Модерна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</w:tcPr>
          <w:p w14:paraId="6C17E22E" w14:textId="10BAE093" w:rsidR="002F2F6F" w:rsidRPr="002B6EBD" w:rsidRDefault="004A13A1" w:rsidP="00B94A90">
            <w:pPr>
              <w:pStyle w:val="ListParagraph"/>
              <w:numPr>
                <w:ilvl w:val="0"/>
                <w:numId w:val="3"/>
              </w:numPr>
              <w:ind w:left="185" w:hanging="141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Познаје основн</w:t>
            </w:r>
            <w:r w:rsidR="004C71FF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податке о епохи модерне (</w:t>
            </w:r>
            <w:r w:rsidR="004C71FF">
              <w:rPr>
                <w:sz w:val="22"/>
                <w:szCs w:val="22"/>
                <w:lang w:val="sr-Cyrl-BA"/>
              </w:rPr>
              <w:t>појам, каратеристике, значај и главн</w:t>
            </w:r>
            <w:r w:rsidR="00021FB2">
              <w:rPr>
                <w:sz w:val="22"/>
                <w:szCs w:val="22"/>
                <w:lang w:val="sr-Cyrl-BA"/>
              </w:rPr>
              <w:t>и</w:t>
            </w:r>
            <w:r w:rsidR="004C71FF">
              <w:rPr>
                <w:sz w:val="22"/>
                <w:szCs w:val="22"/>
                <w:lang w:val="sr-Cyrl-BA"/>
              </w:rPr>
              <w:t xml:space="preserve"> представни</w:t>
            </w:r>
            <w:r w:rsidR="00021FB2">
              <w:rPr>
                <w:sz w:val="22"/>
                <w:szCs w:val="22"/>
                <w:lang w:val="sr-Cyrl-BA"/>
              </w:rPr>
              <w:t>ци</w:t>
            </w:r>
            <w:r w:rsidR="004C71FF">
              <w:rPr>
                <w:sz w:val="22"/>
                <w:szCs w:val="22"/>
                <w:lang w:val="sr-Cyrl-BA"/>
              </w:rPr>
              <w:t xml:space="preserve"> српске и европске модерне);</w:t>
            </w:r>
          </w:p>
          <w:p w14:paraId="6D5C4D17" w14:textId="156D61E2" w:rsidR="002B6EBD" w:rsidRPr="006C5834" w:rsidRDefault="002B6EBD" w:rsidP="00B94A90">
            <w:pPr>
              <w:pStyle w:val="ListParagraph"/>
              <w:numPr>
                <w:ilvl w:val="0"/>
                <w:numId w:val="3"/>
              </w:numPr>
              <w:ind w:left="185" w:hanging="141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Препознаје одлике импресионизма и </w:t>
            </w:r>
            <w:r>
              <w:rPr>
                <w:sz w:val="22"/>
                <w:szCs w:val="22"/>
                <w:lang w:val="sr-Cyrl-BA"/>
              </w:rPr>
              <w:lastRenderedPageBreak/>
              <w:t>симболизма у умјетничким дјелима</w:t>
            </w:r>
            <w:r w:rsidR="00C25493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</w:tcPr>
          <w:p w14:paraId="49470D20" w14:textId="4DC1D1AE" w:rsidR="002B6EBD" w:rsidRPr="002B6EBD" w:rsidRDefault="002B6EBD" w:rsidP="002B6EBD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="00542A11">
              <w:rPr>
                <w:sz w:val="22"/>
                <w:szCs w:val="22"/>
                <w:lang w:val="sr-Cyrl-BA"/>
              </w:rPr>
              <w:t xml:space="preserve">Повезује </w:t>
            </w:r>
            <w:r w:rsidRPr="002B6EBD">
              <w:rPr>
                <w:sz w:val="22"/>
                <w:szCs w:val="22"/>
                <w:lang w:val="sr-Cyrl-BA"/>
              </w:rPr>
              <w:t>податке о епохи модерне (историјски оквир, књижевне струје,  обиљежја, књижевне врсте, представни</w:t>
            </w:r>
            <w:r w:rsidR="00021FB2">
              <w:rPr>
                <w:sz w:val="22"/>
                <w:szCs w:val="22"/>
                <w:lang w:val="sr-Cyrl-BA"/>
              </w:rPr>
              <w:t>ци</w:t>
            </w:r>
            <w:r w:rsidRPr="002B6EBD">
              <w:rPr>
                <w:sz w:val="22"/>
                <w:szCs w:val="22"/>
                <w:lang w:val="sr-Cyrl-BA"/>
              </w:rPr>
              <w:t xml:space="preserve"> и дјела);</w:t>
            </w:r>
          </w:p>
          <w:p w14:paraId="445A6C95" w14:textId="7D6464A1" w:rsidR="00B94A90" w:rsidRDefault="002B6EBD" w:rsidP="002B6EBD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="003B2885">
              <w:rPr>
                <w:sz w:val="22"/>
                <w:szCs w:val="22"/>
                <w:lang w:val="sr-Cyrl-BA"/>
              </w:rPr>
              <w:t>Препознаје</w:t>
            </w:r>
            <w:r>
              <w:rPr>
                <w:sz w:val="22"/>
                <w:szCs w:val="22"/>
                <w:lang w:val="sr-Cyrl-BA"/>
              </w:rPr>
              <w:t xml:space="preserve"> на прозном дјелу одлике </w:t>
            </w:r>
            <w:r>
              <w:rPr>
                <w:sz w:val="22"/>
                <w:szCs w:val="22"/>
                <w:lang w:val="sr-Cyrl-BA"/>
              </w:rPr>
              <w:lastRenderedPageBreak/>
              <w:t>традиционалистичког смјера у периоду модерне;</w:t>
            </w:r>
          </w:p>
          <w:p w14:paraId="09064C17" w14:textId="52315E06" w:rsidR="002B6EBD" w:rsidRPr="006C5834" w:rsidRDefault="002B6EBD" w:rsidP="002B6EBD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C25493">
              <w:rPr>
                <w:sz w:val="22"/>
                <w:szCs w:val="22"/>
                <w:lang w:val="sr-Cyrl-BA"/>
              </w:rPr>
              <w:t xml:space="preserve"> </w:t>
            </w:r>
            <w:r w:rsidR="00542A11">
              <w:rPr>
                <w:sz w:val="22"/>
                <w:szCs w:val="22"/>
                <w:lang w:val="sr-Cyrl-BA"/>
              </w:rPr>
              <w:t>Објашњава</w:t>
            </w:r>
            <w:r>
              <w:rPr>
                <w:sz w:val="22"/>
                <w:szCs w:val="22"/>
                <w:lang w:val="sr-Cyrl-BA"/>
              </w:rPr>
              <w:t xml:space="preserve"> карактеристике модернистичке драме</w:t>
            </w:r>
            <w:r w:rsidR="00C25493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41" w:type="pct"/>
            <w:gridSpan w:val="3"/>
            <w:vMerge/>
            <w:tcBorders>
              <w:left w:val="single" w:sz="4" w:space="0" w:color="auto"/>
            </w:tcBorders>
          </w:tcPr>
          <w:p w14:paraId="51A1D503" w14:textId="77777777" w:rsidR="00B94A90" w:rsidRPr="006C5834" w:rsidRDefault="00B94A90" w:rsidP="00B94A90">
            <w:pPr>
              <w:pStyle w:val="ListParagraph"/>
              <w:numPr>
                <w:ilvl w:val="0"/>
                <w:numId w:val="3"/>
              </w:numPr>
              <w:ind w:left="327" w:hanging="176"/>
              <w:rPr>
                <w:sz w:val="22"/>
                <w:szCs w:val="22"/>
                <w:lang w:val="hr-HR"/>
              </w:rPr>
            </w:pP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</w:tcPr>
          <w:p w14:paraId="4875B8F1" w14:textId="77777777" w:rsidR="00B94A90" w:rsidRPr="006C5834" w:rsidRDefault="00B94A90" w:rsidP="0045002F">
            <w:pPr>
              <w:pStyle w:val="BodyText"/>
              <w:spacing w:after="0"/>
              <w:rPr>
                <w:sz w:val="22"/>
                <w:szCs w:val="22"/>
              </w:rPr>
            </w:pPr>
            <w:proofErr w:type="spellStart"/>
            <w:r w:rsidRPr="006C5834">
              <w:rPr>
                <w:sz w:val="22"/>
                <w:szCs w:val="22"/>
              </w:rPr>
              <w:t>Наставник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ће</w:t>
            </w:r>
            <w:proofErr w:type="spellEnd"/>
            <w:r w:rsidRPr="006C5834">
              <w:rPr>
                <w:sz w:val="22"/>
                <w:szCs w:val="22"/>
              </w:rPr>
              <w:t>:</w:t>
            </w:r>
          </w:p>
          <w:p w14:paraId="344A0D64" w14:textId="77777777" w:rsidR="00B94A90" w:rsidRPr="003B2885" w:rsidRDefault="003B2885" w:rsidP="00390542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уводно излагање о епохи модерне;</w:t>
            </w:r>
          </w:p>
          <w:p w14:paraId="27E2B7EC" w14:textId="77777777" w:rsidR="003B2885" w:rsidRPr="003B2885" w:rsidRDefault="003B2885" w:rsidP="00390542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питања за самосталан и групни рад приликом анализе пјесама;</w:t>
            </w:r>
          </w:p>
          <w:p w14:paraId="456C9178" w14:textId="77777777" w:rsidR="003B2885" w:rsidRPr="003B2885" w:rsidRDefault="003B2885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Објаснити разлике у стилском изразу модернистичких пјесника на конкретним примјерима;</w:t>
            </w:r>
          </w:p>
          <w:p w14:paraId="5EB52372" w14:textId="77777777" w:rsidR="003B2885" w:rsidRPr="003B2885" w:rsidRDefault="003B2885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Примијенити „мождану олују“ (ученици објашњавају симболе)</w:t>
            </w:r>
          </w:p>
          <w:p w14:paraId="32A3EC53" w14:textId="77777777" w:rsidR="003B2885" w:rsidRPr="0004512A" w:rsidRDefault="0004512A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питања за упоредну анализу (групни рад): „Драга у пјесмама Шантића, Дучића, Ракића“;</w:t>
            </w:r>
          </w:p>
          <w:p w14:paraId="349189FD" w14:textId="77777777" w:rsidR="0004512A" w:rsidRPr="00355D21" w:rsidRDefault="00355D21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Наставникова синтеза;</w:t>
            </w:r>
          </w:p>
          <w:p w14:paraId="4EC51456" w14:textId="340767E5" w:rsidR="00355D21" w:rsidRPr="0089105D" w:rsidRDefault="00355D21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ће унапријед прочитати дјело</w:t>
            </w:r>
            <w:r w:rsidR="0089105D">
              <w:rPr>
                <w:sz w:val="22"/>
                <w:szCs w:val="22"/>
                <w:lang w:val="sr-Cyrl-BA"/>
              </w:rPr>
              <w:t xml:space="preserve"> а наставник ће припремити задатке и организовати рад у паровима у којима ученици уочавају на тексту одлике </w:t>
            </w:r>
            <w:r w:rsidR="00021FB2">
              <w:rPr>
                <w:sz w:val="22"/>
                <w:szCs w:val="22"/>
                <w:lang w:val="sr-Cyrl-BA"/>
              </w:rPr>
              <w:t>модернистичког</w:t>
            </w:r>
            <w:r w:rsidR="0089105D">
              <w:rPr>
                <w:sz w:val="22"/>
                <w:szCs w:val="22"/>
                <w:lang w:val="sr-Cyrl-BA"/>
              </w:rPr>
              <w:t xml:space="preserve"> смјера: понирањ</w:t>
            </w:r>
            <w:r w:rsidR="00FE3DE4">
              <w:rPr>
                <w:sz w:val="22"/>
                <w:szCs w:val="22"/>
                <w:lang w:val="sr-Cyrl-BA"/>
              </w:rPr>
              <w:t>е у психологију ликова са елеме</w:t>
            </w:r>
            <w:r w:rsidR="0089105D">
              <w:rPr>
                <w:sz w:val="22"/>
                <w:szCs w:val="22"/>
                <w:lang w:val="sr-Cyrl-BA"/>
              </w:rPr>
              <w:t>н</w:t>
            </w:r>
            <w:r w:rsidR="00FE3DE4">
              <w:rPr>
                <w:sz w:val="22"/>
                <w:szCs w:val="22"/>
                <w:lang w:val="sr-Cyrl-BA"/>
              </w:rPr>
              <w:t>т</w:t>
            </w:r>
            <w:r w:rsidR="0089105D">
              <w:rPr>
                <w:sz w:val="22"/>
                <w:szCs w:val="22"/>
                <w:lang w:val="sr-Cyrl-BA"/>
              </w:rPr>
              <w:t xml:space="preserve">има лиризма, </w:t>
            </w:r>
            <w:r w:rsidR="00021FB2">
              <w:rPr>
                <w:sz w:val="22"/>
                <w:szCs w:val="22"/>
                <w:lang w:val="sr-Cyrl-BA"/>
              </w:rPr>
              <w:t>потискивање</w:t>
            </w:r>
            <w:r w:rsidR="0089105D">
              <w:rPr>
                <w:sz w:val="22"/>
                <w:szCs w:val="22"/>
                <w:lang w:val="sr-Cyrl-BA"/>
              </w:rPr>
              <w:t xml:space="preserve"> фабуле и др.;</w:t>
            </w:r>
          </w:p>
          <w:p w14:paraId="7E67BEA0" w14:textId="77777777" w:rsidR="0089105D" w:rsidRPr="0089105D" w:rsidRDefault="0089105D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Омогућити презентацију;</w:t>
            </w:r>
          </w:p>
          <w:p w14:paraId="371E18EE" w14:textId="69B0A330" w:rsidR="0089105D" w:rsidRPr="0089105D" w:rsidRDefault="0089105D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уводно предавање о одликама им</w:t>
            </w:r>
            <w:r w:rsidR="00021FB2">
              <w:rPr>
                <w:sz w:val="22"/>
                <w:szCs w:val="22"/>
                <w:lang w:val="sr-Cyrl-BA"/>
              </w:rPr>
              <w:t>п</w:t>
            </w:r>
            <w:r>
              <w:rPr>
                <w:sz w:val="22"/>
                <w:szCs w:val="22"/>
                <w:lang w:val="sr-Cyrl-BA"/>
              </w:rPr>
              <w:t>ресионистичке драме (одуство наглашене радње, амбијент свакодневног трајања, јунаци су интелектуалци са умјетничким предиспозицијама, склоност хедонистичком стилу живота, психолошка карактеризација ликова</w:t>
            </w:r>
            <w:r w:rsidR="008555DF">
              <w:rPr>
                <w:sz w:val="22"/>
                <w:szCs w:val="22"/>
                <w:lang w:val="sr-Cyrl-BA"/>
              </w:rPr>
              <w:t>)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5E9EA523" w14:textId="77777777" w:rsidR="0089105D" w:rsidRPr="0089105D" w:rsidRDefault="0089105D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питања за групни рад: поставити на зид три велика папира са именима три лика;</w:t>
            </w:r>
          </w:p>
          <w:p w14:paraId="50461E23" w14:textId="77777777" w:rsidR="0089105D" w:rsidRPr="0089105D" w:rsidRDefault="0089105D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 групном раду ученици истражују карактере, записују их на истакнутом папиру и објашњавају их уз помоћ одабраних цитата;</w:t>
            </w:r>
          </w:p>
          <w:p w14:paraId="6744E21F" w14:textId="10531C42" w:rsidR="0089105D" w:rsidRPr="006B66AA" w:rsidRDefault="0089105D" w:rsidP="008555DF">
            <w:pPr>
              <w:pStyle w:val="BodyText"/>
              <w:numPr>
                <w:ilvl w:val="0"/>
                <w:numId w:val="3"/>
              </w:numPr>
              <w:spacing w:after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Наставникова синтеза</w:t>
            </w:r>
            <w:r w:rsidR="008555DF">
              <w:rPr>
                <w:sz w:val="22"/>
                <w:szCs w:val="22"/>
                <w:lang w:val="sr-Cyrl-BA"/>
              </w:rPr>
              <w:t>.</w:t>
            </w:r>
          </w:p>
        </w:tc>
      </w:tr>
      <w:tr w:rsidR="000E5E45" w:rsidRPr="006C5834" w14:paraId="38A383C2" w14:textId="77777777" w:rsidTr="0045002F">
        <w:trPr>
          <w:trHeight w:val="2533"/>
        </w:trPr>
        <w:tc>
          <w:tcPr>
            <w:tcW w:w="813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18579F0F" w14:textId="235E46D8" w:rsidR="00B94A90" w:rsidRPr="00AA38FE" w:rsidRDefault="00AA38FE" w:rsidP="00AA38FE">
            <w:pPr>
              <w:pStyle w:val="ListParagraph"/>
              <w:numPr>
                <w:ilvl w:val="0"/>
                <w:numId w:val="7"/>
              </w:numPr>
              <w:rPr>
                <w:b/>
                <w:iCs/>
                <w:sz w:val="22"/>
                <w:szCs w:val="22"/>
                <w:lang w:val="sr-Cyrl-BA"/>
              </w:rPr>
            </w:pPr>
            <w:r>
              <w:rPr>
                <w:b/>
                <w:iCs/>
                <w:sz w:val="22"/>
                <w:szCs w:val="22"/>
                <w:lang w:val="sr-Cyrl-BA"/>
              </w:rPr>
              <w:lastRenderedPageBreak/>
              <w:t>Међуратна и ратна књижевност</w:t>
            </w:r>
          </w:p>
        </w:tc>
        <w:tc>
          <w:tcPr>
            <w:tcW w:w="958" w:type="pct"/>
            <w:gridSpan w:val="3"/>
            <w:tcBorders>
              <w:left w:val="single" w:sz="4" w:space="0" w:color="auto"/>
            </w:tcBorders>
          </w:tcPr>
          <w:p w14:paraId="3A896503" w14:textId="20ECADFE" w:rsidR="00346E4B" w:rsidRDefault="00315F59" w:rsidP="00B94A90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податке о књижевним правцима између два свјетска рата (историјски оквир и европски утицај, карактеристике експресионизма, надреализма и покрета социјалне литературе, књижевне врсте, представни</w:t>
            </w:r>
            <w:r w:rsidR="00021FB2">
              <w:rPr>
                <w:sz w:val="22"/>
                <w:szCs w:val="22"/>
                <w:lang w:val="sr-Cyrl-BA"/>
              </w:rPr>
              <w:t>ци</w:t>
            </w:r>
            <w:r>
              <w:rPr>
                <w:sz w:val="22"/>
                <w:szCs w:val="22"/>
                <w:lang w:val="sr-Cyrl-BA"/>
              </w:rPr>
              <w:t xml:space="preserve"> и дјела);</w:t>
            </w:r>
          </w:p>
          <w:p w14:paraId="7386466F" w14:textId="77777777" w:rsidR="00315F59" w:rsidRDefault="00315F59" w:rsidP="00B94A90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 појам суматраизам;</w:t>
            </w:r>
          </w:p>
          <w:p w14:paraId="747DBB3E" w14:textId="3F2A58BD" w:rsidR="00856892" w:rsidRPr="006B66AA" w:rsidRDefault="00856892" w:rsidP="00B94A90">
            <w:pPr>
              <w:pStyle w:val="ListParagraph"/>
              <w:numPr>
                <w:ilvl w:val="0"/>
                <w:numId w:val="3"/>
              </w:numPr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Наведе обиљежја ратне књижевности</w:t>
            </w:r>
            <w:r w:rsidR="002E5D4B">
              <w:rPr>
                <w:sz w:val="22"/>
                <w:szCs w:val="22"/>
                <w:lang w:val="sr-Cyrl-BA"/>
              </w:rPr>
              <w:t xml:space="preserve"> (народна и умјетничка)</w:t>
            </w:r>
            <w:r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59" w:type="pct"/>
            <w:gridSpan w:val="2"/>
            <w:tcBorders>
              <w:left w:val="single" w:sz="4" w:space="0" w:color="auto"/>
            </w:tcBorders>
          </w:tcPr>
          <w:p w14:paraId="2ECE2405" w14:textId="77777777" w:rsidR="00B94A90" w:rsidRDefault="00315F59" w:rsidP="00212AE4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Проналази карактеристике експресионизма и надреализма у конкретним умјетничким дјелима;</w:t>
            </w:r>
          </w:p>
          <w:p w14:paraId="450A6964" w14:textId="77777777" w:rsidR="00315F59" w:rsidRDefault="00315F59" w:rsidP="00212AE4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Анализира пјесме уочавајући везу између форме и садржаја;</w:t>
            </w:r>
          </w:p>
          <w:p w14:paraId="0E56C266" w14:textId="77777777" w:rsidR="00856892" w:rsidRDefault="00856892" w:rsidP="00212AE4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Умије да карактерише ликове са социјалног и психолошког аспекта;</w:t>
            </w:r>
          </w:p>
          <w:p w14:paraId="0E32BB45" w14:textId="2E363415" w:rsidR="00856892" w:rsidRPr="006C5834" w:rsidRDefault="00856892" w:rsidP="00212AE4">
            <w:pPr>
              <w:pStyle w:val="ListParagraph"/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Анализира дјело са темом из ратне књижевности са аспекта страдања, хероизма и идеала, износећи критички став.</w:t>
            </w:r>
          </w:p>
        </w:tc>
        <w:tc>
          <w:tcPr>
            <w:tcW w:w="941" w:type="pct"/>
            <w:gridSpan w:val="3"/>
            <w:vMerge/>
            <w:tcBorders>
              <w:left w:val="single" w:sz="4" w:space="0" w:color="auto"/>
            </w:tcBorders>
          </w:tcPr>
          <w:p w14:paraId="4B470F7F" w14:textId="77777777" w:rsidR="00B94A90" w:rsidRPr="006C5834" w:rsidRDefault="00B94A90" w:rsidP="00B94A90">
            <w:pPr>
              <w:pStyle w:val="ListParagraph"/>
              <w:numPr>
                <w:ilvl w:val="0"/>
                <w:numId w:val="3"/>
              </w:numPr>
              <w:ind w:left="327" w:hanging="176"/>
              <w:rPr>
                <w:sz w:val="22"/>
                <w:szCs w:val="22"/>
                <w:lang w:val="hr-HR"/>
              </w:rPr>
            </w:pPr>
          </w:p>
        </w:tc>
        <w:tc>
          <w:tcPr>
            <w:tcW w:w="1329" w:type="pct"/>
            <w:gridSpan w:val="2"/>
            <w:tcBorders>
              <w:left w:val="single" w:sz="4" w:space="0" w:color="auto"/>
            </w:tcBorders>
          </w:tcPr>
          <w:p w14:paraId="002A5548" w14:textId="77777777" w:rsidR="00B94A90" w:rsidRPr="006C5834" w:rsidRDefault="00B94A90" w:rsidP="0045002F">
            <w:pPr>
              <w:pStyle w:val="BodyText"/>
              <w:spacing w:after="0"/>
              <w:rPr>
                <w:sz w:val="22"/>
                <w:szCs w:val="22"/>
              </w:rPr>
            </w:pPr>
            <w:proofErr w:type="spellStart"/>
            <w:r w:rsidRPr="006C5834">
              <w:rPr>
                <w:sz w:val="22"/>
                <w:szCs w:val="22"/>
              </w:rPr>
              <w:t>Наставник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ће</w:t>
            </w:r>
            <w:proofErr w:type="spellEnd"/>
            <w:r w:rsidRPr="006C5834">
              <w:rPr>
                <w:sz w:val="22"/>
                <w:szCs w:val="22"/>
              </w:rPr>
              <w:t>:</w:t>
            </w:r>
          </w:p>
          <w:p w14:paraId="73164BF9" w14:textId="3BFF77B6" w:rsidR="00B94A90" w:rsidRPr="008673BB" w:rsidRDefault="008673B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Припремити уводно предавање о књижевности између </w:t>
            </w:r>
            <w:r w:rsidR="0089637C">
              <w:rPr>
                <w:sz w:val="22"/>
                <w:szCs w:val="22"/>
                <w:lang w:val="sr-Cyrl-BA"/>
              </w:rPr>
              <w:t>д</w:t>
            </w:r>
            <w:r>
              <w:rPr>
                <w:sz w:val="22"/>
                <w:szCs w:val="22"/>
                <w:lang w:val="sr-Cyrl-BA"/>
              </w:rPr>
              <w:t>ва свјетска рата;</w:t>
            </w:r>
          </w:p>
          <w:p w14:paraId="379DECF4" w14:textId="6A711B1C" w:rsidR="008673BB" w:rsidRPr="008673BB" w:rsidRDefault="008673B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Организовати рад у паровима, припремити задатке како би ученици уочили везу између форме пјесме и садржаја (грубој стварности супротставља се суматраистичка повезаност између ствари и бића, јавља се сан као замјена за јаву, умјесто хаоса нуди се етеричан свијет, слободан стих);</w:t>
            </w:r>
          </w:p>
          <w:p w14:paraId="1029DE3C" w14:textId="5FB118E8" w:rsidR="008673BB" w:rsidRPr="005D235A" w:rsidRDefault="008673B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Нагласити да је циљ поезије да открива нове вриједн</w:t>
            </w:r>
            <w:r w:rsidR="00E52A84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>сти и указати да не постоје непромјенљиве вриједности</w:t>
            </w:r>
            <w:r w:rsidR="00E52A84">
              <w:rPr>
                <w:sz w:val="22"/>
                <w:szCs w:val="22"/>
                <w:lang w:val="sr-Cyrl-BA"/>
              </w:rPr>
              <w:t>;</w:t>
            </w:r>
          </w:p>
          <w:p w14:paraId="281553CD" w14:textId="54283A6B" w:rsidR="005D235A" w:rsidRPr="002E5D4B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ће унапријед прочитати приповијетку</w:t>
            </w:r>
            <w:r w:rsidR="00022BB1">
              <w:rPr>
                <w:sz w:val="22"/>
                <w:szCs w:val="22"/>
                <w:lang w:val="sr-Cyrl-BA"/>
              </w:rPr>
              <w:t>,</w:t>
            </w:r>
            <w:r>
              <w:rPr>
                <w:sz w:val="22"/>
                <w:szCs w:val="22"/>
                <w:lang w:val="sr-Cyrl-BA"/>
              </w:rPr>
              <w:t xml:space="preserve"> а наставник ће организовати групни рад и примијенити аналитичко-синтетички поступак </w:t>
            </w:r>
            <w:r w:rsidR="00E43CA8">
              <w:rPr>
                <w:sz w:val="22"/>
                <w:szCs w:val="22"/>
                <w:lang w:val="sr-Cyrl-BA"/>
              </w:rPr>
              <w:t>интерпретације</w:t>
            </w:r>
            <w:r>
              <w:rPr>
                <w:sz w:val="22"/>
                <w:szCs w:val="22"/>
                <w:lang w:val="sr-Cyrl-BA"/>
              </w:rPr>
              <w:t xml:space="preserve"> главног лика;</w:t>
            </w:r>
          </w:p>
          <w:p w14:paraId="1FBAE715" w14:textId="1DBCABBD" w:rsidR="002E5D4B" w:rsidRPr="002E5D4B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Подсти</w:t>
            </w:r>
            <w:r w:rsidR="005075C9">
              <w:rPr>
                <w:sz w:val="22"/>
                <w:szCs w:val="22"/>
                <w:lang w:val="sr-Cyrl-BA"/>
              </w:rPr>
              <w:t>цати</w:t>
            </w:r>
            <w:r>
              <w:rPr>
                <w:sz w:val="22"/>
                <w:szCs w:val="22"/>
                <w:lang w:val="sr-Cyrl-BA"/>
              </w:rPr>
              <w:t xml:space="preserve"> ученике да ставове о дјелу доказују чињеницама из конкретног умјетничког текста;</w:t>
            </w:r>
          </w:p>
          <w:p w14:paraId="197FB2B1" w14:textId="2BD0F269" w:rsidR="002E5D4B" w:rsidRPr="002E5D4B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Организ</w:t>
            </w:r>
            <w:r w:rsidR="007262AC">
              <w:rPr>
                <w:sz w:val="22"/>
                <w:szCs w:val="22"/>
                <w:lang w:val="sr-Cyrl-BA"/>
              </w:rPr>
              <w:t>овати</w:t>
            </w:r>
            <w:r>
              <w:rPr>
                <w:sz w:val="22"/>
                <w:szCs w:val="22"/>
                <w:lang w:val="sr-Cyrl-BA"/>
              </w:rPr>
              <w:t xml:space="preserve"> презентацију радова;</w:t>
            </w:r>
          </w:p>
          <w:p w14:paraId="6D55BE73" w14:textId="58C12D4E" w:rsidR="002E5D4B" w:rsidRPr="002E5D4B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Подсти</w:t>
            </w:r>
            <w:r w:rsidR="007262AC">
              <w:rPr>
                <w:sz w:val="22"/>
                <w:szCs w:val="22"/>
                <w:lang w:val="sr-Cyrl-BA"/>
              </w:rPr>
              <w:t>цати</w:t>
            </w:r>
            <w:r>
              <w:rPr>
                <w:sz w:val="22"/>
                <w:szCs w:val="22"/>
                <w:lang w:val="sr-Cyrl-BA"/>
              </w:rPr>
              <w:t xml:space="preserve"> ученике на размишљање о личном укључивању у хуманитарне активности;</w:t>
            </w:r>
          </w:p>
          <w:p w14:paraId="1379B063" w14:textId="033B22B7" w:rsidR="002E5D4B" w:rsidRPr="002E5D4B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уводно излагање о ратној књижевности;</w:t>
            </w:r>
          </w:p>
          <w:p w14:paraId="0EAF7A56" w14:textId="2DE498C3" w:rsidR="002E5D4B" w:rsidRPr="002E5D4B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релевантне текстове и организовати рад у паровима (један ученик уочава на тексту обиљежја народне, други умјетничке књижевности);</w:t>
            </w:r>
          </w:p>
          <w:p w14:paraId="35C54A15" w14:textId="2614E5DF" w:rsidR="002E5D4B" w:rsidRPr="007C1B93" w:rsidRDefault="002E5D4B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Ученици ће унапријед прочитати дјело</w:t>
            </w:r>
            <w:r w:rsidR="007C1B93">
              <w:rPr>
                <w:sz w:val="22"/>
                <w:szCs w:val="22"/>
                <w:lang w:val="sr-Cyrl-BA"/>
              </w:rPr>
              <w:t>;</w:t>
            </w:r>
          </w:p>
          <w:p w14:paraId="0AC368BE" w14:textId="65BFA7AA" w:rsidR="007C1B93" w:rsidRPr="007C1B93" w:rsidRDefault="007C1B93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 раду на тексту примијен</w:t>
            </w:r>
            <w:r w:rsidR="00FE3DE4">
              <w:rPr>
                <w:sz w:val="22"/>
                <w:szCs w:val="22"/>
                <w:lang w:val="sr-Latn-BA"/>
              </w:rPr>
              <w:t>и</w:t>
            </w:r>
            <w:r>
              <w:rPr>
                <w:sz w:val="22"/>
                <w:szCs w:val="22"/>
                <w:lang w:val="sr-Cyrl-BA"/>
              </w:rPr>
              <w:t>ти модел интерактивне наставе;</w:t>
            </w:r>
          </w:p>
          <w:p w14:paraId="0CF2867E" w14:textId="4DDDE3B9" w:rsidR="007C1B93" w:rsidRPr="007C1B93" w:rsidRDefault="007C1B93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Усм</w:t>
            </w:r>
            <w:r w:rsidR="00347AFA">
              <w:rPr>
                <w:sz w:val="22"/>
                <w:szCs w:val="22"/>
                <w:lang w:val="sr-Cyrl-BA"/>
              </w:rPr>
              <w:t>ј</w:t>
            </w:r>
            <w:r>
              <w:rPr>
                <w:sz w:val="22"/>
                <w:szCs w:val="22"/>
                <w:lang w:val="sr-Cyrl-BA"/>
              </w:rPr>
              <w:t>ерити ученике да на одабраном тексту истраже мотиве: људска патња, хероизам, суровост, идеали;</w:t>
            </w:r>
          </w:p>
          <w:p w14:paraId="1FCF06BA" w14:textId="4657597B" w:rsidR="007C1B93" w:rsidRPr="007C1B93" w:rsidRDefault="007C1B93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Организовати презентацију радова;</w:t>
            </w:r>
          </w:p>
          <w:p w14:paraId="20109FD9" w14:textId="4D73D7B1" w:rsidR="007C1B93" w:rsidRPr="002E5D4B" w:rsidRDefault="007C1B93" w:rsidP="00212AE4">
            <w:pPr>
              <w:pStyle w:val="BodyText"/>
              <w:numPr>
                <w:ilvl w:val="0"/>
                <w:numId w:val="3"/>
              </w:numPr>
              <w:spacing w:after="0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Наставникова синтеза.</w:t>
            </w:r>
          </w:p>
          <w:p w14:paraId="396D7EBA" w14:textId="77777777" w:rsidR="00B94A90" w:rsidRPr="00B62F06" w:rsidRDefault="00B94A90" w:rsidP="0045002F">
            <w:pPr>
              <w:rPr>
                <w:sz w:val="22"/>
                <w:szCs w:val="22"/>
              </w:rPr>
            </w:pPr>
          </w:p>
        </w:tc>
      </w:tr>
      <w:tr w:rsidR="00B94A90" w:rsidRPr="006C5834" w14:paraId="1B8F18FA" w14:textId="77777777" w:rsidTr="0045002F">
        <w:tc>
          <w:tcPr>
            <w:tcW w:w="5000" w:type="pct"/>
            <w:gridSpan w:val="11"/>
          </w:tcPr>
          <w:p w14:paraId="74026950" w14:textId="77777777" w:rsidR="00B94A90" w:rsidRPr="006C5834" w:rsidRDefault="00B94A90" w:rsidP="0045002F">
            <w:pPr>
              <w:rPr>
                <w:b/>
                <w:sz w:val="22"/>
                <w:szCs w:val="22"/>
                <w:lang w:val="hr-HR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B94A90" w:rsidRPr="006C5834" w14:paraId="20263DB2" w14:textId="77777777" w:rsidTr="0045002F">
        <w:trPr>
          <w:trHeight w:val="464"/>
        </w:trPr>
        <w:tc>
          <w:tcPr>
            <w:tcW w:w="5000" w:type="pct"/>
            <w:gridSpan w:val="11"/>
            <w:vAlign w:val="center"/>
          </w:tcPr>
          <w:p w14:paraId="6EDD824D" w14:textId="77777777" w:rsidR="00B94A90" w:rsidRDefault="003A0B3E" w:rsidP="00946889">
            <w:pPr>
              <w:pStyle w:val="BodyText"/>
              <w:numPr>
                <w:ilvl w:val="0"/>
                <w:numId w:val="2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Демократија и људска права</w:t>
            </w:r>
          </w:p>
          <w:p w14:paraId="5BBDEC7C" w14:textId="38835FA2" w:rsidR="003A0B3E" w:rsidRPr="006C5834" w:rsidRDefault="003A0B3E" w:rsidP="00946889">
            <w:pPr>
              <w:pStyle w:val="BodyText"/>
              <w:numPr>
                <w:ilvl w:val="0"/>
                <w:numId w:val="2"/>
              </w:numPr>
              <w:spacing w:after="0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Историја</w:t>
            </w:r>
          </w:p>
        </w:tc>
      </w:tr>
      <w:tr w:rsidR="00B94A90" w:rsidRPr="006C5834" w14:paraId="4EDCA2A9" w14:textId="77777777" w:rsidTr="0045002F">
        <w:tc>
          <w:tcPr>
            <w:tcW w:w="5000" w:type="pct"/>
            <w:gridSpan w:val="11"/>
          </w:tcPr>
          <w:p w14:paraId="761997AC" w14:textId="58127AE7" w:rsidR="00B94A90" w:rsidRPr="00514F3D" w:rsidRDefault="005920E0" w:rsidP="0045002F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Литература</w:t>
            </w:r>
            <w:r w:rsidR="00514F3D">
              <w:rPr>
                <w:b/>
                <w:sz w:val="22"/>
                <w:szCs w:val="22"/>
                <w:lang w:val="sr-Cyrl-BA"/>
              </w:rPr>
              <w:t>:</w:t>
            </w:r>
            <w:r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</w:tr>
      <w:tr w:rsidR="00B94A90" w:rsidRPr="006C5834" w14:paraId="2BAD1AA6" w14:textId="77777777" w:rsidTr="0045002F">
        <w:tc>
          <w:tcPr>
            <w:tcW w:w="5000" w:type="pct"/>
            <w:gridSpan w:val="11"/>
          </w:tcPr>
          <w:p w14:paraId="01590CEF" w14:textId="626CAFBE" w:rsidR="00B94A90" w:rsidRPr="006C5834" w:rsidRDefault="00B94A9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</w:rPr>
            </w:pPr>
            <w:proofErr w:type="spellStart"/>
            <w:r w:rsidRPr="006C5834">
              <w:rPr>
                <w:sz w:val="22"/>
                <w:szCs w:val="22"/>
              </w:rPr>
              <w:t>Уџбеник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одобрен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од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стране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Министарства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просвјете</w:t>
            </w:r>
            <w:proofErr w:type="spellEnd"/>
            <w:r w:rsidRPr="006C5834">
              <w:rPr>
                <w:sz w:val="22"/>
                <w:szCs w:val="22"/>
              </w:rPr>
              <w:t xml:space="preserve"> и </w:t>
            </w:r>
            <w:proofErr w:type="spellStart"/>
            <w:r w:rsidRPr="006C5834">
              <w:rPr>
                <w:sz w:val="22"/>
                <w:szCs w:val="22"/>
              </w:rPr>
              <w:t>културе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Републике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Српске</w:t>
            </w:r>
            <w:proofErr w:type="spellEnd"/>
            <w:r w:rsidR="005920E0">
              <w:rPr>
                <w:sz w:val="22"/>
                <w:szCs w:val="22"/>
                <w:lang w:val="sr-Cyrl-BA"/>
              </w:rPr>
              <w:t>;</w:t>
            </w:r>
          </w:p>
          <w:p w14:paraId="6DBDF6AC" w14:textId="2A42E4CA" w:rsidR="00B94A90" w:rsidRPr="00514F3D" w:rsidRDefault="00B94A90" w:rsidP="00514F3D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proofErr w:type="spellStart"/>
            <w:r w:rsidRPr="006C5834">
              <w:rPr>
                <w:sz w:val="22"/>
                <w:szCs w:val="22"/>
              </w:rPr>
              <w:t>Друга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стручна</w:t>
            </w:r>
            <w:proofErr w:type="spellEnd"/>
            <w:r w:rsidRPr="006C5834">
              <w:rPr>
                <w:sz w:val="22"/>
                <w:szCs w:val="22"/>
              </w:rPr>
              <w:t xml:space="preserve"> и </w:t>
            </w:r>
            <w:proofErr w:type="spellStart"/>
            <w:r w:rsidRPr="006C5834">
              <w:rPr>
                <w:sz w:val="22"/>
                <w:szCs w:val="22"/>
              </w:rPr>
              <w:t>теоријска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литература</w:t>
            </w:r>
            <w:proofErr w:type="spellEnd"/>
            <w:r w:rsidR="005920E0">
              <w:rPr>
                <w:sz w:val="22"/>
                <w:szCs w:val="22"/>
                <w:lang w:val="sr-Cyrl-BA"/>
              </w:rPr>
              <w:t>.</w:t>
            </w:r>
            <w:r w:rsidRPr="006C5834">
              <w:rPr>
                <w:sz w:val="22"/>
                <w:szCs w:val="22"/>
                <w:lang w:val="sr-Cyrl-BA"/>
              </w:rPr>
              <w:t xml:space="preserve"> </w:t>
            </w:r>
          </w:p>
        </w:tc>
      </w:tr>
      <w:tr w:rsidR="00514F3D" w:rsidRPr="006C5834" w14:paraId="12BDB92D" w14:textId="77777777" w:rsidTr="0045002F">
        <w:tc>
          <w:tcPr>
            <w:tcW w:w="5000" w:type="pct"/>
            <w:gridSpan w:val="11"/>
          </w:tcPr>
          <w:p w14:paraId="38C2582E" w14:textId="55017BC7" w:rsidR="00514F3D" w:rsidRPr="00514F3D" w:rsidRDefault="00514F3D" w:rsidP="00514F3D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514F3D">
              <w:rPr>
                <w:b/>
                <w:bCs/>
                <w:sz w:val="22"/>
                <w:szCs w:val="22"/>
                <w:lang w:val="sr-Cyrl-BA"/>
              </w:rPr>
              <w:t>Извори:</w:t>
            </w:r>
          </w:p>
        </w:tc>
      </w:tr>
      <w:tr w:rsidR="005920E0" w:rsidRPr="006C5834" w14:paraId="6586EC0A" w14:textId="77777777" w:rsidTr="0045002F">
        <w:tc>
          <w:tcPr>
            <w:tcW w:w="5000" w:type="pct"/>
            <w:gridSpan w:val="11"/>
          </w:tcPr>
          <w:p w14:paraId="23BDF1F7" w14:textId="3B91EA42" w:rsidR="005920E0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Џ. Г. Бајрон: Путовање Чајлда Харолда (одломак)</w:t>
            </w:r>
          </w:p>
          <w:p w14:paraId="15AE3133" w14:textId="67BB70F0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Х. Хајне: Лорелај</w:t>
            </w:r>
          </w:p>
          <w:p w14:paraId="1CE89542" w14:textId="75066CA3" w:rsidR="00BA03EB" w:rsidRDefault="00BA03EB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Вук С. Караџић</w:t>
            </w:r>
            <w:r w:rsidR="007262AC">
              <w:rPr>
                <w:sz w:val="22"/>
                <w:szCs w:val="22"/>
                <w:lang w:val="sr-Cyrl-BA"/>
              </w:rPr>
              <w:t>,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7262AC">
              <w:rPr>
                <w:sz w:val="22"/>
                <w:szCs w:val="22"/>
                <w:lang w:val="sr-Cyrl-BA"/>
              </w:rPr>
              <w:t>р</w:t>
            </w:r>
            <w:r>
              <w:rPr>
                <w:sz w:val="22"/>
                <w:szCs w:val="22"/>
                <w:lang w:val="sr-Cyrl-BA"/>
              </w:rPr>
              <w:t>еформатор језика и писма, сакупљач народних умотворина</w:t>
            </w:r>
          </w:p>
          <w:p w14:paraId="6890A920" w14:textId="120DF973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П. П. Његош: Горски вијенац (</w:t>
            </w:r>
            <w:r w:rsidR="00BA03EB">
              <w:rPr>
                <w:sz w:val="22"/>
                <w:szCs w:val="22"/>
                <w:lang w:val="sr-Cyrl-BA"/>
              </w:rPr>
              <w:t>одломци</w:t>
            </w:r>
            <w:r>
              <w:rPr>
                <w:sz w:val="22"/>
                <w:szCs w:val="22"/>
                <w:lang w:val="sr-Cyrl-BA"/>
              </w:rPr>
              <w:t>)</w:t>
            </w:r>
          </w:p>
          <w:p w14:paraId="6914DB7A" w14:textId="5013CD0B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Ђура Јакшић: </w:t>
            </w:r>
            <w:r w:rsidR="00093554">
              <w:rPr>
                <w:sz w:val="22"/>
                <w:szCs w:val="22"/>
                <w:lang w:val="sr-Cyrl-BA"/>
              </w:rPr>
              <w:t>Вече, Поноћ</w:t>
            </w:r>
          </w:p>
          <w:p w14:paraId="6F666CE0" w14:textId="77777777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Бранко Радичевић: Кад млидијах умрети, Ђачки растанак (одломци)</w:t>
            </w:r>
          </w:p>
          <w:p w14:paraId="1D5F5ACC" w14:textId="07987D1A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Лаза Костић: Међу јавом и мед сном, </w:t>
            </w:r>
            <w:r w:rsidR="00E53473">
              <w:rPr>
                <w:sz w:val="22"/>
                <w:szCs w:val="22"/>
                <w:lang w:val="sr-Latn-BA"/>
              </w:rPr>
              <w:t>Santa Maria della Salute</w:t>
            </w:r>
          </w:p>
          <w:p w14:paraId="68F83A8A" w14:textId="77777777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Ј. Ј. Змај: Ђулићи и Ђулици увеоци</w:t>
            </w:r>
          </w:p>
          <w:p w14:paraId="2EC56316" w14:textId="39523E09" w:rsidR="00AD4089" w:rsidRPr="00AD4089" w:rsidRDefault="00AD4089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Н. В. Гогољ: Шињел</w:t>
            </w:r>
          </w:p>
          <w:p w14:paraId="3192C348" w14:textId="77777777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Милован Глишић: Глава шећера</w:t>
            </w:r>
          </w:p>
          <w:p w14:paraId="50F668F1" w14:textId="77777777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Лаза Лазаревић: На бунару</w:t>
            </w:r>
          </w:p>
          <w:p w14:paraId="59509334" w14:textId="77777777" w:rsidR="007034FF" w:rsidRDefault="007034FF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Симо Матавуљ: </w:t>
            </w:r>
            <w:r w:rsidR="002562F0">
              <w:rPr>
                <w:sz w:val="22"/>
                <w:szCs w:val="22"/>
                <w:lang w:val="sr-Cyrl-BA"/>
              </w:rPr>
              <w:t>Поварета, Пилипенда</w:t>
            </w:r>
          </w:p>
          <w:p w14:paraId="028D05CF" w14:textId="77777777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Радоје Домановић: Данга, Вођа</w:t>
            </w:r>
          </w:p>
          <w:p w14:paraId="1038B6D3" w14:textId="77777777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Војислав Илић: Вече, Сиво суморно небо</w:t>
            </w:r>
          </w:p>
          <w:p w14:paraId="5CDFA974" w14:textId="41B300ED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Шарл Бодлер: Албатрос</w:t>
            </w:r>
          </w:p>
          <w:p w14:paraId="0B37644F" w14:textId="287AE7C9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Алекса Шантић: Не вјеруј, Вече на шкољу, Претпразничко вече</w:t>
            </w:r>
          </w:p>
          <w:p w14:paraId="0E1AD759" w14:textId="284A0C79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Јован Дучић: Песма жени, Залазак сунца</w:t>
            </w:r>
          </w:p>
          <w:p w14:paraId="3BCD3E79" w14:textId="77001B54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Милан Ракић: Искрена песма, Долап</w:t>
            </w:r>
          </w:p>
          <w:p w14:paraId="5A256365" w14:textId="3950ECC5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Владислав Петковић Дис: Можда спава</w:t>
            </w:r>
          </w:p>
          <w:p w14:paraId="4CFDC90D" w14:textId="77777777" w:rsidR="002562F0" w:rsidRDefault="002562F0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Милутин Бојић: Плава гробница</w:t>
            </w:r>
          </w:p>
          <w:p w14:paraId="1B44A088" w14:textId="18D7DAB2" w:rsidR="002562F0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Борисав Станковић: У</w:t>
            </w:r>
            <w:r w:rsidR="00BE1BF1">
              <w:rPr>
                <w:sz w:val="22"/>
                <w:szCs w:val="22"/>
                <w:lang w:val="sr-Cyrl-BA"/>
              </w:rPr>
              <w:t xml:space="preserve"> ноћи</w:t>
            </w:r>
          </w:p>
          <w:p w14:paraId="781C35A1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Петар Кочић: Мрачајски прото</w:t>
            </w:r>
          </w:p>
          <w:p w14:paraId="6A04D0CD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Милош Црњански: Суматра, Стражилово</w:t>
            </w:r>
          </w:p>
          <w:p w14:paraId="7ADD0E05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Исак Самоковлија: Рафина авлија</w:t>
            </w:r>
          </w:p>
          <w:p w14:paraId="043D32BE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Исидора Секулић: Госпа Нола</w:t>
            </w:r>
          </w:p>
          <w:p w14:paraId="7B24179A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Бранко Ћопић: Гроб у житу</w:t>
            </w:r>
          </w:p>
          <w:p w14:paraId="0254AAD0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Скендер Куленовић: Стојанка мајка Кнежопољка</w:t>
            </w:r>
          </w:p>
          <w:p w14:paraId="6F236044" w14:textId="77777777" w:rsidR="003F4B3D" w:rsidRDefault="003F4B3D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Иван Горан Ковачић: Јама (одломци)</w:t>
            </w:r>
          </w:p>
          <w:p w14:paraId="5B1A0080" w14:textId="502472F1" w:rsidR="00DE602B" w:rsidRPr="006D21A5" w:rsidRDefault="00DE602B" w:rsidP="00DE602B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6D21A5">
              <w:rPr>
                <w:b/>
                <w:bCs/>
                <w:sz w:val="22"/>
                <w:szCs w:val="22"/>
                <w:lang w:val="sr-Cyrl-BA"/>
              </w:rPr>
              <w:t>Лектира: (наста</w:t>
            </w:r>
            <w:r w:rsidR="000C2807" w:rsidRPr="006D21A5">
              <w:rPr>
                <w:b/>
                <w:bCs/>
                <w:sz w:val="22"/>
                <w:szCs w:val="22"/>
                <w:lang w:val="sr-Cyrl-BA"/>
              </w:rPr>
              <w:t>в</w:t>
            </w:r>
            <w:r w:rsidRPr="006D21A5">
              <w:rPr>
                <w:b/>
                <w:bCs/>
                <w:sz w:val="22"/>
                <w:szCs w:val="22"/>
                <w:lang w:val="sr-Cyrl-BA"/>
              </w:rPr>
              <w:t>ник бира</w:t>
            </w:r>
            <w:r w:rsidR="00A86F9A">
              <w:rPr>
                <w:b/>
                <w:bCs/>
                <w:sz w:val="22"/>
                <w:szCs w:val="22"/>
                <w:lang w:val="sr-Cyrl-BA"/>
              </w:rPr>
              <w:t xml:space="preserve"> пет</w:t>
            </w:r>
            <w:r w:rsidRPr="006D21A5">
              <w:rPr>
                <w:b/>
                <w:bCs/>
                <w:sz w:val="22"/>
                <w:szCs w:val="22"/>
                <w:lang w:val="sr-Cyrl-BA"/>
              </w:rPr>
              <w:t xml:space="preserve"> од </w:t>
            </w:r>
            <w:r w:rsidR="00AD4089">
              <w:rPr>
                <w:b/>
                <w:bCs/>
                <w:sz w:val="22"/>
                <w:szCs w:val="22"/>
                <w:lang w:val="sr-Cyrl-BA"/>
              </w:rPr>
              <w:t>седам</w:t>
            </w:r>
            <w:r w:rsidRPr="006D21A5">
              <w:rPr>
                <w:b/>
                <w:bCs/>
                <w:sz w:val="22"/>
                <w:szCs w:val="22"/>
                <w:lang w:val="sr-Cyrl-BA"/>
              </w:rPr>
              <w:t xml:space="preserve"> понуђених наслова)</w:t>
            </w:r>
          </w:p>
          <w:p w14:paraId="4BF1ACAD" w14:textId="77777777" w:rsidR="00DE602B" w:rsidRDefault="00DE602B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А. С. Пушкин: Евгеније Оњегин</w:t>
            </w:r>
          </w:p>
          <w:p w14:paraId="572AC7CB" w14:textId="664562EE" w:rsidR="00DE602B" w:rsidRDefault="00DE602B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Оноре де Балзак: Евгенија Гранде</w:t>
            </w:r>
            <w:r w:rsidR="00375D76">
              <w:rPr>
                <w:sz w:val="22"/>
                <w:szCs w:val="22"/>
                <w:lang w:val="sr-Cyrl-BA"/>
              </w:rPr>
              <w:t xml:space="preserve"> или Чича Горио</w:t>
            </w:r>
          </w:p>
          <w:p w14:paraId="1F15D409" w14:textId="7512543F" w:rsidR="00DE602B" w:rsidRDefault="00DE602B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Л. Н. Толстој: Ана Карењина</w:t>
            </w:r>
          </w:p>
          <w:p w14:paraId="57FA48BD" w14:textId="7E4CF6EC" w:rsidR="00DE602B" w:rsidRPr="00093554" w:rsidRDefault="00DE602B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Борисав Станковић: Нечиста крв</w:t>
            </w:r>
          </w:p>
          <w:p w14:paraId="25DCA4F9" w14:textId="5B36F3BE" w:rsidR="00093554" w:rsidRDefault="00093554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А. П. Чехов: Ујка Вања</w:t>
            </w:r>
          </w:p>
          <w:p w14:paraId="567D7B0D" w14:textId="77777777" w:rsidR="00093554" w:rsidRPr="00093554" w:rsidRDefault="00093554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Милош Црњански: Сеобе </w:t>
            </w:r>
            <w:r>
              <w:rPr>
                <w:sz w:val="22"/>
                <w:szCs w:val="22"/>
                <w:lang w:val="sr-Latn-BA"/>
              </w:rPr>
              <w:t>I</w:t>
            </w:r>
          </w:p>
          <w:p w14:paraId="2EB4B078" w14:textId="14444FB9" w:rsidR="00093554" w:rsidRPr="006F5A15" w:rsidRDefault="00093554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 w:rsidRPr="006F5A15">
              <w:rPr>
                <w:sz w:val="22"/>
                <w:szCs w:val="22"/>
                <w:lang w:val="sr-Cyrl-BA"/>
              </w:rPr>
              <w:t xml:space="preserve">Иво Андрић: На Дрини ћуприја  </w:t>
            </w:r>
          </w:p>
          <w:p w14:paraId="150E6D61" w14:textId="27B7F9E3" w:rsidR="00BA03EB" w:rsidRPr="00DE602B" w:rsidRDefault="00BA03EB" w:rsidP="000C2807">
            <w:pPr>
              <w:pStyle w:val="ListParagraph"/>
              <w:ind w:left="1080"/>
              <w:rPr>
                <w:sz w:val="22"/>
                <w:szCs w:val="22"/>
                <w:lang w:val="sr-Cyrl-BA"/>
              </w:rPr>
            </w:pPr>
          </w:p>
        </w:tc>
      </w:tr>
      <w:tr w:rsidR="00514F3D" w:rsidRPr="006C5834" w14:paraId="5B9FFD9E" w14:textId="77777777" w:rsidTr="0045002F">
        <w:tc>
          <w:tcPr>
            <w:tcW w:w="5000" w:type="pct"/>
            <w:gridSpan w:val="11"/>
          </w:tcPr>
          <w:p w14:paraId="3F4BD7BB" w14:textId="77777777" w:rsidR="00514F3D" w:rsidRDefault="00514F3D" w:rsidP="004D7B83">
            <w:pPr>
              <w:pStyle w:val="ListParagraph"/>
              <w:ind w:left="360"/>
              <w:rPr>
                <w:sz w:val="22"/>
                <w:szCs w:val="22"/>
                <w:lang w:val="sr-Cyrl-BA"/>
              </w:rPr>
            </w:pPr>
          </w:p>
        </w:tc>
      </w:tr>
      <w:tr w:rsidR="00B94A90" w:rsidRPr="006C5834" w14:paraId="0B53BD96" w14:textId="77777777" w:rsidTr="0045002F">
        <w:tc>
          <w:tcPr>
            <w:tcW w:w="5000" w:type="pct"/>
            <w:gridSpan w:val="11"/>
          </w:tcPr>
          <w:p w14:paraId="2AE41704" w14:textId="77777777" w:rsidR="00B94A90" w:rsidRPr="006C5834" w:rsidRDefault="00B94A90" w:rsidP="0045002F">
            <w:pPr>
              <w:rPr>
                <w:b/>
                <w:sz w:val="22"/>
                <w:szCs w:val="22"/>
                <w:lang w:val="hr-HR"/>
              </w:rPr>
            </w:pPr>
            <w:r w:rsidRPr="006C5834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B94A90" w:rsidRPr="006C5834" w14:paraId="6B8DA724" w14:textId="77777777" w:rsidTr="0045002F">
        <w:trPr>
          <w:trHeight w:val="792"/>
        </w:trPr>
        <w:tc>
          <w:tcPr>
            <w:tcW w:w="5000" w:type="pct"/>
            <w:gridSpan w:val="11"/>
            <w:vAlign w:val="center"/>
          </w:tcPr>
          <w:p w14:paraId="269CE1C2" w14:textId="6AF11123" w:rsidR="00B94A90" w:rsidRPr="00332831" w:rsidRDefault="00B94A90" w:rsidP="0045002F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6C5834">
              <w:rPr>
                <w:sz w:val="22"/>
                <w:szCs w:val="22"/>
              </w:rPr>
              <w:t>Оцјењивање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се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врши</w:t>
            </w:r>
            <w:proofErr w:type="spellEnd"/>
            <w:r w:rsidRPr="006C5834">
              <w:rPr>
                <w:sz w:val="22"/>
                <w:szCs w:val="22"/>
              </w:rPr>
              <w:t xml:space="preserve"> у </w:t>
            </w:r>
            <w:proofErr w:type="spellStart"/>
            <w:r w:rsidRPr="006C5834">
              <w:rPr>
                <w:sz w:val="22"/>
                <w:szCs w:val="22"/>
              </w:rPr>
              <w:t>складу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са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Законом</w:t>
            </w:r>
            <w:proofErr w:type="spellEnd"/>
            <w:r w:rsidRPr="006C5834">
              <w:rPr>
                <w:sz w:val="22"/>
                <w:szCs w:val="22"/>
              </w:rPr>
              <w:t xml:space="preserve"> о </w:t>
            </w:r>
            <w:proofErr w:type="spellStart"/>
            <w:r w:rsidRPr="006C5834">
              <w:rPr>
                <w:sz w:val="22"/>
                <w:szCs w:val="22"/>
              </w:rPr>
              <w:t>средњем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образовању</w:t>
            </w:r>
            <w:proofErr w:type="spellEnd"/>
            <w:r w:rsidRPr="006C5834">
              <w:rPr>
                <w:sz w:val="22"/>
                <w:szCs w:val="22"/>
              </w:rPr>
              <w:t xml:space="preserve"> и </w:t>
            </w:r>
            <w:proofErr w:type="spellStart"/>
            <w:r w:rsidRPr="006C5834">
              <w:rPr>
                <w:sz w:val="22"/>
                <w:szCs w:val="22"/>
              </w:rPr>
              <w:t>васпитању</w:t>
            </w:r>
            <w:proofErr w:type="spellEnd"/>
            <w:r w:rsidRPr="006C5834">
              <w:rPr>
                <w:sz w:val="22"/>
                <w:szCs w:val="22"/>
              </w:rPr>
              <w:t xml:space="preserve"> и </w:t>
            </w:r>
            <w:proofErr w:type="spellStart"/>
            <w:r w:rsidRPr="006C5834">
              <w:rPr>
                <w:sz w:val="22"/>
                <w:szCs w:val="22"/>
              </w:rPr>
              <w:t>Правилником</w:t>
            </w:r>
            <w:proofErr w:type="spellEnd"/>
            <w:r w:rsidRPr="006C5834">
              <w:rPr>
                <w:sz w:val="22"/>
                <w:szCs w:val="22"/>
              </w:rPr>
              <w:t xml:space="preserve"> о </w:t>
            </w:r>
            <w:proofErr w:type="spellStart"/>
            <w:r w:rsidRPr="006C5834">
              <w:rPr>
                <w:sz w:val="22"/>
                <w:szCs w:val="22"/>
              </w:rPr>
              <w:t>оцјењивању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ученика</w:t>
            </w:r>
            <w:proofErr w:type="spellEnd"/>
            <w:r w:rsidRPr="006C5834">
              <w:rPr>
                <w:sz w:val="22"/>
                <w:szCs w:val="22"/>
              </w:rPr>
              <w:t xml:space="preserve"> у </w:t>
            </w:r>
            <w:proofErr w:type="spellStart"/>
            <w:r w:rsidRPr="006C5834">
              <w:rPr>
                <w:sz w:val="22"/>
                <w:szCs w:val="22"/>
              </w:rPr>
              <w:t>настави</w:t>
            </w:r>
            <w:proofErr w:type="spellEnd"/>
            <w:r w:rsidRPr="006C5834">
              <w:rPr>
                <w:sz w:val="22"/>
                <w:szCs w:val="22"/>
              </w:rPr>
              <w:t xml:space="preserve"> и </w:t>
            </w:r>
            <w:proofErr w:type="spellStart"/>
            <w:r w:rsidRPr="006C5834">
              <w:rPr>
                <w:sz w:val="22"/>
                <w:szCs w:val="22"/>
              </w:rPr>
              <w:t>полагању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испита</w:t>
            </w:r>
            <w:proofErr w:type="spellEnd"/>
            <w:r w:rsidRPr="006C5834">
              <w:rPr>
                <w:sz w:val="22"/>
                <w:szCs w:val="22"/>
              </w:rPr>
              <w:t xml:space="preserve"> у </w:t>
            </w:r>
            <w:proofErr w:type="spellStart"/>
            <w:r w:rsidRPr="006C5834">
              <w:rPr>
                <w:sz w:val="22"/>
                <w:szCs w:val="22"/>
              </w:rPr>
              <w:t>средњој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школи</w:t>
            </w:r>
            <w:proofErr w:type="spellEnd"/>
            <w:r w:rsidRPr="006C5834">
              <w:rPr>
                <w:sz w:val="22"/>
                <w:szCs w:val="22"/>
              </w:rPr>
              <w:t xml:space="preserve">. О </w:t>
            </w:r>
            <w:proofErr w:type="spellStart"/>
            <w:r w:rsidRPr="006C5834">
              <w:rPr>
                <w:sz w:val="22"/>
                <w:szCs w:val="22"/>
              </w:rPr>
              <w:t>техникама</w:t>
            </w:r>
            <w:proofErr w:type="spellEnd"/>
            <w:r w:rsidRPr="006C5834">
              <w:rPr>
                <w:sz w:val="22"/>
                <w:szCs w:val="22"/>
              </w:rPr>
              <w:t xml:space="preserve"> и </w:t>
            </w:r>
            <w:proofErr w:type="spellStart"/>
            <w:r w:rsidRPr="006C5834">
              <w:rPr>
                <w:sz w:val="22"/>
                <w:szCs w:val="22"/>
              </w:rPr>
              <w:t>критеријима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оцјењивања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ученике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треба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упознати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на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почетку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изучавања</w:t>
            </w:r>
            <w:proofErr w:type="spellEnd"/>
            <w:r w:rsidRPr="006C5834">
              <w:rPr>
                <w:sz w:val="22"/>
                <w:szCs w:val="22"/>
              </w:rPr>
              <w:t xml:space="preserve"> </w:t>
            </w:r>
            <w:proofErr w:type="spellStart"/>
            <w:r w:rsidRPr="006C5834">
              <w:rPr>
                <w:sz w:val="22"/>
                <w:szCs w:val="22"/>
              </w:rPr>
              <w:t>модула</w:t>
            </w:r>
            <w:proofErr w:type="spellEnd"/>
            <w:r w:rsidRPr="006C5834">
              <w:rPr>
                <w:sz w:val="22"/>
                <w:szCs w:val="22"/>
              </w:rPr>
              <w:t>.</w:t>
            </w:r>
            <w:r w:rsidR="00332831">
              <w:rPr>
                <w:sz w:val="22"/>
                <w:szCs w:val="22"/>
                <w:lang w:val="sr-Cyrl-BA"/>
              </w:rPr>
              <w:t xml:space="preserve"> Предвиђена писмена провјера из овог модула (ТЕСТ)</w:t>
            </w:r>
            <w:r w:rsidR="00260C07">
              <w:rPr>
                <w:sz w:val="22"/>
                <w:szCs w:val="22"/>
                <w:lang w:val="sr-Cyrl-BA"/>
              </w:rPr>
              <w:t>.</w:t>
            </w:r>
            <w:r w:rsidR="00B6401C">
              <w:rPr>
                <w:sz w:val="22"/>
                <w:szCs w:val="22"/>
                <w:lang w:val="sr-Cyrl-BA"/>
              </w:rPr>
              <w:t xml:space="preserve"> (</w:t>
            </w:r>
            <w:r w:rsidR="00B6401C" w:rsidRPr="00B6401C">
              <w:rPr>
                <w:sz w:val="22"/>
                <w:szCs w:val="22"/>
                <w:u w:val="single"/>
                <w:lang w:val="sr-Cyrl-BA"/>
              </w:rPr>
              <w:t>Напомена</w:t>
            </w:r>
            <w:r w:rsidR="00B6401C">
              <w:rPr>
                <w:sz w:val="22"/>
                <w:szCs w:val="22"/>
                <w:lang w:val="sr-Cyrl-BA"/>
              </w:rPr>
              <w:t>: Наставници планирају лектире у току оба полугодишта, не у оквиру модула.)</w:t>
            </w:r>
          </w:p>
        </w:tc>
      </w:tr>
    </w:tbl>
    <w:p w14:paraId="7DB93040" w14:textId="77777777" w:rsidR="00B94A90" w:rsidRPr="00B62F06" w:rsidRDefault="00B94A90" w:rsidP="00B94A90">
      <w:pPr>
        <w:rPr>
          <w:sz w:val="22"/>
          <w:szCs w:val="22"/>
        </w:rPr>
      </w:pPr>
    </w:p>
    <w:p w14:paraId="447D0641" w14:textId="77777777" w:rsidR="00B94A90" w:rsidRDefault="00B94A90" w:rsidP="00B94A90">
      <w:pPr>
        <w:rPr>
          <w:sz w:val="22"/>
          <w:szCs w:val="22"/>
        </w:rPr>
      </w:pPr>
    </w:p>
    <w:p w14:paraId="0B65C0F6" w14:textId="77777777" w:rsidR="00B94A90" w:rsidRPr="00B62F06" w:rsidRDefault="00B94A90" w:rsidP="00B94A90">
      <w:pPr>
        <w:rPr>
          <w:sz w:val="22"/>
          <w:szCs w:val="22"/>
        </w:rPr>
      </w:pPr>
    </w:p>
    <w:p w14:paraId="59A84C92" w14:textId="1ACFD63C" w:rsidR="00B94A90" w:rsidRDefault="00B94A90" w:rsidP="00B94A90">
      <w:pPr>
        <w:rPr>
          <w:sz w:val="22"/>
          <w:szCs w:val="22"/>
        </w:rPr>
      </w:pPr>
    </w:p>
    <w:p w14:paraId="325A8DFF" w14:textId="57062D14" w:rsidR="00EF2369" w:rsidRDefault="00EF2369" w:rsidP="00B94A90">
      <w:pPr>
        <w:rPr>
          <w:sz w:val="22"/>
          <w:szCs w:val="22"/>
        </w:rPr>
      </w:pPr>
    </w:p>
    <w:p w14:paraId="22FC3002" w14:textId="40A29BF4" w:rsidR="00EF2369" w:rsidRDefault="00EF2369" w:rsidP="00B94A90">
      <w:pPr>
        <w:rPr>
          <w:sz w:val="22"/>
          <w:szCs w:val="22"/>
        </w:rPr>
      </w:pPr>
    </w:p>
    <w:p w14:paraId="3945C7DE" w14:textId="45115C86" w:rsidR="006F5A15" w:rsidRDefault="006F5A15" w:rsidP="00B94A90">
      <w:pPr>
        <w:rPr>
          <w:sz w:val="22"/>
          <w:szCs w:val="22"/>
        </w:rPr>
      </w:pPr>
    </w:p>
    <w:p w14:paraId="46176875" w14:textId="0B0F19F0" w:rsidR="006F5A15" w:rsidRDefault="006F5A15" w:rsidP="00B94A90">
      <w:pPr>
        <w:rPr>
          <w:sz w:val="22"/>
          <w:szCs w:val="22"/>
        </w:rPr>
      </w:pPr>
    </w:p>
    <w:p w14:paraId="5D62BFF6" w14:textId="306B2DEA" w:rsidR="006F5A15" w:rsidRDefault="006F5A15" w:rsidP="00B94A90">
      <w:pPr>
        <w:rPr>
          <w:sz w:val="22"/>
          <w:szCs w:val="22"/>
        </w:rPr>
      </w:pPr>
    </w:p>
    <w:p w14:paraId="1ACD32EA" w14:textId="23192AB9" w:rsidR="006F5A15" w:rsidRDefault="006F5A15" w:rsidP="00B94A90">
      <w:pPr>
        <w:rPr>
          <w:sz w:val="22"/>
          <w:szCs w:val="22"/>
        </w:rPr>
      </w:pPr>
    </w:p>
    <w:p w14:paraId="1788AF5C" w14:textId="71BC2014" w:rsidR="00DE5CC4" w:rsidRDefault="00DE5CC4" w:rsidP="00B94A90">
      <w:pPr>
        <w:rPr>
          <w:sz w:val="22"/>
          <w:szCs w:val="22"/>
        </w:rPr>
      </w:pPr>
    </w:p>
    <w:p w14:paraId="5927A04A" w14:textId="603D2EFE" w:rsidR="00DE5CC4" w:rsidRDefault="00DE5CC4" w:rsidP="00B94A90">
      <w:pPr>
        <w:rPr>
          <w:sz w:val="22"/>
          <w:szCs w:val="22"/>
        </w:rPr>
      </w:pPr>
    </w:p>
    <w:p w14:paraId="2640A6A2" w14:textId="19455EF5" w:rsidR="00DE5CC4" w:rsidRDefault="00DE5CC4" w:rsidP="00B94A90">
      <w:pPr>
        <w:rPr>
          <w:sz w:val="22"/>
          <w:szCs w:val="22"/>
        </w:rPr>
      </w:pPr>
    </w:p>
    <w:p w14:paraId="1558A922" w14:textId="055D45D0" w:rsidR="00DE5CC4" w:rsidRDefault="00DE5CC4" w:rsidP="00B94A90">
      <w:pPr>
        <w:rPr>
          <w:sz w:val="22"/>
          <w:szCs w:val="22"/>
        </w:rPr>
      </w:pPr>
    </w:p>
    <w:p w14:paraId="664BE279" w14:textId="77777777" w:rsidR="00DE5CC4" w:rsidRPr="006C5834" w:rsidRDefault="00DE5CC4" w:rsidP="00B94A90">
      <w:pPr>
        <w:rPr>
          <w:sz w:val="22"/>
          <w:szCs w:val="22"/>
        </w:rPr>
      </w:pPr>
    </w:p>
    <w:p w14:paraId="288E6784" w14:textId="3B9D6D70" w:rsidR="00B94A90" w:rsidRDefault="00B94A90" w:rsidP="00B94A90">
      <w:pPr>
        <w:rPr>
          <w:sz w:val="22"/>
          <w:szCs w:val="22"/>
        </w:rPr>
      </w:pPr>
    </w:p>
    <w:p w14:paraId="217C250D" w14:textId="32A62284" w:rsidR="005D4AE1" w:rsidRDefault="005D4AE1" w:rsidP="00B94A90">
      <w:pPr>
        <w:rPr>
          <w:sz w:val="22"/>
          <w:szCs w:val="22"/>
        </w:rPr>
      </w:pPr>
    </w:p>
    <w:p w14:paraId="2A86DDAC" w14:textId="12F2E069" w:rsidR="005D4AE1" w:rsidRDefault="005D4AE1" w:rsidP="00B94A90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739"/>
        <w:gridCol w:w="923"/>
        <w:gridCol w:w="1162"/>
        <w:gridCol w:w="142"/>
        <w:gridCol w:w="2691"/>
        <w:gridCol w:w="1644"/>
        <w:gridCol w:w="529"/>
        <w:gridCol w:w="603"/>
        <w:gridCol w:w="923"/>
        <w:gridCol w:w="3002"/>
      </w:tblGrid>
      <w:tr w:rsidR="005D4AE1" w:rsidRPr="005D4AE1" w14:paraId="76DF58DC" w14:textId="77777777" w:rsidTr="00DA020C">
        <w:tc>
          <w:tcPr>
            <w:tcW w:w="3469" w:type="pct"/>
            <w:gridSpan w:val="8"/>
            <w:shd w:val="clear" w:color="auto" w:fill="DEEAF6" w:themeFill="accent5" w:themeFillTint="33"/>
          </w:tcPr>
          <w:p w14:paraId="5BA1139F" w14:textId="2001EB8A" w:rsidR="005D4AE1" w:rsidRPr="005D4AE1" w:rsidRDefault="005D4AE1" w:rsidP="005D4AE1">
            <w:pPr>
              <w:rPr>
                <w:bCs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sr-Cyrl-CS"/>
              </w:rPr>
              <w:t>Струка (</w:t>
            </w:r>
            <w:r w:rsidRPr="005D4AE1">
              <w:rPr>
                <w:b/>
                <w:sz w:val="22"/>
                <w:szCs w:val="22"/>
                <w:lang w:val="hr-HR"/>
              </w:rPr>
              <w:t>назив)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6F5A15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6F5A15">
              <w:rPr>
                <w:bCs/>
                <w:sz w:val="22"/>
                <w:szCs w:val="22"/>
                <w:lang w:val="sr-Cyrl-CS"/>
              </w:rPr>
              <w:t>Све струке (четврти степен)</w:t>
            </w:r>
          </w:p>
        </w:tc>
        <w:tc>
          <w:tcPr>
            <w:tcW w:w="1531" w:type="pct"/>
            <w:gridSpan w:val="3"/>
            <w:shd w:val="clear" w:color="auto" w:fill="DEEAF6" w:themeFill="accent5" w:themeFillTint="33"/>
          </w:tcPr>
          <w:p w14:paraId="4D7AB0D9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5D4AE1" w:rsidRPr="005D4AE1" w14:paraId="4654805A" w14:textId="77777777" w:rsidTr="00DA020C">
        <w:tc>
          <w:tcPr>
            <w:tcW w:w="3469" w:type="pct"/>
            <w:gridSpan w:val="8"/>
            <w:shd w:val="clear" w:color="auto" w:fill="DEEAF6" w:themeFill="accent5" w:themeFillTint="33"/>
          </w:tcPr>
          <w:p w14:paraId="7160DC91" w14:textId="25AA8CD4" w:rsidR="005D4AE1" w:rsidRPr="005D4AE1" w:rsidRDefault="005D4AE1" w:rsidP="005D4AE1">
            <w:pPr>
              <w:rPr>
                <w:bCs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6F5A15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6F5A15">
              <w:rPr>
                <w:bCs/>
                <w:sz w:val="22"/>
                <w:szCs w:val="22"/>
                <w:lang w:val="sr-Cyrl-CS"/>
              </w:rPr>
              <w:t>Сва занимања (четврти степен)</w:t>
            </w:r>
          </w:p>
        </w:tc>
        <w:tc>
          <w:tcPr>
            <w:tcW w:w="1531" w:type="pct"/>
            <w:gridSpan w:val="3"/>
            <w:shd w:val="clear" w:color="auto" w:fill="DEEAF6" w:themeFill="accent5" w:themeFillTint="33"/>
          </w:tcPr>
          <w:p w14:paraId="2BFA8F34" w14:textId="77777777" w:rsidR="005D4AE1" w:rsidRPr="005D4AE1" w:rsidRDefault="005D4AE1" w:rsidP="005D4AE1">
            <w:pPr>
              <w:rPr>
                <w:sz w:val="22"/>
                <w:szCs w:val="22"/>
              </w:rPr>
            </w:pPr>
          </w:p>
        </w:tc>
      </w:tr>
      <w:tr w:rsidR="005D4AE1" w:rsidRPr="005D4AE1" w14:paraId="1A7D8AFE" w14:textId="77777777" w:rsidTr="00DA020C">
        <w:tc>
          <w:tcPr>
            <w:tcW w:w="3469" w:type="pct"/>
            <w:gridSpan w:val="8"/>
            <w:shd w:val="clear" w:color="auto" w:fill="DEEAF6" w:themeFill="accent5" w:themeFillTint="33"/>
          </w:tcPr>
          <w:p w14:paraId="32CCDAF5" w14:textId="6010AFF5" w:rsidR="005D4AE1" w:rsidRPr="00A24240" w:rsidRDefault="005D4AE1" w:rsidP="005D4AE1">
            <w:pPr>
              <w:rPr>
                <w:bCs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6F5A15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6F5A15" w:rsidRPr="006F5A15">
              <w:rPr>
                <w:b/>
                <w:sz w:val="22"/>
                <w:szCs w:val="22"/>
                <w:lang w:val="sr-Cyrl-CS"/>
              </w:rPr>
              <w:t>СРПСКИ ЈЕЗИК</w:t>
            </w:r>
            <w:r w:rsidR="00A24240">
              <w:rPr>
                <w:b/>
                <w:sz w:val="22"/>
                <w:szCs w:val="22"/>
                <w:lang w:val="sr-Cyrl-CS"/>
              </w:rPr>
              <w:t xml:space="preserve">    </w:t>
            </w:r>
            <w:r w:rsidR="00A24240">
              <w:rPr>
                <w:bCs/>
                <w:sz w:val="22"/>
                <w:szCs w:val="22"/>
                <w:lang w:val="sr-Cyrl-CS"/>
              </w:rPr>
              <w:t>(3</w:t>
            </w:r>
            <w:r w:rsidR="007262AC">
              <w:rPr>
                <w:bCs/>
                <w:sz w:val="22"/>
                <w:szCs w:val="22"/>
                <w:lang w:val="sr-Cyrl-CS"/>
              </w:rPr>
              <w:t>0</w:t>
            </w:r>
            <w:r w:rsidR="00A24240">
              <w:rPr>
                <w:bCs/>
                <w:sz w:val="22"/>
                <w:szCs w:val="22"/>
                <w:lang w:val="sr-Cyrl-CS"/>
              </w:rPr>
              <w:t xml:space="preserve"> часа)</w:t>
            </w:r>
          </w:p>
        </w:tc>
        <w:tc>
          <w:tcPr>
            <w:tcW w:w="1531" w:type="pct"/>
            <w:gridSpan w:val="3"/>
            <w:shd w:val="clear" w:color="auto" w:fill="DEEAF6" w:themeFill="accent5" w:themeFillTint="33"/>
          </w:tcPr>
          <w:p w14:paraId="77F8AFCF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5D4AE1" w:rsidRPr="005D4AE1" w14:paraId="1C3A9952" w14:textId="77777777" w:rsidTr="00DA020C">
        <w:tc>
          <w:tcPr>
            <w:tcW w:w="3469" w:type="pct"/>
            <w:gridSpan w:val="8"/>
            <w:shd w:val="clear" w:color="auto" w:fill="DEEAF6" w:themeFill="accent5" w:themeFillTint="33"/>
          </w:tcPr>
          <w:p w14:paraId="5D49F03D" w14:textId="11DAAE6C" w:rsidR="005D4AE1" w:rsidRPr="005D4AE1" w:rsidRDefault="005D4AE1" w:rsidP="005D4AE1">
            <w:pPr>
              <w:rPr>
                <w:bCs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6F5A15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6F5A15">
              <w:rPr>
                <w:bCs/>
                <w:sz w:val="22"/>
                <w:szCs w:val="22"/>
                <w:lang w:val="sr-Cyrl-CS"/>
              </w:rPr>
              <w:t>Општеобразовни предмет</w:t>
            </w:r>
          </w:p>
        </w:tc>
        <w:tc>
          <w:tcPr>
            <w:tcW w:w="1531" w:type="pct"/>
            <w:gridSpan w:val="3"/>
            <w:shd w:val="clear" w:color="auto" w:fill="DEEAF6" w:themeFill="accent5" w:themeFillTint="33"/>
          </w:tcPr>
          <w:p w14:paraId="78923650" w14:textId="77777777" w:rsidR="005D4AE1" w:rsidRPr="005D4AE1" w:rsidRDefault="005D4AE1" w:rsidP="005D4AE1">
            <w:pPr>
              <w:rPr>
                <w:sz w:val="22"/>
                <w:szCs w:val="22"/>
                <w:lang w:val="sr-Cyrl-CS"/>
              </w:rPr>
            </w:pPr>
          </w:p>
        </w:tc>
      </w:tr>
      <w:tr w:rsidR="005D4AE1" w:rsidRPr="005D4AE1" w14:paraId="6E31A88B" w14:textId="77777777" w:rsidTr="00DA020C">
        <w:tc>
          <w:tcPr>
            <w:tcW w:w="3469" w:type="pct"/>
            <w:gridSpan w:val="8"/>
            <w:shd w:val="clear" w:color="auto" w:fill="DEEAF6" w:themeFill="accent5" w:themeFillTint="33"/>
          </w:tcPr>
          <w:p w14:paraId="4725819B" w14:textId="77777777" w:rsidR="0013314A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6F5A15">
              <w:rPr>
                <w:b/>
                <w:sz w:val="22"/>
                <w:szCs w:val="22"/>
                <w:lang w:val="sr-Cyrl-CS"/>
              </w:rPr>
              <w:t xml:space="preserve"> ЈЕЗИК </w:t>
            </w:r>
          </w:p>
          <w:p w14:paraId="0F1894D1" w14:textId="2446B1F3" w:rsidR="005D4AE1" w:rsidRPr="005D4AE1" w:rsidRDefault="006F5A15" w:rsidP="005D4AE1">
            <w:pPr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(модул је обавезан за трећи разред четворогодишњих занимања)</w:t>
            </w:r>
          </w:p>
        </w:tc>
        <w:tc>
          <w:tcPr>
            <w:tcW w:w="1531" w:type="pct"/>
            <w:gridSpan w:val="3"/>
            <w:shd w:val="clear" w:color="auto" w:fill="DEEAF6" w:themeFill="accent5" w:themeFillTint="33"/>
          </w:tcPr>
          <w:p w14:paraId="3D11C7FA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CD0C97" w:rsidRPr="005D4AE1" w14:paraId="0F84E31D" w14:textId="77777777" w:rsidTr="00DA020C">
        <w:tc>
          <w:tcPr>
            <w:tcW w:w="1071" w:type="pct"/>
            <w:gridSpan w:val="2"/>
            <w:shd w:val="clear" w:color="auto" w:fill="DEEAF6" w:themeFill="accent5" w:themeFillTint="33"/>
          </w:tcPr>
          <w:p w14:paraId="021BDDD4" w14:textId="2AFE0D7D" w:rsidR="005D4AE1" w:rsidRPr="005D4AE1" w:rsidRDefault="005D4AE1" w:rsidP="005D4AE1">
            <w:pPr>
              <w:rPr>
                <w:bCs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Датум:</w:t>
            </w:r>
            <w:r w:rsidR="00EA1B08">
              <w:rPr>
                <w:bCs/>
                <w:sz w:val="22"/>
                <w:szCs w:val="22"/>
                <w:lang w:val="sr-Cyrl-BA"/>
              </w:rPr>
              <w:t xml:space="preserve">     </w:t>
            </w:r>
            <w:r w:rsidR="0013314A">
              <w:rPr>
                <w:bCs/>
                <w:sz w:val="22"/>
                <w:szCs w:val="22"/>
                <w:lang w:val="sr-Cyrl-BA"/>
              </w:rPr>
              <w:t>2022. године</w:t>
            </w:r>
          </w:p>
        </w:tc>
        <w:tc>
          <w:tcPr>
            <w:tcW w:w="312" w:type="pct"/>
            <w:shd w:val="clear" w:color="auto" w:fill="DEEAF6" w:themeFill="accent5" w:themeFillTint="33"/>
          </w:tcPr>
          <w:p w14:paraId="0219AEEA" w14:textId="6D88B961" w:rsidR="005D4AE1" w:rsidRPr="005D4AE1" w:rsidRDefault="005D4AE1" w:rsidP="005D4A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41" w:type="pct"/>
            <w:gridSpan w:val="2"/>
            <w:shd w:val="clear" w:color="auto" w:fill="DEEAF6" w:themeFill="accent5" w:themeFillTint="33"/>
          </w:tcPr>
          <w:p w14:paraId="2E57F086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66" w:type="pct"/>
            <w:gridSpan w:val="2"/>
            <w:shd w:val="clear" w:color="auto" w:fill="DEEAF6" w:themeFill="accent5" w:themeFillTint="33"/>
          </w:tcPr>
          <w:p w14:paraId="7EB300EA" w14:textId="77777777" w:rsidR="005D4AE1" w:rsidRPr="005D4AE1" w:rsidRDefault="005D4AE1" w:rsidP="005D4AE1">
            <w:pPr>
              <w:rPr>
                <w:b/>
                <w:color w:val="FF0000"/>
                <w:sz w:val="22"/>
                <w:szCs w:val="22"/>
              </w:rPr>
            </w:pPr>
            <w:r w:rsidRPr="005D4AE1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95" w:type="pct"/>
            <w:gridSpan w:val="3"/>
            <w:shd w:val="clear" w:color="auto" w:fill="DEEAF6" w:themeFill="accent5" w:themeFillTint="33"/>
          </w:tcPr>
          <w:p w14:paraId="34370B11" w14:textId="1860A3A5" w:rsidR="005D4AE1" w:rsidRPr="005D4AE1" w:rsidRDefault="005D4AE1" w:rsidP="005D4AE1">
            <w:pPr>
              <w:rPr>
                <w:bCs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Редни број:</w:t>
            </w:r>
            <w:r w:rsidR="0013314A">
              <w:rPr>
                <w:b/>
                <w:sz w:val="22"/>
                <w:szCs w:val="22"/>
                <w:lang w:val="sr-Cyrl-BA"/>
              </w:rPr>
              <w:t xml:space="preserve"> </w:t>
            </w:r>
            <w:r w:rsidR="0013314A">
              <w:rPr>
                <w:bCs/>
                <w:sz w:val="22"/>
                <w:szCs w:val="22"/>
                <w:lang w:val="sr-Cyrl-BA"/>
              </w:rPr>
              <w:t>08</w:t>
            </w:r>
          </w:p>
        </w:tc>
        <w:tc>
          <w:tcPr>
            <w:tcW w:w="1014" w:type="pct"/>
            <w:shd w:val="clear" w:color="auto" w:fill="DEEAF6" w:themeFill="accent5" w:themeFillTint="33"/>
          </w:tcPr>
          <w:p w14:paraId="3EB060F8" w14:textId="77777777" w:rsidR="005D4AE1" w:rsidRPr="005D4AE1" w:rsidRDefault="005D4AE1" w:rsidP="005D4AE1">
            <w:pPr>
              <w:rPr>
                <w:b/>
                <w:sz w:val="22"/>
                <w:szCs w:val="22"/>
              </w:rPr>
            </w:pPr>
            <w:r w:rsidRPr="005D4AE1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D4AE1" w:rsidRPr="005D4AE1" w14:paraId="1EBD69BB" w14:textId="77777777" w:rsidTr="0045002F">
        <w:tc>
          <w:tcPr>
            <w:tcW w:w="5000" w:type="pct"/>
            <w:gridSpan w:val="11"/>
          </w:tcPr>
          <w:p w14:paraId="78097AEA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Сврха</w:t>
            </w:r>
            <w:r w:rsidRPr="005D4AE1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D4AE1" w:rsidRPr="005D4AE1" w14:paraId="58040C80" w14:textId="77777777" w:rsidTr="0045002F">
        <w:trPr>
          <w:trHeight w:val="554"/>
        </w:trPr>
        <w:tc>
          <w:tcPr>
            <w:tcW w:w="5000" w:type="pct"/>
            <w:gridSpan w:val="11"/>
          </w:tcPr>
          <w:p w14:paraId="638DF530" w14:textId="69DA3C5E" w:rsidR="005D4AE1" w:rsidRPr="005D4AE1" w:rsidRDefault="0013314A" w:rsidP="005D4AE1">
            <w:pPr>
              <w:rPr>
                <w:bCs/>
                <w:sz w:val="22"/>
                <w:szCs w:val="22"/>
                <w:lang w:val="sr-Cyrl-BA"/>
              </w:rPr>
            </w:pPr>
            <w:r>
              <w:rPr>
                <w:bCs/>
                <w:sz w:val="22"/>
                <w:szCs w:val="22"/>
                <w:lang w:val="sr-Cyrl-BA"/>
              </w:rPr>
              <w:t xml:space="preserve">Модул обухвата област грађења ријечи и основе лексикологије. Омогућава да ученици схвате обрасце грађења ријечи као схеме у којима се виде граматичке основе и граматички наставци и разумију да је та способност неопходна за усавршавање свога и учење других језика. У области лексикологије упознаће се о ријечи као јединици именовања, саставу лексике и сфери употребе. </w:t>
            </w:r>
          </w:p>
        </w:tc>
      </w:tr>
      <w:tr w:rsidR="005D4AE1" w:rsidRPr="005D4AE1" w14:paraId="44DED94B" w14:textId="77777777" w:rsidTr="0045002F">
        <w:tc>
          <w:tcPr>
            <w:tcW w:w="5000" w:type="pct"/>
            <w:gridSpan w:val="11"/>
          </w:tcPr>
          <w:p w14:paraId="2E607114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5D4AE1" w:rsidRPr="005D4AE1" w14:paraId="0A943F75" w14:textId="77777777" w:rsidTr="0045002F">
        <w:trPr>
          <w:trHeight w:val="83"/>
        </w:trPr>
        <w:tc>
          <w:tcPr>
            <w:tcW w:w="5000" w:type="pct"/>
            <w:gridSpan w:val="11"/>
          </w:tcPr>
          <w:p w14:paraId="3442E199" w14:textId="7C82ADA4" w:rsidR="005D4AE1" w:rsidRPr="005D4AE1" w:rsidRDefault="0013314A" w:rsidP="005D4AE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Знања стечена у основној школи.</w:t>
            </w:r>
          </w:p>
          <w:p w14:paraId="04D56BC6" w14:textId="77777777" w:rsidR="005D4AE1" w:rsidRPr="005D4AE1" w:rsidRDefault="005D4AE1" w:rsidP="005D4AE1">
            <w:pPr>
              <w:ind w:left="720"/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35BE1F00" w14:textId="77777777" w:rsidTr="0045002F">
        <w:tc>
          <w:tcPr>
            <w:tcW w:w="5000" w:type="pct"/>
            <w:gridSpan w:val="11"/>
          </w:tcPr>
          <w:p w14:paraId="74532BA4" w14:textId="527C487D" w:rsidR="005D4AE1" w:rsidRPr="00514F3D" w:rsidRDefault="005D4AE1" w:rsidP="005D4AE1">
            <w:pPr>
              <w:rPr>
                <w:b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Циљеви</w:t>
            </w:r>
            <w:r w:rsidR="00514F3D">
              <w:rPr>
                <w:b/>
                <w:sz w:val="22"/>
                <w:szCs w:val="22"/>
                <w:lang w:val="sr-Cyrl-BA"/>
              </w:rPr>
              <w:t>:</w:t>
            </w:r>
          </w:p>
        </w:tc>
      </w:tr>
      <w:tr w:rsidR="005D4AE1" w:rsidRPr="005D4AE1" w14:paraId="3CFC2DDE" w14:textId="77777777" w:rsidTr="0045002F">
        <w:tc>
          <w:tcPr>
            <w:tcW w:w="5000" w:type="pct"/>
            <w:gridSpan w:val="11"/>
          </w:tcPr>
          <w:p w14:paraId="59B8168B" w14:textId="30E9AD93" w:rsidR="005D4AE1" w:rsidRDefault="0099452A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Познавање образаца грађења ријечи;</w:t>
            </w:r>
          </w:p>
          <w:p w14:paraId="0FB4AF3B" w14:textId="1A61DA64" w:rsidR="0099452A" w:rsidRDefault="0099452A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Разумијевање да се језик обогаћује грађењем нових ријечи;</w:t>
            </w:r>
          </w:p>
          <w:p w14:paraId="3703E76D" w14:textId="7D9B6480" w:rsidR="0099452A" w:rsidRDefault="0099452A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Разумијевање да на састав лексике утичу културни и цивилизацијски контакти, географско сусједство и историјски аспект;</w:t>
            </w:r>
          </w:p>
          <w:p w14:paraId="4D6B76DD" w14:textId="22F26CA0" w:rsidR="0099452A" w:rsidRPr="0099452A" w:rsidRDefault="0099452A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Развијање језичке културе.</w:t>
            </w:r>
          </w:p>
          <w:p w14:paraId="0645C0A5" w14:textId="77777777" w:rsidR="005D4AE1" w:rsidRPr="005D4AE1" w:rsidRDefault="005D4AE1" w:rsidP="005D4AE1">
            <w:pPr>
              <w:ind w:left="720"/>
              <w:contextualSpacing/>
              <w:rPr>
                <w:sz w:val="22"/>
                <w:szCs w:val="22"/>
                <w:lang w:val="sr-Cyrl-CS"/>
              </w:rPr>
            </w:pPr>
          </w:p>
        </w:tc>
      </w:tr>
      <w:tr w:rsidR="005D4AE1" w:rsidRPr="005D4AE1" w14:paraId="74D7B03A" w14:textId="77777777" w:rsidTr="0045002F">
        <w:tc>
          <w:tcPr>
            <w:tcW w:w="5000" w:type="pct"/>
            <w:gridSpan w:val="11"/>
          </w:tcPr>
          <w:p w14:paraId="317872C5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Теме</w:t>
            </w:r>
            <w:proofErr w:type="spellEnd"/>
          </w:p>
        </w:tc>
      </w:tr>
      <w:tr w:rsidR="005D4AE1" w:rsidRPr="005D4AE1" w14:paraId="20FABC8E" w14:textId="77777777" w:rsidTr="0045002F">
        <w:tc>
          <w:tcPr>
            <w:tcW w:w="5000" w:type="pct"/>
            <w:gridSpan w:val="11"/>
          </w:tcPr>
          <w:p w14:paraId="119097E9" w14:textId="28B7FA7C" w:rsidR="005D4AE1" w:rsidRDefault="00887136" w:rsidP="00946889">
            <w:pPr>
              <w:pStyle w:val="ListParagraph"/>
              <w:numPr>
                <w:ilvl w:val="1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Грађење ријечи</w:t>
            </w:r>
          </w:p>
          <w:p w14:paraId="3511399E" w14:textId="29CFE269" w:rsidR="00887136" w:rsidRPr="00887136" w:rsidRDefault="00887136" w:rsidP="00946889">
            <w:pPr>
              <w:pStyle w:val="ListParagraph"/>
              <w:numPr>
                <w:ilvl w:val="1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Лексикологија</w:t>
            </w:r>
          </w:p>
          <w:p w14:paraId="73207C6A" w14:textId="77777777" w:rsidR="005D4AE1" w:rsidRPr="005D4AE1" w:rsidRDefault="005D4AE1" w:rsidP="005D4AE1">
            <w:pPr>
              <w:ind w:left="1495"/>
              <w:rPr>
                <w:b/>
                <w:sz w:val="22"/>
                <w:szCs w:val="22"/>
                <w:lang w:val="sr-Cyrl-CS"/>
              </w:rPr>
            </w:pPr>
          </w:p>
          <w:p w14:paraId="4051E63E" w14:textId="77777777" w:rsidR="005D4AE1" w:rsidRPr="005D4AE1" w:rsidRDefault="005D4AE1" w:rsidP="005D4AE1">
            <w:pPr>
              <w:ind w:left="1495"/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2255C1CF" w14:textId="77777777" w:rsidTr="00DA020C">
        <w:tc>
          <w:tcPr>
            <w:tcW w:w="821" w:type="pct"/>
            <w:vMerge w:val="restar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2059DE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Тема</w:t>
            </w:r>
            <w:proofErr w:type="spellEnd"/>
          </w:p>
        </w:tc>
        <w:tc>
          <w:tcPr>
            <w:tcW w:w="2851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4A248206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Исходи</w:t>
            </w:r>
            <w:proofErr w:type="spellEnd"/>
            <w:r w:rsidRPr="005D4AE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b/>
                <w:sz w:val="22"/>
                <w:szCs w:val="22"/>
              </w:rPr>
              <w:t>учења</w:t>
            </w:r>
            <w:proofErr w:type="spellEnd"/>
          </w:p>
        </w:tc>
        <w:tc>
          <w:tcPr>
            <w:tcW w:w="1328" w:type="pct"/>
            <w:gridSpan w:val="2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759CFAFD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Смјернице</w:t>
            </w:r>
            <w:proofErr w:type="spellEnd"/>
            <w:r w:rsidRPr="005D4AE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b/>
                <w:sz w:val="22"/>
                <w:szCs w:val="22"/>
              </w:rPr>
              <w:t>за</w:t>
            </w:r>
            <w:proofErr w:type="spellEnd"/>
            <w:r w:rsidRPr="005D4AE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b/>
                <w:sz w:val="22"/>
                <w:szCs w:val="22"/>
              </w:rPr>
              <w:t>наставнике</w:t>
            </w:r>
            <w:proofErr w:type="spellEnd"/>
          </w:p>
        </w:tc>
      </w:tr>
      <w:tr w:rsidR="00DA020C" w:rsidRPr="005D4AE1" w14:paraId="58AA45CC" w14:textId="77777777" w:rsidTr="00DA020C">
        <w:tc>
          <w:tcPr>
            <w:tcW w:w="821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EF8EC74" w14:textId="77777777" w:rsidR="005D4AE1" w:rsidRPr="005D4AE1" w:rsidRDefault="005D4AE1" w:rsidP="005D4AE1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955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3E93F834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Знања</w:t>
            </w:r>
            <w:proofErr w:type="spellEnd"/>
          </w:p>
        </w:tc>
        <w:tc>
          <w:tcPr>
            <w:tcW w:w="958" w:type="pct"/>
            <w:gridSpan w:val="2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4DA5C978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Вјештине</w:t>
            </w:r>
            <w:proofErr w:type="spellEnd"/>
          </w:p>
        </w:tc>
        <w:tc>
          <w:tcPr>
            <w:tcW w:w="939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C2ECD9E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28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5A931C1C" w14:textId="77777777" w:rsidR="005D4AE1" w:rsidRPr="005D4AE1" w:rsidRDefault="005D4AE1" w:rsidP="005D4AE1">
            <w:pPr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0D500A0C" w14:textId="77777777" w:rsidTr="00DA020C">
        <w:tc>
          <w:tcPr>
            <w:tcW w:w="821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4484F8" w14:textId="77777777" w:rsidR="005D4AE1" w:rsidRPr="005D4AE1" w:rsidRDefault="005D4AE1" w:rsidP="005D4AE1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2851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3AADDA1D" w14:textId="77777777" w:rsidR="005D4AE1" w:rsidRPr="005D4AE1" w:rsidRDefault="005D4AE1" w:rsidP="005D4AE1">
            <w:pPr>
              <w:jc w:val="center"/>
              <w:rPr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sr-Cyrl-BA"/>
              </w:rPr>
              <w:t>Ученик је способан да:</w:t>
            </w:r>
          </w:p>
        </w:tc>
        <w:tc>
          <w:tcPr>
            <w:tcW w:w="1328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3A9550F8" w14:textId="77777777" w:rsidR="005D4AE1" w:rsidRPr="005D4AE1" w:rsidRDefault="005D4AE1" w:rsidP="005D4AE1">
            <w:pPr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2D69786C" w14:textId="77777777" w:rsidTr="00DA020C">
        <w:trPr>
          <w:trHeight w:val="1173"/>
        </w:trPr>
        <w:tc>
          <w:tcPr>
            <w:tcW w:w="821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529E1A91" w14:textId="54FBFB4C" w:rsidR="005D4AE1" w:rsidRPr="00887136" w:rsidRDefault="00887136" w:rsidP="00887136">
            <w:pPr>
              <w:pStyle w:val="ListParagraph"/>
              <w:numPr>
                <w:ilvl w:val="0"/>
                <w:numId w:val="8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Грађење ријечи</w:t>
            </w:r>
          </w:p>
        </w:tc>
        <w:tc>
          <w:tcPr>
            <w:tcW w:w="955" w:type="pct"/>
            <w:gridSpan w:val="3"/>
            <w:tcBorders>
              <w:left w:val="single" w:sz="4" w:space="0" w:color="auto"/>
            </w:tcBorders>
          </w:tcPr>
          <w:p w14:paraId="70DFCA20" w14:textId="77777777" w:rsidR="0004329A" w:rsidRDefault="001B5B3F" w:rsidP="00063D18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Објасни појам творба (грађење) ријечи</w:t>
            </w:r>
            <w:r w:rsidR="007C0B58">
              <w:rPr>
                <w:bCs/>
                <w:sz w:val="22"/>
                <w:szCs w:val="22"/>
                <w:lang w:val="sr-Cyrl-CS"/>
              </w:rPr>
              <w:t>;</w:t>
            </w:r>
          </w:p>
          <w:p w14:paraId="7E81D8F0" w14:textId="77777777" w:rsidR="00C97118" w:rsidRDefault="00C97118" w:rsidP="00063D18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 w:rsidRPr="00C97118">
              <w:rPr>
                <w:bCs/>
                <w:sz w:val="22"/>
                <w:szCs w:val="22"/>
                <w:lang w:val="sr-Cyrl-CS"/>
              </w:rPr>
              <w:t>Разликује начине грађења ријечи</w:t>
            </w:r>
            <w:r w:rsidR="0004329A">
              <w:rPr>
                <w:bCs/>
                <w:sz w:val="22"/>
                <w:szCs w:val="22"/>
                <w:lang w:val="sr-Cyrl-CS"/>
              </w:rPr>
              <w:t>;</w:t>
            </w:r>
          </w:p>
          <w:p w14:paraId="058ECCEF" w14:textId="77777777" w:rsidR="0004329A" w:rsidRDefault="0004329A" w:rsidP="00063D18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Препознаје комбиновано грађење ријечи;</w:t>
            </w:r>
          </w:p>
          <w:p w14:paraId="5C54A3D3" w14:textId="77777777" w:rsidR="00AF02FD" w:rsidRDefault="00AF02FD" w:rsidP="00063D18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lastRenderedPageBreak/>
              <w:t>Препознају аугментативе и деминутиве;</w:t>
            </w:r>
          </w:p>
          <w:p w14:paraId="166E0CF6" w14:textId="49366545" w:rsidR="001E1FF2" w:rsidRPr="005D4AE1" w:rsidRDefault="001E1FF2" w:rsidP="00063D18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Препозна деривацијске и граматичке морфеме;</w:t>
            </w:r>
          </w:p>
        </w:tc>
        <w:tc>
          <w:tcPr>
            <w:tcW w:w="958" w:type="pct"/>
            <w:gridSpan w:val="2"/>
            <w:tcBorders>
              <w:left w:val="single" w:sz="4" w:space="0" w:color="auto"/>
            </w:tcBorders>
          </w:tcPr>
          <w:p w14:paraId="518BACF9" w14:textId="77777777" w:rsidR="005D4AE1" w:rsidRDefault="007C0B58" w:rsidP="00063D1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 w:rsidRPr="007C0B58">
              <w:rPr>
                <w:sz w:val="22"/>
                <w:szCs w:val="22"/>
                <w:lang w:val="sr-Cyrl-BA"/>
              </w:rPr>
              <w:lastRenderedPageBreak/>
              <w:t>Разликује просте, изведене и сложене ријечи;</w:t>
            </w:r>
          </w:p>
          <w:p w14:paraId="19E3E5DA" w14:textId="2D74EB8B" w:rsidR="007C0B58" w:rsidRDefault="00542A11" w:rsidP="00063D1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Уочава</w:t>
            </w:r>
            <w:r w:rsidR="007C0B58">
              <w:rPr>
                <w:sz w:val="22"/>
                <w:szCs w:val="22"/>
                <w:lang w:val="sr-Cyrl-BA"/>
              </w:rPr>
              <w:t xml:space="preserve"> разлику између коријена ријечи и </w:t>
            </w:r>
            <w:r w:rsidR="00C97118">
              <w:rPr>
                <w:sz w:val="22"/>
                <w:szCs w:val="22"/>
                <w:lang w:val="sr-Cyrl-BA"/>
              </w:rPr>
              <w:t xml:space="preserve"> творбене </w:t>
            </w:r>
            <w:r w:rsidR="007C0B58">
              <w:rPr>
                <w:sz w:val="22"/>
                <w:szCs w:val="22"/>
                <w:lang w:val="sr-Cyrl-BA"/>
              </w:rPr>
              <w:t>основе</w:t>
            </w:r>
            <w:r w:rsidR="00C97118">
              <w:rPr>
                <w:sz w:val="22"/>
                <w:szCs w:val="22"/>
                <w:lang w:val="sr-Cyrl-BA"/>
              </w:rPr>
              <w:t xml:space="preserve"> ријечи</w:t>
            </w:r>
            <w:r w:rsidR="007C0B58">
              <w:rPr>
                <w:sz w:val="22"/>
                <w:szCs w:val="22"/>
                <w:lang w:val="sr-Cyrl-BA"/>
              </w:rPr>
              <w:t>;</w:t>
            </w:r>
          </w:p>
          <w:p w14:paraId="40E1FF2A" w14:textId="038C345E" w:rsidR="0004329A" w:rsidRDefault="0004329A" w:rsidP="00063D1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 творбену од граматичке основе;</w:t>
            </w:r>
          </w:p>
          <w:p w14:paraId="07827A1F" w14:textId="77777777" w:rsidR="00C97118" w:rsidRDefault="00C97118" w:rsidP="007C0B5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Разликује лексичку морфему (деривацијску) од граматичке (релацијске) морфеме;</w:t>
            </w:r>
          </w:p>
          <w:p w14:paraId="2E654F4D" w14:textId="7F65A844" w:rsidR="0004329A" w:rsidRDefault="00542A11" w:rsidP="007C0B5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04329A">
              <w:rPr>
                <w:sz w:val="22"/>
                <w:szCs w:val="22"/>
                <w:lang w:val="sr-Cyrl-BA"/>
              </w:rPr>
              <w:t xml:space="preserve"> начин грађења ријечи: деривација (извођење);</w:t>
            </w:r>
          </w:p>
          <w:p w14:paraId="2555C34E" w14:textId="445A1ADA" w:rsidR="0004329A" w:rsidRDefault="0004329A" w:rsidP="007C0B5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Разликује мотивну ријеч од мотивисане ријечи; </w:t>
            </w:r>
          </w:p>
          <w:p w14:paraId="7135D947" w14:textId="49989A67" w:rsidR="0004329A" w:rsidRDefault="00542A11" w:rsidP="007C0B5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04329A">
              <w:rPr>
                <w:sz w:val="22"/>
                <w:szCs w:val="22"/>
                <w:lang w:val="sr-Cyrl-BA"/>
              </w:rPr>
              <w:t xml:space="preserve"> начин грађења ријечи: слагање (композиција);</w:t>
            </w:r>
          </w:p>
          <w:p w14:paraId="05DD4210" w14:textId="658E113C" w:rsidR="00614B97" w:rsidRDefault="00614B97" w:rsidP="007C0B5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 деривацијске и граматичке морфеме;</w:t>
            </w:r>
          </w:p>
          <w:p w14:paraId="1F9805A3" w14:textId="4F94EE07" w:rsidR="00614B97" w:rsidRDefault="00542A11" w:rsidP="007C0B58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 примјерима представља</w:t>
            </w:r>
            <w:r w:rsidR="00614B97">
              <w:rPr>
                <w:sz w:val="22"/>
                <w:szCs w:val="22"/>
                <w:lang w:val="sr-Cyrl-BA"/>
              </w:rPr>
              <w:t xml:space="preserve"> извођење ријечи кад је мотивна ријеч именица, глагол, придјев;</w:t>
            </w:r>
          </w:p>
          <w:p w14:paraId="261D1090" w14:textId="01EDE1E6" w:rsidR="00AF02FD" w:rsidRDefault="00542A11" w:rsidP="00AF02FD">
            <w:pPr>
              <w:numPr>
                <w:ilvl w:val="0"/>
                <w:numId w:val="3"/>
              </w:numPr>
              <w:spacing w:line="259" w:lineRule="auto"/>
              <w:ind w:left="211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AF02FD">
              <w:rPr>
                <w:sz w:val="22"/>
                <w:szCs w:val="22"/>
                <w:lang w:val="sr-Cyrl-BA"/>
              </w:rPr>
              <w:t xml:space="preserve"> комбиновано грађење ријечи;</w:t>
            </w:r>
          </w:p>
          <w:p w14:paraId="44112FB1" w14:textId="7AC92B5B" w:rsidR="00AF02FD" w:rsidRDefault="00542A11" w:rsidP="00AF02FD">
            <w:pPr>
              <w:numPr>
                <w:ilvl w:val="0"/>
                <w:numId w:val="3"/>
              </w:numPr>
              <w:spacing w:line="259" w:lineRule="auto"/>
              <w:ind w:left="211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AF02FD">
              <w:rPr>
                <w:sz w:val="22"/>
                <w:szCs w:val="22"/>
                <w:lang w:val="sr-Cyrl-BA"/>
              </w:rPr>
              <w:t xml:space="preserve"> грађење именичких сложеница;</w:t>
            </w:r>
          </w:p>
          <w:p w14:paraId="625F68CC" w14:textId="6A8AEBF1" w:rsidR="00AF02FD" w:rsidRDefault="00542A11" w:rsidP="009A0E97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AF02FD">
              <w:rPr>
                <w:sz w:val="22"/>
                <w:szCs w:val="22"/>
                <w:lang w:val="sr-Cyrl-BA"/>
              </w:rPr>
              <w:t xml:space="preserve"> грађење скраћеница вишечланих назива;</w:t>
            </w:r>
          </w:p>
          <w:p w14:paraId="3A324C5B" w14:textId="511A72B5" w:rsidR="00CD0C97" w:rsidRDefault="00542A11" w:rsidP="00CD0C9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AF02FD">
              <w:rPr>
                <w:sz w:val="22"/>
                <w:szCs w:val="22"/>
                <w:lang w:val="sr-Cyrl-BA"/>
              </w:rPr>
              <w:t xml:space="preserve"> грађење именичких и придјевских полусложеница;</w:t>
            </w:r>
          </w:p>
          <w:p w14:paraId="16744BF2" w14:textId="33306A17" w:rsidR="00CD0C97" w:rsidRDefault="00CD0C97" w:rsidP="00CD0C9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</w:t>
            </w:r>
            <w:r w:rsidRPr="00CD0C97">
              <w:rPr>
                <w:sz w:val="22"/>
                <w:szCs w:val="22"/>
                <w:lang w:val="sr-Cyrl-BA"/>
              </w:rPr>
              <w:t>дређуј</w:t>
            </w:r>
            <w:r w:rsidR="009A0E97">
              <w:rPr>
                <w:sz w:val="22"/>
                <w:szCs w:val="22"/>
                <w:lang w:val="sr-Cyrl-BA"/>
              </w:rPr>
              <w:t>е</w:t>
            </w:r>
            <w:r w:rsidRPr="00CD0C97">
              <w:rPr>
                <w:sz w:val="22"/>
                <w:szCs w:val="22"/>
                <w:lang w:val="sr-Cyrl-BA"/>
              </w:rPr>
              <w:t xml:space="preserve"> граматичка значења именица;</w:t>
            </w:r>
          </w:p>
          <w:p w14:paraId="23609002" w14:textId="77777777" w:rsidR="009A0E97" w:rsidRDefault="00CD0C97" w:rsidP="009A0E9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</w:t>
            </w:r>
            <w:r w:rsidRPr="00CD0C97">
              <w:rPr>
                <w:sz w:val="22"/>
                <w:szCs w:val="22"/>
                <w:lang w:val="sr-Cyrl-BA"/>
              </w:rPr>
              <w:t>равилно чита акцентоване именичке сложенице;</w:t>
            </w:r>
          </w:p>
          <w:p w14:paraId="2385E8A4" w14:textId="62893789" w:rsidR="00CD0C97" w:rsidRPr="009A0E97" w:rsidRDefault="00CD0C97" w:rsidP="009A0E9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 w:rsidRPr="009A0E97">
              <w:rPr>
                <w:sz w:val="22"/>
                <w:szCs w:val="22"/>
                <w:lang w:val="sr-Cyrl-BA"/>
              </w:rPr>
              <w:lastRenderedPageBreak/>
              <w:t>Разврстава именичке сложенице према начину грађења;</w:t>
            </w:r>
          </w:p>
          <w:p w14:paraId="16F3FC81" w14:textId="4D222CB2" w:rsidR="00CD0C97" w:rsidRPr="005D4AE1" w:rsidRDefault="00542A11" w:rsidP="00CD0C97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Класификује</w:t>
            </w:r>
            <w:r w:rsidR="00CD0C97">
              <w:rPr>
                <w:sz w:val="22"/>
                <w:szCs w:val="22"/>
                <w:lang w:val="sr-Cyrl-BA"/>
              </w:rPr>
              <w:t xml:space="preserve"> именичке и придјевске полусложенице.</w:t>
            </w:r>
          </w:p>
        </w:tc>
        <w:tc>
          <w:tcPr>
            <w:tcW w:w="939" w:type="pct"/>
            <w:gridSpan w:val="3"/>
            <w:vMerge w:val="restart"/>
            <w:tcBorders>
              <w:left w:val="single" w:sz="4" w:space="0" w:color="auto"/>
            </w:tcBorders>
          </w:tcPr>
          <w:p w14:paraId="11CCFD46" w14:textId="77777777" w:rsidR="005D4AE1" w:rsidRPr="0004329A" w:rsidRDefault="00C97118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У раду на тексту издваја просте, изведене и сложене ријечи;</w:t>
            </w:r>
          </w:p>
          <w:p w14:paraId="337F4746" w14:textId="77777777" w:rsidR="0004329A" w:rsidRPr="0004329A" w:rsidRDefault="0004329A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Умије да препозна коријен ријечи и творбену основу ријечи;</w:t>
            </w:r>
          </w:p>
          <w:p w14:paraId="13EFED89" w14:textId="35846036" w:rsidR="0004329A" w:rsidRPr="00756B18" w:rsidRDefault="0004329A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Изврши издвајање значењског типа именице, придјева, глагола</w:t>
            </w:r>
            <w:r w:rsidR="00063D18">
              <w:rPr>
                <w:sz w:val="22"/>
                <w:szCs w:val="22"/>
                <w:lang w:val="sr-Latn-BA"/>
              </w:rPr>
              <w:t>,</w:t>
            </w:r>
            <w:r>
              <w:rPr>
                <w:sz w:val="22"/>
                <w:szCs w:val="22"/>
                <w:lang w:val="sr-Cyrl-BA"/>
              </w:rPr>
              <w:t xml:space="preserve"> по семантичком значењу суфикса;</w:t>
            </w:r>
          </w:p>
          <w:p w14:paraId="614F9EF8" w14:textId="6CA00611" w:rsidR="00756B18" w:rsidRPr="00614B97" w:rsidRDefault="00756B18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Закључуј</w:t>
            </w:r>
            <w:r w:rsidR="00063D18">
              <w:rPr>
                <w:sz w:val="22"/>
                <w:szCs w:val="22"/>
                <w:lang w:val="sr-Latn-BA"/>
              </w:rPr>
              <w:t>e</w:t>
            </w:r>
            <w:r>
              <w:rPr>
                <w:sz w:val="22"/>
                <w:szCs w:val="22"/>
                <w:lang w:val="sr-Cyrl-BA"/>
              </w:rPr>
              <w:t xml:space="preserve"> да коријен има опште лексичко значење скупа ријечи;</w:t>
            </w:r>
          </w:p>
          <w:p w14:paraId="6D15ECA4" w14:textId="7B3B4076" w:rsidR="00614B97" w:rsidRPr="00614B97" w:rsidRDefault="00614B97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Препознај</w:t>
            </w:r>
            <w:r w:rsidR="00063D18">
              <w:rPr>
                <w:sz w:val="22"/>
                <w:szCs w:val="22"/>
                <w:lang w:val="sr-Latn-BA"/>
              </w:rPr>
              <w:t>e</w:t>
            </w:r>
            <w:r>
              <w:rPr>
                <w:sz w:val="22"/>
                <w:szCs w:val="22"/>
                <w:lang w:val="sr-Cyrl-BA"/>
              </w:rPr>
              <w:t xml:space="preserve"> кор</w:t>
            </w:r>
            <w:r w:rsidR="007262AC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>јенску од суфиксалних морфема;</w:t>
            </w:r>
          </w:p>
          <w:p w14:paraId="509F9078" w14:textId="43F42BB3" w:rsidR="00614B97" w:rsidRPr="00AF02FD" w:rsidRDefault="00614B97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Раздваја на примјерима деривациј</w:t>
            </w:r>
            <w:r w:rsidR="007262AC">
              <w:rPr>
                <w:sz w:val="22"/>
                <w:szCs w:val="22"/>
                <w:lang w:val="sr-Cyrl-BA"/>
              </w:rPr>
              <w:t>ск</w:t>
            </w:r>
            <w:r>
              <w:rPr>
                <w:sz w:val="22"/>
                <w:szCs w:val="22"/>
                <w:lang w:val="sr-Cyrl-BA"/>
              </w:rPr>
              <w:t>е и граматичке морфеме;</w:t>
            </w:r>
          </w:p>
          <w:p w14:paraId="65E8C128" w14:textId="513F864A" w:rsidR="00AF02FD" w:rsidRPr="00CB0892" w:rsidRDefault="00AF02FD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Умиј</w:t>
            </w:r>
            <w:r w:rsidR="009A0E97">
              <w:rPr>
                <w:sz w:val="22"/>
                <w:szCs w:val="22"/>
                <w:lang w:val="sr-Latn-BA"/>
              </w:rPr>
              <w:t>e</w:t>
            </w:r>
            <w:r>
              <w:rPr>
                <w:sz w:val="22"/>
                <w:szCs w:val="22"/>
                <w:lang w:val="sr-Cyrl-BA"/>
              </w:rPr>
              <w:t xml:space="preserve"> да утврд</w:t>
            </w:r>
            <w:r w:rsidR="009A0E97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од које врсте ријечи потиче мотивисана ријеч;</w:t>
            </w:r>
          </w:p>
          <w:p w14:paraId="417B18CC" w14:textId="2CF53D9C" w:rsidR="00CB0892" w:rsidRPr="00CB0892" w:rsidRDefault="00CB0892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Издваја ријечи по семантичком значењу суфикса;</w:t>
            </w:r>
          </w:p>
          <w:p w14:paraId="76F33340" w14:textId="6BA4B355" w:rsidR="00CB0892" w:rsidRPr="00CB0892" w:rsidRDefault="00CB0892" w:rsidP="007C0B58">
            <w:pPr>
              <w:numPr>
                <w:ilvl w:val="0"/>
                <w:numId w:val="3"/>
              </w:numPr>
              <w:spacing w:line="259" w:lineRule="auto"/>
              <w:ind w:left="284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На конкретном тексту умиј</w:t>
            </w:r>
            <w:r w:rsidR="009A0E97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да разврстава ријечи срастањем посебних ријечи (или њихових основа) и срастањем посебних ријечи помоћу спојног вокала (о или е);</w:t>
            </w:r>
          </w:p>
          <w:p w14:paraId="572FA30D" w14:textId="6BD5CF11" w:rsidR="00CD0C97" w:rsidRPr="00557EF7" w:rsidRDefault="00CB0892" w:rsidP="00CD0C97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Разликуј</w:t>
            </w:r>
            <w:r w:rsidR="009A0E97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комбиновану творбу ријечи на конкретним примјерима</w:t>
            </w:r>
            <w:r w:rsidR="001E1FF2">
              <w:rPr>
                <w:sz w:val="22"/>
                <w:szCs w:val="22"/>
                <w:lang w:val="sr-Cyrl-BA"/>
              </w:rPr>
              <w:t>.</w:t>
            </w:r>
          </w:p>
          <w:p w14:paraId="5253BA77" w14:textId="71254856" w:rsidR="00557EF7" w:rsidRDefault="00557EF7" w:rsidP="00557EF7">
            <w:pPr>
              <w:spacing w:line="259" w:lineRule="auto"/>
              <w:rPr>
                <w:sz w:val="22"/>
                <w:szCs w:val="22"/>
              </w:rPr>
            </w:pPr>
          </w:p>
          <w:p w14:paraId="3E54F4AB" w14:textId="5C3B0D79" w:rsidR="00557EF7" w:rsidRDefault="00557EF7" w:rsidP="00557EF7">
            <w:pPr>
              <w:spacing w:line="259" w:lineRule="auto"/>
              <w:rPr>
                <w:sz w:val="22"/>
                <w:szCs w:val="22"/>
              </w:rPr>
            </w:pPr>
          </w:p>
          <w:p w14:paraId="36EA14CC" w14:textId="4D2CA95B" w:rsidR="00557EF7" w:rsidRDefault="00557EF7" w:rsidP="00557EF7">
            <w:pPr>
              <w:spacing w:line="259" w:lineRule="auto"/>
              <w:rPr>
                <w:sz w:val="22"/>
                <w:szCs w:val="22"/>
              </w:rPr>
            </w:pPr>
          </w:p>
          <w:p w14:paraId="4569DA54" w14:textId="04D6279E" w:rsidR="00557EF7" w:rsidRDefault="00557EF7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На примјерима проналази пунозначне и помоћне ријечи;</w:t>
            </w:r>
          </w:p>
          <w:p w14:paraId="26BA7A91" w14:textId="20256BFF" w:rsidR="00557EF7" w:rsidRDefault="00557EF7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Наводи синониме, антониме, хомониме, парониме;</w:t>
            </w:r>
          </w:p>
          <w:p w14:paraId="56ACD579" w14:textId="3919E9C2" w:rsidR="00557EF7" w:rsidRDefault="00557EF7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Разврстава ријечи по употреби и старини;</w:t>
            </w:r>
          </w:p>
          <w:p w14:paraId="32298182" w14:textId="79188CC8" w:rsidR="00E67362" w:rsidRDefault="00E67362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Проналаз</w:t>
            </w:r>
            <w:r w:rsidR="009A0E97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поријекло назива мјеста из којег потич</w:t>
            </w:r>
            <w:r w:rsidR="009A0E97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5F59B416" w14:textId="0366C039" w:rsidR="008A1E3C" w:rsidRDefault="008A1E3C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Раздваја пунозначне и помоћне ријечи;</w:t>
            </w:r>
          </w:p>
          <w:p w14:paraId="4640D474" w14:textId="48F28BD3" w:rsidR="008A1E3C" w:rsidRDefault="009A0E97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</w:t>
            </w:r>
            <w:r w:rsidR="008A1E3C">
              <w:rPr>
                <w:sz w:val="22"/>
                <w:szCs w:val="22"/>
                <w:lang w:val="sr-Cyrl-BA"/>
              </w:rPr>
              <w:t>азврстава ријечи по употреби и према простирању;</w:t>
            </w:r>
          </w:p>
          <w:p w14:paraId="4804B5C7" w14:textId="2352E9D9" w:rsidR="008A1E3C" w:rsidRDefault="008A1E3C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Тумач</w:t>
            </w:r>
            <w:r w:rsidR="009A0E97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ар</w:t>
            </w:r>
            <w:r w:rsidR="007E7D35">
              <w:rPr>
                <w:sz w:val="22"/>
                <w:szCs w:val="22"/>
                <w:lang w:val="sr-Cyrl-BA"/>
              </w:rPr>
              <w:t>х</w:t>
            </w:r>
            <w:r>
              <w:rPr>
                <w:sz w:val="22"/>
                <w:szCs w:val="22"/>
                <w:lang w:val="sr-Cyrl-BA"/>
              </w:rPr>
              <w:t>аичне ријечи самостално или уз помоћ наставника;</w:t>
            </w:r>
          </w:p>
          <w:p w14:paraId="35993934" w14:textId="56652EC6" w:rsidR="007E7D35" w:rsidRDefault="007E7D35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</w:t>
            </w:r>
            <w:r w:rsidR="009A0E97">
              <w:rPr>
                <w:sz w:val="22"/>
                <w:szCs w:val="22"/>
                <w:lang w:val="sr-Cyrl-BA"/>
              </w:rPr>
              <w:t>с</w:t>
            </w:r>
            <w:r>
              <w:rPr>
                <w:sz w:val="22"/>
                <w:szCs w:val="22"/>
                <w:lang w:val="sr-Cyrl-BA"/>
              </w:rPr>
              <w:t>т</w:t>
            </w:r>
            <w:r w:rsidR="009A0E97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терминолошки рјечник;</w:t>
            </w:r>
          </w:p>
          <w:p w14:paraId="2D89C6A7" w14:textId="3D38CF3E" w:rsidR="007E7D35" w:rsidRDefault="007E7D35" w:rsidP="00557EF7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Умиј</w:t>
            </w:r>
            <w:r w:rsidR="009A0E97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да стране термине замијен</w:t>
            </w:r>
            <w:r w:rsidR="009A0E97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домаћим ријечима</w:t>
            </w:r>
            <w:r w:rsidR="009A0E97">
              <w:rPr>
                <w:sz w:val="22"/>
                <w:szCs w:val="22"/>
                <w:lang w:val="sr-Cyrl-BA"/>
              </w:rPr>
              <w:t>.</w:t>
            </w:r>
          </w:p>
          <w:p w14:paraId="33E51489" w14:textId="577C98AB" w:rsidR="007E7D35" w:rsidRPr="00557EF7" w:rsidRDefault="007E7D35" w:rsidP="00107F66">
            <w:pPr>
              <w:pStyle w:val="ListParagraph"/>
              <w:spacing w:line="259" w:lineRule="auto"/>
              <w:ind w:left="0"/>
              <w:rPr>
                <w:sz w:val="22"/>
                <w:szCs w:val="22"/>
                <w:lang w:val="sr-Cyrl-BA"/>
              </w:rPr>
            </w:pPr>
          </w:p>
          <w:p w14:paraId="73250025" w14:textId="691B5B80" w:rsidR="00CB0892" w:rsidRPr="00CD0C97" w:rsidRDefault="00CB0892" w:rsidP="00CD0C97">
            <w:pPr>
              <w:spacing w:line="259" w:lineRule="auto"/>
              <w:ind w:left="284"/>
              <w:contextualSpacing/>
              <w:rPr>
                <w:sz w:val="22"/>
                <w:szCs w:val="22"/>
                <w:lang w:val="hr-HR"/>
              </w:rPr>
            </w:pPr>
          </w:p>
          <w:p w14:paraId="292AB11D" w14:textId="0E2D1901" w:rsidR="00CD0C97" w:rsidRPr="005D4AE1" w:rsidRDefault="00CD0C97" w:rsidP="00CD0C97">
            <w:pPr>
              <w:spacing w:line="259" w:lineRule="auto"/>
              <w:ind w:left="284"/>
              <w:contextualSpacing/>
              <w:rPr>
                <w:sz w:val="22"/>
                <w:szCs w:val="22"/>
                <w:lang w:val="hr-HR"/>
              </w:rPr>
            </w:pPr>
          </w:p>
        </w:tc>
        <w:tc>
          <w:tcPr>
            <w:tcW w:w="1328" w:type="pct"/>
            <w:gridSpan w:val="2"/>
            <w:tcBorders>
              <w:left w:val="single" w:sz="4" w:space="0" w:color="auto"/>
            </w:tcBorders>
          </w:tcPr>
          <w:p w14:paraId="65D96D9D" w14:textId="77777777" w:rsidR="005D4AE1" w:rsidRPr="005D4AE1" w:rsidRDefault="005D4AE1" w:rsidP="005D4AE1">
            <w:pPr>
              <w:rPr>
                <w:sz w:val="22"/>
                <w:szCs w:val="22"/>
              </w:rPr>
            </w:pPr>
            <w:proofErr w:type="spellStart"/>
            <w:r w:rsidRPr="005D4AE1">
              <w:rPr>
                <w:sz w:val="22"/>
                <w:szCs w:val="22"/>
              </w:rPr>
              <w:lastRenderedPageBreak/>
              <w:t>Наставник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ће</w:t>
            </w:r>
            <w:proofErr w:type="spellEnd"/>
            <w:r w:rsidRPr="005D4AE1">
              <w:rPr>
                <w:sz w:val="22"/>
                <w:szCs w:val="22"/>
              </w:rPr>
              <w:t>:</w:t>
            </w:r>
          </w:p>
          <w:p w14:paraId="614F1632" w14:textId="67B52F7F" w:rsidR="005D4AE1" w:rsidRPr="005B68AE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Поновити са ученицима врсте морфема;</w:t>
            </w:r>
          </w:p>
          <w:p w14:paraId="2CEBF8A6" w14:textId="35DE0CC9" w:rsidR="005B68AE" w:rsidRPr="005B68AE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Дефинисати творбу ријечи;</w:t>
            </w:r>
          </w:p>
          <w:p w14:paraId="229D3D55" w14:textId="6F23AFDA" w:rsidR="005B68AE" w:rsidRPr="005B68AE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на примјерима појмове слободна и везана морфема (нпр.: пут-ић);</w:t>
            </w:r>
          </w:p>
          <w:p w14:paraId="471E243F" w14:textId="07751A74" w:rsidR="005B68AE" w:rsidRPr="005B68AE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Организовати групни рад и припремити задатке;</w:t>
            </w:r>
          </w:p>
          <w:p w14:paraId="32847B54" w14:textId="1E5E3498" w:rsidR="005B68AE" w:rsidRPr="005B68AE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одређују лексичко значење ријечи условљено везаном морфемом;</w:t>
            </w:r>
          </w:p>
          <w:p w14:paraId="1F145C39" w14:textId="4CC6C848" w:rsidR="005B68AE" w:rsidRPr="005B68AE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Омогућити презентацију радова;</w:t>
            </w:r>
          </w:p>
          <w:p w14:paraId="00FE5FEE" w14:textId="15FF92C2" w:rsidR="005B68AE" w:rsidRPr="00756B18" w:rsidRDefault="00756B18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центре учења (</w:t>
            </w:r>
            <w:r>
              <w:rPr>
                <w:sz w:val="22"/>
                <w:szCs w:val="22"/>
                <w:lang w:val="sr-Latn-BA"/>
              </w:rPr>
              <w:t>III</w:t>
            </w:r>
            <w:r>
              <w:rPr>
                <w:sz w:val="22"/>
                <w:szCs w:val="22"/>
                <w:lang w:val="sr-Cyrl-BA"/>
              </w:rPr>
              <w:t xml:space="preserve"> постера)</w:t>
            </w:r>
            <w:r w:rsidR="005B68AE">
              <w:rPr>
                <w:sz w:val="22"/>
                <w:szCs w:val="22"/>
                <w:lang w:val="sr-Cyrl-BA"/>
              </w:rPr>
              <w:t>;</w:t>
            </w:r>
          </w:p>
          <w:p w14:paraId="08ADCC22" w14:textId="3FAAEE7B" w:rsidR="00756B18" w:rsidRPr="00756B18" w:rsidRDefault="00756B18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Први постер: објаснити на примјерима по чему се разликују просте, изведене и сложене ријечи;</w:t>
            </w:r>
          </w:p>
          <w:p w14:paraId="1B8BB8FB" w14:textId="776F29F0" w:rsidR="00756B18" w:rsidRPr="00756B18" w:rsidRDefault="00756B18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Задане ријечи ученици групишу према морфолошком саставу;</w:t>
            </w:r>
          </w:p>
          <w:p w14:paraId="3C9A47C8" w14:textId="77777777" w:rsidR="00756B18" w:rsidRPr="00756B18" w:rsidRDefault="00756B18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Други постер: морфемском анализом скупа ријечи заједничког значења утврђује се корјенска морфема;</w:t>
            </w:r>
          </w:p>
          <w:p w14:paraId="50170E31" w14:textId="77777777" w:rsidR="00614B97" w:rsidRPr="00614B97" w:rsidRDefault="00756B18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разврставају коријенску од суфиксалних морфема;</w:t>
            </w:r>
          </w:p>
          <w:p w14:paraId="1F4ED774" w14:textId="77777777" w:rsidR="00614B97" w:rsidRPr="00614B97" w:rsidRDefault="00614B97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Трећи постер: навести примјере деривацијских (лексичких) морфема и граматичких (релацијских) морфема и објаснити њихову службу;</w:t>
            </w:r>
          </w:p>
          <w:p w14:paraId="096023C3" w14:textId="77777777" w:rsidR="00614B97" w:rsidRPr="00614B97" w:rsidRDefault="00614B97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Формулисати задатак (нпр.: пре-пис-ива-ти);</w:t>
            </w:r>
          </w:p>
          <w:p w14:paraId="7EA8C768" w14:textId="271C4264" w:rsidR="00756B18" w:rsidRPr="00614B97" w:rsidRDefault="00614B97" w:rsidP="00614B97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Ученици раздвајају деривацијске и граматичке морфеме и објашњавају их;</w:t>
            </w:r>
            <w:r w:rsidR="00756B18" w:rsidRPr="00614B97">
              <w:rPr>
                <w:sz w:val="22"/>
                <w:szCs w:val="22"/>
                <w:lang w:val="sr-Cyrl-BA"/>
              </w:rPr>
              <w:t xml:space="preserve"> </w:t>
            </w:r>
          </w:p>
          <w:p w14:paraId="7AEE97CF" w14:textId="412DAF6B" w:rsidR="005B68AE" w:rsidRPr="00756B18" w:rsidRDefault="005B68AE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Направити вјежбу за групни рад: од простих</w:t>
            </w:r>
            <w:r w:rsidR="00614B97">
              <w:rPr>
                <w:sz w:val="22"/>
                <w:szCs w:val="22"/>
                <w:lang w:val="sr-Cyrl-BA"/>
              </w:rPr>
              <w:t xml:space="preserve"> ријечи</w:t>
            </w:r>
            <w:r>
              <w:rPr>
                <w:sz w:val="22"/>
                <w:szCs w:val="22"/>
                <w:lang w:val="sr-Cyrl-BA"/>
              </w:rPr>
              <w:t xml:space="preserve"> градити изведене и сложене;</w:t>
            </w:r>
          </w:p>
          <w:p w14:paraId="018157A8" w14:textId="5C4604D9" w:rsidR="00756B18" w:rsidRPr="00AF02FD" w:rsidRDefault="00614B97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начин грађења ријечи извођењем (деривација);</w:t>
            </w:r>
          </w:p>
          <w:p w14:paraId="0534D620" w14:textId="2FED7142" w:rsidR="00AF02FD" w:rsidRPr="00AF02FD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Припремити задатке за рад у групи да на примјерима изведених ријечи </w:t>
            </w:r>
            <w:r>
              <w:rPr>
                <w:sz w:val="22"/>
                <w:szCs w:val="22"/>
                <w:lang w:val="sr-Cyrl-BA"/>
              </w:rPr>
              <w:lastRenderedPageBreak/>
              <w:t>објашњавају деривацијски начин грађења ријечи;</w:t>
            </w:r>
          </w:p>
          <w:p w14:paraId="431EC965" w14:textId="233BC36D" w:rsidR="00AF02FD" w:rsidRPr="00AF02FD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важније моделе за извођење именица, придјева, глагола;</w:t>
            </w:r>
          </w:p>
          <w:p w14:paraId="46C4F128" w14:textId="6BFEE31D" w:rsidR="00AF02FD" w:rsidRPr="00AF02FD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Именице са значењем лица, глаголске именице, апстрактне именице;</w:t>
            </w:r>
          </w:p>
          <w:p w14:paraId="2C5BD0A3" w14:textId="7A1B9B21" w:rsidR="00AF02FD" w:rsidRPr="00AF02FD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На примјерима објаснити аугментативе и деминутиве;</w:t>
            </w:r>
          </w:p>
          <w:p w14:paraId="1C6F6FAA" w14:textId="0D823594" w:rsidR="00AF02FD" w:rsidRPr="00AF02FD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Присвојни придјеви;</w:t>
            </w:r>
          </w:p>
          <w:p w14:paraId="574E326D" w14:textId="6A11B7B4" w:rsidR="00AF02FD" w:rsidRPr="00AF02FD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Извођење глагола од мотивне именице и суфикса: -а, -ова, -ира, </w:t>
            </w:r>
            <w:r w:rsidR="009A0E97">
              <w:rPr>
                <w:sz w:val="22"/>
                <w:szCs w:val="22"/>
                <w:lang w:val="sr-Cyrl-BA"/>
              </w:rPr>
              <w:t>-</w:t>
            </w:r>
            <w:r>
              <w:rPr>
                <w:sz w:val="22"/>
                <w:szCs w:val="22"/>
                <w:lang w:val="sr-Cyrl-BA"/>
              </w:rPr>
              <w:t>иса, -и;</w:t>
            </w:r>
          </w:p>
          <w:p w14:paraId="5A926796" w14:textId="249CE454" w:rsidR="00AF02FD" w:rsidRPr="00CB0892" w:rsidRDefault="00AF02FD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задатак и организовати рад у паровима</w:t>
            </w:r>
            <w:r w:rsidR="00CB0892">
              <w:rPr>
                <w:sz w:val="22"/>
                <w:szCs w:val="22"/>
                <w:lang w:val="sr-Cyrl-BA"/>
              </w:rPr>
              <w:t xml:space="preserve"> да ученици групишу ријечи по семантичком значењу суфикса;</w:t>
            </w:r>
          </w:p>
          <w:p w14:paraId="31F02496" w14:textId="4287332A" w:rsidR="00CB0892" w:rsidRPr="00CB0892" w:rsidRDefault="00CB0892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Подстакнути их да пишу и друге примјере и вјежбати правилно писање ријечи;</w:t>
            </w:r>
          </w:p>
          <w:p w14:paraId="57C2B816" w14:textId="0F086992" w:rsidR="00CB0892" w:rsidRPr="00CB0892" w:rsidRDefault="00CB0892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грађење ријечи слагањем (композиција);</w:t>
            </w:r>
          </w:p>
          <w:p w14:paraId="0F63E61C" w14:textId="77777777" w:rsidR="00CB0892" w:rsidRPr="00CB0892" w:rsidRDefault="00CB0892" w:rsidP="005B68AE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Организовати рад у групи да ученици разврставју ријечи према типу: </w:t>
            </w:r>
          </w:p>
          <w:p w14:paraId="791FD339" w14:textId="4A301915" w:rsidR="00CB0892" w:rsidRPr="00CB0892" w:rsidRDefault="009A0E97" w:rsidP="009A0E97">
            <w:pPr>
              <w:spacing w:line="259" w:lineRule="auto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- </w:t>
            </w:r>
            <w:r w:rsidR="00CB0892">
              <w:rPr>
                <w:sz w:val="22"/>
                <w:szCs w:val="22"/>
                <w:lang w:val="sr-Cyrl-BA"/>
              </w:rPr>
              <w:t>срастањем посебних ријечи (или њихових основа);</w:t>
            </w:r>
          </w:p>
          <w:p w14:paraId="44D3A946" w14:textId="3B56F65E" w:rsidR="00CB0892" w:rsidRPr="00CB0892" w:rsidRDefault="009A0E97" w:rsidP="009A0E97">
            <w:pPr>
              <w:spacing w:line="259" w:lineRule="auto"/>
              <w:ind w:left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- </w:t>
            </w:r>
            <w:r w:rsidR="00CB0892">
              <w:rPr>
                <w:sz w:val="22"/>
                <w:szCs w:val="22"/>
                <w:lang w:val="sr-Cyrl-BA"/>
              </w:rPr>
              <w:t>срастањем посебних ријечи помоћу спојног вокала (о или е);</w:t>
            </w:r>
          </w:p>
          <w:p w14:paraId="4D766813" w14:textId="1C928B94" w:rsidR="00CB0892" w:rsidRPr="00CB0892" w:rsidRDefault="00CB0892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комбиновано грађење ријечи на примјерима;</w:t>
            </w:r>
          </w:p>
          <w:p w14:paraId="3D016EB4" w14:textId="32542283" w:rsidR="00CB0892" w:rsidRPr="00CB0892" w:rsidRDefault="00CB0892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задатке и организовати групни рад да ученици проналазе примјере и објашњавају овај начи грађења ријечи;</w:t>
            </w:r>
          </w:p>
          <w:p w14:paraId="60BCCA56" w14:textId="29C1B1B0" w:rsidR="00CB0892" w:rsidRPr="00CD0C97" w:rsidRDefault="00CB0892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Објаснити како се граде именичке сложенице</w:t>
            </w:r>
            <w:r w:rsidR="00CD0C97">
              <w:rPr>
                <w:sz w:val="22"/>
                <w:szCs w:val="22"/>
                <w:lang w:val="sr-Cyrl-BA"/>
              </w:rPr>
              <w:t>;</w:t>
            </w:r>
          </w:p>
          <w:p w14:paraId="363ADE02" w14:textId="779D4E6E" w:rsidR="00CD0C97" w:rsidRPr="00CD0C97" w:rsidRDefault="00CD0C97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задатке за рад у паровима гдје ученици разврставају именичке сложенице према начину грађења;</w:t>
            </w:r>
          </w:p>
          <w:p w14:paraId="68D6C712" w14:textId="7457D8F6" w:rsidR="00CD0C97" w:rsidRPr="00CD0C97" w:rsidRDefault="00CD0C97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на примјерима како се граде скраћенице вишечланих назива;</w:t>
            </w:r>
          </w:p>
          <w:p w14:paraId="692B4C6D" w14:textId="2A6D97E6" w:rsidR="00CD0C97" w:rsidRPr="00CD0C97" w:rsidRDefault="00CD0C97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задатке за рад у паровима за два начина грађења: акронима и формантних скраћеница;</w:t>
            </w:r>
          </w:p>
          <w:p w14:paraId="4969091A" w14:textId="583F4BA8" w:rsidR="00CD0C97" w:rsidRPr="00CD0C97" w:rsidRDefault="00CD0C97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Вјежбати када се читају нескраћено, а када су претворене у ријечи;</w:t>
            </w:r>
          </w:p>
          <w:p w14:paraId="0F463EAE" w14:textId="39888AF3" w:rsidR="00CD0C97" w:rsidRPr="00CD0C97" w:rsidRDefault="00CD0C97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како настају именичке и придјевске полусложенице;</w:t>
            </w:r>
          </w:p>
          <w:p w14:paraId="46477181" w14:textId="62A80794" w:rsidR="00CD0C97" w:rsidRPr="00CD0C97" w:rsidRDefault="00CD0C97" w:rsidP="00CB0892">
            <w:pPr>
              <w:numPr>
                <w:ilvl w:val="0"/>
                <w:numId w:val="3"/>
              </w:numPr>
              <w:spacing w:line="259" w:lineRule="auto"/>
              <w:ind w:left="283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Вјежбати писање полусложеница.</w:t>
            </w:r>
          </w:p>
          <w:p w14:paraId="5CEFC687" w14:textId="75E6B2FE" w:rsidR="00CB0892" w:rsidRPr="00CB0892" w:rsidRDefault="00CB0892" w:rsidP="00CB0892">
            <w:pPr>
              <w:spacing w:line="259" w:lineRule="auto"/>
              <w:ind w:left="283"/>
              <w:rPr>
                <w:sz w:val="22"/>
                <w:szCs w:val="22"/>
              </w:rPr>
            </w:pPr>
          </w:p>
          <w:p w14:paraId="3213672A" w14:textId="77777777" w:rsidR="005D4AE1" w:rsidRPr="005D4AE1" w:rsidRDefault="005D4AE1" w:rsidP="005D4AE1">
            <w:pPr>
              <w:ind w:left="327"/>
              <w:rPr>
                <w:b/>
                <w:bCs/>
                <w:sz w:val="22"/>
                <w:szCs w:val="22"/>
              </w:rPr>
            </w:pPr>
          </w:p>
        </w:tc>
      </w:tr>
      <w:tr w:rsidR="005D4AE1" w:rsidRPr="005D4AE1" w14:paraId="0D3742C2" w14:textId="77777777" w:rsidTr="00DA020C">
        <w:trPr>
          <w:trHeight w:val="1692"/>
        </w:trPr>
        <w:tc>
          <w:tcPr>
            <w:tcW w:w="821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423D899F" w14:textId="6D67253A" w:rsidR="005D4AE1" w:rsidRPr="001E1FF2" w:rsidRDefault="001E1FF2" w:rsidP="001E1FF2">
            <w:pPr>
              <w:pStyle w:val="ListParagraph"/>
              <w:numPr>
                <w:ilvl w:val="0"/>
                <w:numId w:val="8"/>
              </w:numPr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lastRenderedPageBreak/>
              <w:t>Лексикологија</w:t>
            </w:r>
          </w:p>
        </w:tc>
        <w:tc>
          <w:tcPr>
            <w:tcW w:w="955" w:type="pct"/>
            <w:gridSpan w:val="3"/>
            <w:tcBorders>
              <w:left w:val="single" w:sz="4" w:space="0" w:color="auto"/>
            </w:tcBorders>
          </w:tcPr>
          <w:p w14:paraId="05A5124C" w14:textId="5A04FD0E" w:rsidR="005D4AE1" w:rsidRPr="00C86B7F" w:rsidRDefault="00C86B7F" w:rsidP="009A0E97">
            <w:pPr>
              <w:numPr>
                <w:ilvl w:val="0"/>
                <w:numId w:val="3"/>
              </w:numPr>
              <w:spacing w:after="160"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Дефинише појам лексикологија;</w:t>
            </w:r>
          </w:p>
          <w:p w14:paraId="5331F798" w14:textId="77777777" w:rsidR="00C86B7F" w:rsidRPr="002D09B8" w:rsidRDefault="00C86B7F" w:rsidP="00557EF7">
            <w:pPr>
              <w:numPr>
                <w:ilvl w:val="0"/>
                <w:numId w:val="3"/>
              </w:numPr>
              <w:spacing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Објасни гране лексикологије: етимологија, ономастика, терминологија и фразеологија;</w:t>
            </w:r>
          </w:p>
          <w:p w14:paraId="5E7209FB" w14:textId="77777777" w:rsidR="002D09B8" w:rsidRPr="002D09B8" w:rsidRDefault="002D09B8" w:rsidP="00557EF7">
            <w:pPr>
              <w:numPr>
                <w:ilvl w:val="0"/>
                <w:numId w:val="3"/>
              </w:numPr>
              <w:spacing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Познаје синониме, антониме, полисемију, хомониме и парониме;</w:t>
            </w:r>
          </w:p>
          <w:p w14:paraId="4F1120B2" w14:textId="77777777" w:rsidR="002D09B8" w:rsidRPr="002D09B8" w:rsidRDefault="002D09B8" w:rsidP="00557EF7">
            <w:pPr>
              <w:numPr>
                <w:ilvl w:val="0"/>
                <w:numId w:val="3"/>
              </w:numPr>
              <w:spacing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Разликује ријечи које припадају стандардном и нестандардном језику;</w:t>
            </w:r>
          </w:p>
          <w:p w14:paraId="72EA7CC7" w14:textId="77777777" w:rsidR="002D09B8" w:rsidRPr="002D09B8" w:rsidRDefault="002D09B8" w:rsidP="00557EF7">
            <w:pPr>
              <w:numPr>
                <w:ilvl w:val="0"/>
                <w:numId w:val="3"/>
              </w:numPr>
              <w:spacing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Препозна префиксе и суфиксе из класичних језика;</w:t>
            </w:r>
          </w:p>
          <w:p w14:paraId="4DD5700D" w14:textId="7253696A" w:rsidR="002D09B8" w:rsidRPr="005D4AE1" w:rsidRDefault="002D09B8" w:rsidP="00557EF7">
            <w:pPr>
              <w:numPr>
                <w:ilvl w:val="0"/>
                <w:numId w:val="3"/>
              </w:numPr>
              <w:spacing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Наведе фразеологизме.</w:t>
            </w:r>
          </w:p>
        </w:tc>
        <w:tc>
          <w:tcPr>
            <w:tcW w:w="958" w:type="pct"/>
            <w:gridSpan w:val="2"/>
            <w:tcBorders>
              <w:left w:val="single" w:sz="4" w:space="0" w:color="auto"/>
            </w:tcBorders>
          </w:tcPr>
          <w:p w14:paraId="3E8C7FD3" w14:textId="47940997" w:rsidR="005D4AE1" w:rsidRDefault="00777488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Идентификује</w:t>
            </w:r>
            <w:r w:rsidR="00C86B7F">
              <w:rPr>
                <w:sz w:val="22"/>
                <w:szCs w:val="22"/>
                <w:lang w:val="sr-Cyrl-BA"/>
              </w:rPr>
              <w:t xml:space="preserve"> особине лексеме;</w:t>
            </w:r>
          </w:p>
          <w:p w14:paraId="4FEF7F8A" w14:textId="77777777" w:rsidR="00C86B7F" w:rsidRDefault="00C86B7F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 пунозначне и помоћне ријечи;</w:t>
            </w:r>
          </w:p>
          <w:p w14:paraId="2082A0E2" w14:textId="70E7173F" w:rsidR="00C86B7F" w:rsidRDefault="00777488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Објашава</w:t>
            </w:r>
            <w:r w:rsidR="00C86B7F">
              <w:rPr>
                <w:sz w:val="22"/>
                <w:szCs w:val="22"/>
                <w:lang w:val="sr-Cyrl-BA"/>
              </w:rPr>
              <w:t xml:space="preserve"> појмове: синоними, антоними, полисемија, хомоними (хомографи и хомоморфи), пароними;</w:t>
            </w:r>
          </w:p>
          <w:p w14:paraId="7ADC903B" w14:textId="77777777" w:rsidR="00C86B7F" w:rsidRDefault="00557EF7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Уочи метафорично и метонимијско значење;</w:t>
            </w:r>
          </w:p>
          <w:p w14:paraId="426E4342" w14:textId="77777777" w:rsidR="00557EF7" w:rsidRDefault="00557EF7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Разликује ријечи по употреби (опште и посебне) и старини </w:t>
            </w:r>
            <w:r>
              <w:rPr>
                <w:sz w:val="22"/>
                <w:szCs w:val="22"/>
                <w:lang w:val="sr-Cyrl-BA"/>
              </w:rPr>
              <w:lastRenderedPageBreak/>
              <w:t>(архаизме и неологизме);</w:t>
            </w:r>
          </w:p>
          <w:p w14:paraId="4D0108AA" w14:textId="571BAC95" w:rsidR="00557EF7" w:rsidRDefault="00777488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Разликује </w:t>
            </w:r>
            <w:r w:rsidR="00557EF7">
              <w:rPr>
                <w:sz w:val="22"/>
                <w:szCs w:val="22"/>
                <w:lang w:val="sr-Cyrl-BA"/>
              </w:rPr>
              <w:t xml:space="preserve">ријечи по простирању (припадању): </w:t>
            </w:r>
          </w:p>
          <w:p w14:paraId="5BEAADCB" w14:textId="2BF75E79" w:rsidR="00557EF7" w:rsidRDefault="009A0E97" w:rsidP="009A0E97">
            <w:p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- </w:t>
            </w:r>
            <w:r w:rsidR="00557EF7">
              <w:rPr>
                <w:sz w:val="22"/>
                <w:szCs w:val="22"/>
                <w:lang w:val="sr-Cyrl-BA"/>
              </w:rPr>
              <w:t>стандардни језик (ријечи српског језика, интернационализми и црквенословенске ријечи);</w:t>
            </w:r>
          </w:p>
          <w:p w14:paraId="49E1EF2C" w14:textId="51EF3317" w:rsidR="00557EF7" w:rsidRDefault="009A0E97" w:rsidP="009A0E97">
            <w:p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- </w:t>
            </w:r>
            <w:r w:rsidR="00557EF7">
              <w:rPr>
                <w:sz w:val="22"/>
                <w:szCs w:val="22"/>
                <w:lang w:val="sr-Cyrl-BA"/>
              </w:rPr>
              <w:t>нестандардни језик (дијалектизми, регионализми, жаргонизми и вулгаризми);</w:t>
            </w:r>
          </w:p>
          <w:p w14:paraId="40D8BD08" w14:textId="51A16C66" w:rsidR="00557EF7" w:rsidRDefault="00777488" w:rsidP="00107F66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Идентификује</w:t>
            </w:r>
            <w:r w:rsidR="00557EF7">
              <w:rPr>
                <w:sz w:val="22"/>
                <w:szCs w:val="22"/>
                <w:lang w:val="sr-Cyrl-BA"/>
              </w:rPr>
              <w:t xml:space="preserve"> ријеч</w:t>
            </w:r>
            <w:r w:rsidR="00107F66">
              <w:rPr>
                <w:sz w:val="22"/>
                <w:szCs w:val="22"/>
                <w:lang w:val="sr-Cyrl-BA"/>
              </w:rPr>
              <w:t>и</w:t>
            </w:r>
            <w:r w:rsidR="00557EF7">
              <w:rPr>
                <w:sz w:val="22"/>
                <w:szCs w:val="22"/>
                <w:lang w:val="sr-Cyrl-BA"/>
              </w:rPr>
              <w:t xml:space="preserve"> по стилогеној функцији (историзми); </w:t>
            </w:r>
          </w:p>
          <w:p w14:paraId="55D8B8AB" w14:textId="7D9EFE50" w:rsidR="00107F66" w:rsidRDefault="00777488" w:rsidP="00107F66">
            <w:pPr>
              <w:numPr>
                <w:ilvl w:val="0"/>
                <w:numId w:val="3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Објашњава </w:t>
            </w:r>
            <w:r w:rsidR="00107F66">
              <w:rPr>
                <w:sz w:val="22"/>
                <w:szCs w:val="22"/>
                <w:lang w:val="sr-Cyrl-BA"/>
              </w:rPr>
              <w:t>ријечи по поријеклу и појам преведенице – калкови;</w:t>
            </w:r>
          </w:p>
          <w:p w14:paraId="76314D03" w14:textId="01BAEFD6" w:rsidR="00107F66" w:rsidRDefault="00777488" w:rsidP="00107F66">
            <w:pPr>
              <w:numPr>
                <w:ilvl w:val="0"/>
                <w:numId w:val="3"/>
              </w:numPr>
              <w:spacing w:line="259" w:lineRule="auto"/>
              <w:ind w:left="360"/>
              <w:contextualSpacing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Разликује појам термин</w:t>
            </w:r>
            <w:r w:rsidR="00107F66">
              <w:rPr>
                <w:sz w:val="22"/>
                <w:szCs w:val="22"/>
                <w:lang w:val="sr-Cyrl-BA"/>
              </w:rPr>
              <w:t xml:space="preserve"> и терминолошки рјечник;</w:t>
            </w:r>
          </w:p>
          <w:p w14:paraId="5C646493" w14:textId="4CEC83BF" w:rsidR="00107F66" w:rsidRPr="005D4AE1" w:rsidRDefault="00777488" w:rsidP="00107F66">
            <w:pPr>
              <w:numPr>
                <w:ilvl w:val="0"/>
                <w:numId w:val="3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107F66">
              <w:rPr>
                <w:sz w:val="22"/>
                <w:szCs w:val="22"/>
                <w:lang w:val="sr-Cyrl-BA"/>
              </w:rPr>
              <w:t xml:space="preserve"> појам фразеологизам (идиом) и његову структуру.</w:t>
            </w:r>
          </w:p>
          <w:p w14:paraId="10389404" w14:textId="1492050F" w:rsidR="00107F66" w:rsidRPr="005D4AE1" w:rsidRDefault="00107F66" w:rsidP="00107F66">
            <w:pPr>
              <w:spacing w:line="259" w:lineRule="auto"/>
              <w:rPr>
                <w:sz w:val="22"/>
                <w:szCs w:val="22"/>
                <w:lang w:val="sr-Cyrl-BA"/>
              </w:rPr>
            </w:pPr>
          </w:p>
        </w:tc>
        <w:tc>
          <w:tcPr>
            <w:tcW w:w="939" w:type="pct"/>
            <w:gridSpan w:val="3"/>
            <w:vMerge/>
            <w:tcBorders>
              <w:left w:val="single" w:sz="4" w:space="0" w:color="auto"/>
            </w:tcBorders>
          </w:tcPr>
          <w:p w14:paraId="65932981" w14:textId="77777777" w:rsidR="005D4AE1" w:rsidRPr="005D4AE1" w:rsidRDefault="005D4AE1" w:rsidP="005D4AE1">
            <w:pPr>
              <w:numPr>
                <w:ilvl w:val="0"/>
                <w:numId w:val="3"/>
              </w:numPr>
              <w:spacing w:after="160" w:line="259" w:lineRule="auto"/>
              <w:ind w:left="327" w:hanging="176"/>
              <w:contextualSpacing/>
              <w:rPr>
                <w:sz w:val="22"/>
                <w:szCs w:val="22"/>
                <w:lang w:val="hr-HR"/>
              </w:rPr>
            </w:pPr>
          </w:p>
        </w:tc>
        <w:tc>
          <w:tcPr>
            <w:tcW w:w="1328" w:type="pct"/>
            <w:gridSpan w:val="2"/>
            <w:tcBorders>
              <w:left w:val="single" w:sz="4" w:space="0" w:color="auto"/>
            </w:tcBorders>
          </w:tcPr>
          <w:p w14:paraId="59AC21B6" w14:textId="77777777" w:rsidR="005D4AE1" w:rsidRPr="005D4AE1" w:rsidRDefault="005D4AE1" w:rsidP="005D4AE1">
            <w:pPr>
              <w:rPr>
                <w:sz w:val="22"/>
                <w:szCs w:val="22"/>
              </w:rPr>
            </w:pPr>
            <w:proofErr w:type="spellStart"/>
            <w:r w:rsidRPr="005D4AE1">
              <w:rPr>
                <w:sz w:val="22"/>
                <w:szCs w:val="22"/>
              </w:rPr>
              <w:t>Наставник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ће</w:t>
            </w:r>
            <w:proofErr w:type="spellEnd"/>
            <w:r w:rsidRPr="005D4AE1">
              <w:rPr>
                <w:sz w:val="22"/>
                <w:szCs w:val="22"/>
              </w:rPr>
              <w:t>:</w:t>
            </w:r>
          </w:p>
          <w:p w14:paraId="10D4E6DB" w14:textId="2A733F02" w:rsidR="005D4AE1" w:rsidRPr="00E67362" w:rsidRDefault="00E67362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Организовати посјету школској</w:t>
            </w:r>
            <w:r w:rsidR="00BE696F">
              <w:rPr>
                <w:sz w:val="22"/>
                <w:szCs w:val="22"/>
                <w:lang w:val="sr-Cyrl-BA"/>
              </w:rPr>
              <w:t xml:space="preserve"> или градској</w:t>
            </w:r>
            <w:r>
              <w:rPr>
                <w:sz w:val="22"/>
                <w:szCs w:val="22"/>
                <w:lang w:val="sr-Cyrl-BA"/>
              </w:rPr>
              <w:t xml:space="preserve"> библиотеци и показати рјечнике;</w:t>
            </w:r>
          </w:p>
          <w:p w14:paraId="4192BE22" w14:textId="77777777" w:rsidR="00E67362" w:rsidRPr="00E67362" w:rsidRDefault="00E67362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фотокопиране странице рјечника и подијелити ученике у групе са задатком да издвајају стручну терминологију, траже објашњења властитих имена, имена народа, мјеста и сл.;</w:t>
            </w:r>
          </w:p>
          <w:p w14:paraId="7C3797A4" w14:textId="77777777" w:rsidR="00E67362" w:rsidRPr="00E67362" w:rsidRDefault="00E67362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 појам лексема;</w:t>
            </w:r>
          </w:p>
          <w:p w14:paraId="379090EA" w14:textId="77777777" w:rsidR="00E67362" w:rsidRPr="008A1E3C" w:rsidRDefault="00E67362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Припремити задатке за рад у паровима гдје ученици </w:t>
            </w:r>
            <w:r w:rsidR="008A1E3C">
              <w:rPr>
                <w:sz w:val="22"/>
                <w:szCs w:val="22"/>
                <w:lang w:val="sr-Cyrl-BA"/>
              </w:rPr>
              <w:t xml:space="preserve">објашњавају особине ријечи (графемско обличје, акценат, </w:t>
            </w:r>
            <w:r w:rsidR="008A1E3C">
              <w:rPr>
                <w:sz w:val="22"/>
                <w:szCs w:val="22"/>
                <w:lang w:val="sr-Cyrl-BA"/>
              </w:rPr>
              <w:lastRenderedPageBreak/>
              <w:t>лексичко значење и синтаксичку функцију);</w:t>
            </w:r>
          </w:p>
          <w:p w14:paraId="785CDD92" w14:textId="2244E634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појмове: синоними, антоними, полисемија, хомономи (хомографи</w:t>
            </w:r>
            <w:r w:rsidR="00BE696F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и хомоморфи), пароними;</w:t>
            </w:r>
          </w:p>
          <w:p w14:paraId="0680125D" w14:textId="77777777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селективне задатке и подстицати да се примјери наводе самостално;</w:t>
            </w:r>
          </w:p>
          <w:p w14:paraId="2BED6541" w14:textId="77777777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примјере метафоричког значења у разговорном језику и књижевном тексту;</w:t>
            </w:r>
          </w:p>
          <w:p w14:paraId="1A411DBA" w14:textId="77777777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Примјере метонимијског значења повезати са синегдохом;</w:t>
            </w:r>
          </w:p>
          <w:p w14:paraId="33B2D768" w14:textId="77777777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задатке за индивидуални рад;</w:t>
            </w:r>
          </w:p>
          <w:p w14:paraId="01098C7D" w14:textId="77777777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подјелу ријечи по употреби и према простирању;</w:t>
            </w:r>
          </w:p>
          <w:p w14:paraId="4E4370E5" w14:textId="77777777" w:rsidR="008A1E3C" w:rsidRPr="008A1E3C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задатке гдје ученици разврставају ријечи;</w:t>
            </w:r>
          </w:p>
          <w:p w14:paraId="08619912" w14:textId="77777777" w:rsidR="008A1E3C" w:rsidRPr="007E7D35" w:rsidRDefault="008A1E3C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Организовати индивидуалне задатке да ученик текст у књижевној форми напише у жаргон</w:t>
            </w:r>
            <w:r w:rsidR="007E7D35">
              <w:rPr>
                <w:sz w:val="22"/>
                <w:szCs w:val="22"/>
                <w:lang w:val="sr-Cyrl-BA"/>
              </w:rPr>
              <w:t>у</w:t>
            </w:r>
            <w:r>
              <w:rPr>
                <w:sz w:val="22"/>
                <w:szCs w:val="22"/>
                <w:lang w:val="sr-Cyrl-BA"/>
              </w:rPr>
              <w:t xml:space="preserve"> или обрнуто;</w:t>
            </w:r>
          </w:p>
          <w:p w14:paraId="4E9618CC" w14:textId="77777777" w:rsidR="007E7D35" w:rsidRPr="007E7D35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текст гдје ученици издвајају историзме, траже тумачења ријечи у рјечнику, објашњавају њихову стилску вриједност;</w:t>
            </w:r>
          </w:p>
          <w:p w14:paraId="43812748" w14:textId="77777777" w:rsidR="007E7D35" w:rsidRPr="007E7D35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 ријечи по поријеклу које су адаптиране у лексички фонд српског језика (турцизми, грцизми, мађаризми, германизми, романизми, англицизми);</w:t>
            </w:r>
          </w:p>
          <w:p w14:paraId="77348374" w14:textId="77777777" w:rsidR="007E7D35" w:rsidRPr="007E7D35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Објасни појам калк – ријечи које чувају структуру изворног израза;</w:t>
            </w:r>
          </w:p>
          <w:p w14:paraId="04AC99B2" w14:textId="77777777" w:rsidR="007E7D35" w:rsidRPr="007E7D35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значења групе префикса и суфикса из грчког и латинског језика;</w:t>
            </w:r>
          </w:p>
          <w:p w14:paraId="1E2C9894" w14:textId="77777777" w:rsidR="007E7D35" w:rsidRPr="007E7D35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појмове терминолошки рјечник и термини;</w:t>
            </w:r>
          </w:p>
          <w:p w14:paraId="5E3A20AE" w14:textId="77777777" w:rsidR="007E7D35" w:rsidRPr="007E7D35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Објаснити појам фразеологизам и помодни изрази;</w:t>
            </w:r>
          </w:p>
          <w:p w14:paraId="3B9639E1" w14:textId="4D31760A" w:rsidR="007E7D35" w:rsidRPr="005D4AE1" w:rsidRDefault="007E7D35" w:rsidP="00E67362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Припремити неколико термина</w:t>
            </w:r>
            <w:r w:rsidR="00D629E7">
              <w:rPr>
                <w:sz w:val="22"/>
                <w:szCs w:val="22"/>
                <w:lang w:val="sr-Cyrl-BA"/>
              </w:rPr>
              <w:t xml:space="preserve"> и</w:t>
            </w:r>
            <w:r>
              <w:rPr>
                <w:sz w:val="22"/>
                <w:szCs w:val="22"/>
                <w:lang w:val="sr-Cyrl-BA"/>
              </w:rPr>
              <w:t xml:space="preserve"> фразеологизама.</w:t>
            </w:r>
          </w:p>
        </w:tc>
      </w:tr>
      <w:tr w:rsidR="005D4AE1" w:rsidRPr="005D4AE1" w14:paraId="1C5C1FC4" w14:textId="77777777" w:rsidTr="0045002F">
        <w:tc>
          <w:tcPr>
            <w:tcW w:w="5000" w:type="pct"/>
            <w:gridSpan w:val="11"/>
          </w:tcPr>
          <w:p w14:paraId="1339681F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5D4AE1" w:rsidRPr="005D4AE1" w14:paraId="22C569B1" w14:textId="77777777" w:rsidTr="0045002F">
        <w:trPr>
          <w:trHeight w:val="464"/>
        </w:trPr>
        <w:tc>
          <w:tcPr>
            <w:tcW w:w="5000" w:type="pct"/>
            <w:gridSpan w:val="11"/>
            <w:vAlign w:val="center"/>
          </w:tcPr>
          <w:p w14:paraId="153B6604" w14:textId="544DA95E" w:rsidR="005D4AE1" w:rsidRPr="005D4AE1" w:rsidRDefault="00BA3ABB" w:rsidP="001F15AA">
            <w:pPr>
              <w:numPr>
                <w:ilvl w:val="0"/>
                <w:numId w:val="2"/>
              </w:numPr>
              <w:spacing w:after="160" w:line="259" w:lineRule="auto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Страни језици</w:t>
            </w:r>
          </w:p>
        </w:tc>
      </w:tr>
      <w:tr w:rsidR="005D4AE1" w:rsidRPr="005D4AE1" w14:paraId="30AC2434" w14:textId="77777777" w:rsidTr="0045002F">
        <w:tc>
          <w:tcPr>
            <w:tcW w:w="5000" w:type="pct"/>
            <w:gridSpan w:val="11"/>
          </w:tcPr>
          <w:p w14:paraId="0A7474A9" w14:textId="6703698B" w:rsidR="005D4AE1" w:rsidRPr="00EC59B0" w:rsidRDefault="00EC59B0" w:rsidP="005D4AE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Литература и и</w:t>
            </w:r>
            <w:r w:rsidR="005D4AE1" w:rsidRPr="005D4AE1">
              <w:rPr>
                <w:b/>
                <w:sz w:val="22"/>
                <w:szCs w:val="22"/>
                <w:lang w:val="hr-HR"/>
              </w:rPr>
              <w:t>звори</w:t>
            </w:r>
            <w:r>
              <w:rPr>
                <w:b/>
                <w:sz w:val="22"/>
                <w:szCs w:val="22"/>
                <w:lang w:val="sr-Cyrl-BA"/>
              </w:rPr>
              <w:t>:</w:t>
            </w:r>
          </w:p>
        </w:tc>
      </w:tr>
      <w:tr w:rsidR="005D4AE1" w:rsidRPr="005D4AE1" w14:paraId="079827EB" w14:textId="77777777" w:rsidTr="0045002F">
        <w:tc>
          <w:tcPr>
            <w:tcW w:w="5000" w:type="pct"/>
            <w:gridSpan w:val="11"/>
          </w:tcPr>
          <w:p w14:paraId="56F5AA31" w14:textId="3C06694A" w:rsidR="005D4AE1" w:rsidRPr="00E93D8E" w:rsidRDefault="005D4AE1" w:rsidP="001F15AA">
            <w:pPr>
              <w:numPr>
                <w:ilvl w:val="0"/>
                <w:numId w:val="4"/>
              </w:numPr>
              <w:spacing w:line="259" w:lineRule="auto"/>
              <w:ind w:left="360"/>
              <w:contextualSpacing/>
              <w:rPr>
                <w:sz w:val="22"/>
                <w:szCs w:val="22"/>
              </w:rPr>
            </w:pPr>
            <w:proofErr w:type="spellStart"/>
            <w:r w:rsidRPr="005D4AE1">
              <w:rPr>
                <w:sz w:val="22"/>
                <w:szCs w:val="22"/>
              </w:rPr>
              <w:t>Уџбеник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одобрен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од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стране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Министарства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просвјете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културе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Републике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Српске</w:t>
            </w:r>
            <w:proofErr w:type="spellEnd"/>
            <w:r w:rsidR="00C835B6">
              <w:rPr>
                <w:sz w:val="22"/>
                <w:szCs w:val="22"/>
                <w:lang w:val="sr-Cyrl-BA"/>
              </w:rPr>
              <w:t>;</w:t>
            </w:r>
          </w:p>
          <w:p w14:paraId="5D021FC3" w14:textId="6B6DAE55" w:rsidR="00E93D8E" w:rsidRPr="00E93D8E" w:rsidRDefault="00E93D8E" w:rsidP="001F15AA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Ж. Станојчић, Љ. Поповић: Граматика српскога језика</w:t>
            </w:r>
            <w:r w:rsidR="00021496">
              <w:rPr>
                <w:sz w:val="22"/>
                <w:szCs w:val="22"/>
                <w:lang w:val="sr-Cyrl-BA"/>
              </w:rPr>
              <w:t xml:space="preserve"> за гимназије и средње школе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51B8C253" w14:textId="2CF2B752" w:rsidR="00E93D8E" w:rsidRPr="00021496" w:rsidRDefault="00E93D8E" w:rsidP="001F15AA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Рјечници;</w:t>
            </w:r>
          </w:p>
          <w:p w14:paraId="766FA0A6" w14:textId="69C5D4E2" w:rsidR="00021496" w:rsidRPr="005D4AE1" w:rsidRDefault="00021496" w:rsidP="001F15AA">
            <w:pPr>
              <w:numPr>
                <w:ilvl w:val="0"/>
                <w:numId w:val="4"/>
              </w:numPr>
              <w:spacing w:line="259" w:lineRule="auto"/>
              <w:ind w:left="360"/>
              <w:contextualSpacing/>
              <w:rPr>
                <w:sz w:val="22"/>
                <w:szCs w:val="22"/>
              </w:rPr>
            </w:pPr>
            <w:r w:rsidRPr="00021496">
              <w:rPr>
                <w:sz w:val="22"/>
                <w:szCs w:val="22"/>
                <w:lang w:val="sr-Cyrl-BA"/>
              </w:rPr>
              <w:t>М. Телебак: Шта се крије иза етимологије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19D7BDEA" w14:textId="77777777" w:rsidR="005D4AE1" w:rsidRDefault="005D4AE1" w:rsidP="001F15AA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  <w:lang w:val="sr-Cyrl-BA"/>
              </w:rPr>
            </w:pPr>
            <w:proofErr w:type="spellStart"/>
            <w:r w:rsidRPr="005D4AE1">
              <w:rPr>
                <w:sz w:val="22"/>
                <w:szCs w:val="22"/>
              </w:rPr>
              <w:t>Друга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стручна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теоријска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литература</w:t>
            </w:r>
            <w:proofErr w:type="spellEnd"/>
            <w:r w:rsidR="00C835B6">
              <w:rPr>
                <w:sz w:val="22"/>
                <w:szCs w:val="22"/>
                <w:lang w:val="sr-Cyrl-BA"/>
              </w:rPr>
              <w:t>.</w:t>
            </w:r>
          </w:p>
          <w:p w14:paraId="6F4D67E8" w14:textId="499324AC" w:rsidR="00021496" w:rsidRPr="005D4AE1" w:rsidRDefault="00021496" w:rsidP="00021496">
            <w:pPr>
              <w:spacing w:after="160" w:line="259" w:lineRule="auto"/>
              <w:ind w:left="1080"/>
              <w:contextualSpacing/>
              <w:rPr>
                <w:sz w:val="22"/>
                <w:szCs w:val="22"/>
                <w:lang w:val="sr-Cyrl-BA"/>
              </w:rPr>
            </w:pPr>
          </w:p>
        </w:tc>
      </w:tr>
      <w:tr w:rsidR="005D4AE1" w:rsidRPr="005D4AE1" w14:paraId="7F225A04" w14:textId="77777777" w:rsidTr="0045002F">
        <w:tc>
          <w:tcPr>
            <w:tcW w:w="5000" w:type="pct"/>
            <w:gridSpan w:val="11"/>
          </w:tcPr>
          <w:p w14:paraId="734026ED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5D4AE1" w:rsidRPr="005D4AE1" w14:paraId="45575EE3" w14:textId="77777777" w:rsidTr="0045002F">
        <w:trPr>
          <w:trHeight w:val="792"/>
        </w:trPr>
        <w:tc>
          <w:tcPr>
            <w:tcW w:w="5000" w:type="pct"/>
            <w:gridSpan w:val="11"/>
            <w:vAlign w:val="center"/>
          </w:tcPr>
          <w:p w14:paraId="63E43879" w14:textId="51BC20CA" w:rsidR="005D4AE1" w:rsidRPr="005D4AE1" w:rsidRDefault="005D4AE1" w:rsidP="005D4AE1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5D4AE1">
              <w:rPr>
                <w:sz w:val="22"/>
                <w:szCs w:val="22"/>
              </w:rPr>
              <w:t>Оцјењивање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врши</w:t>
            </w:r>
            <w:proofErr w:type="spellEnd"/>
            <w:r w:rsidRPr="005D4AE1">
              <w:rPr>
                <w:sz w:val="22"/>
                <w:szCs w:val="22"/>
              </w:rPr>
              <w:t xml:space="preserve"> у </w:t>
            </w:r>
            <w:proofErr w:type="spellStart"/>
            <w:r w:rsidRPr="005D4AE1">
              <w:rPr>
                <w:sz w:val="22"/>
                <w:szCs w:val="22"/>
              </w:rPr>
              <w:t>складу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Законом</w:t>
            </w:r>
            <w:proofErr w:type="spellEnd"/>
            <w:r w:rsidRPr="005D4AE1">
              <w:rPr>
                <w:sz w:val="22"/>
                <w:szCs w:val="22"/>
              </w:rPr>
              <w:t xml:space="preserve"> о </w:t>
            </w:r>
            <w:proofErr w:type="spellStart"/>
            <w:r w:rsidRPr="005D4AE1">
              <w:rPr>
                <w:sz w:val="22"/>
                <w:szCs w:val="22"/>
              </w:rPr>
              <w:t>средњем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образовању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васпитању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Правилником</w:t>
            </w:r>
            <w:proofErr w:type="spellEnd"/>
            <w:r w:rsidRPr="005D4AE1">
              <w:rPr>
                <w:sz w:val="22"/>
                <w:szCs w:val="22"/>
              </w:rPr>
              <w:t xml:space="preserve"> о </w:t>
            </w:r>
            <w:proofErr w:type="spellStart"/>
            <w:r w:rsidRPr="005D4AE1">
              <w:rPr>
                <w:sz w:val="22"/>
                <w:szCs w:val="22"/>
              </w:rPr>
              <w:t>оцјењивању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ученика</w:t>
            </w:r>
            <w:proofErr w:type="spellEnd"/>
            <w:r w:rsidRPr="005D4AE1">
              <w:rPr>
                <w:sz w:val="22"/>
                <w:szCs w:val="22"/>
              </w:rPr>
              <w:t xml:space="preserve"> у </w:t>
            </w:r>
            <w:proofErr w:type="spellStart"/>
            <w:r w:rsidRPr="005D4AE1">
              <w:rPr>
                <w:sz w:val="22"/>
                <w:szCs w:val="22"/>
              </w:rPr>
              <w:t>настави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полагању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испита</w:t>
            </w:r>
            <w:proofErr w:type="spellEnd"/>
            <w:r w:rsidRPr="005D4AE1">
              <w:rPr>
                <w:sz w:val="22"/>
                <w:szCs w:val="22"/>
              </w:rPr>
              <w:t xml:space="preserve"> у </w:t>
            </w:r>
            <w:proofErr w:type="spellStart"/>
            <w:r w:rsidRPr="005D4AE1">
              <w:rPr>
                <w:sz w:val="22"/>
                <w:szCs w:val="22"/>
              </w:rPr>
              <w:t>средњој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школи</w:t>
            </w:r>
            <w:proofErr w:type="spellEnd"/>
            <w:r w:rsidRPr="005D4AE1">
              <w:rPr>
                <w:sz w:val="22"/>
                <w:szCs w:val="22"/>
              </w:rPr>
              <w:t xml:space="preserve">. О </w:t>
            </w:r>
            <w:proofErr w:type="spellStart"/>
            <w:r w:rsidRPr="005D4AE1">
              <w:rPr>
                <w:sz w:val="22"/>
                <w:szCs w:val="22"/>
              </w:rPr>
              <w:t>техникама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критеријима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оцјењивања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ученике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треба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упознати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на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почетку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изучавања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модула</w:t>
            </w:r>
            <w:proofErr w:type="spellEnd"/>
            <w:r w:rsidRPr="005D4AE1">
              <w:rPr>
                <w:sz w:val="22"/>
                <w:szCs w:val="22"/>
              </w:rPr>
              <w:t>.</w:t>
            </w:r>
            <w:r w:rsidR="00C835B6">
              <w:rPr>
                <w:sz w:val="22"/>
                <w:szCs w:val="22"/>
                <w:lang w:val="sr-Cyrl-BA"/>
              </w:rPr>
              <w:t xml:space="preserve"> Предвиђена је писмена провјера знања из овог модула (ТЕСТ).</w:t>
            </w:r>
          </w:p>
        </w:tc>
      </w:tr>
    </w:tbl>
    <w:p w14:paraId="43DFF7A4" w14:textId="77777777" w:rsidR="005D4AE1" w:rsidRPr="005D4AE1" w:rsidRDefault="005D4AE1" w:rsidP="005D4AE1">
      <w:pPr>
        <w:rPr>
          <w:sz w:val="22"/>
          <w:szCs w:val="22"/>
        </w:rPr>
      </w:pPr>
    </w:p>
    <w:p w14:paraId="022C2BDE" w14:textId="77777777" w:rsidR="005D4AE1" w:rsidRPr="005D4AE1" w:rsidRDefault="005D4AE1" w:rsidP="005D4AE1">
      <w:pPr>
        <w:rPr>
          <w:sz w:val="22"/>
          <w:szCs w:val="22"/>
        </w:rPr>
      </w:pPr>
    </w:p>
    <w:p w14:paraId="739B9C97" w14:textId="77777777" w:rsidR="005D4AE1" w:rsidRPr="005D4AE1" w:rsidRDefault="005D4AE1" w:rsidP="005D4AE1">
      <w:pPr>
        <w:rPr>
          <w:sz w:val="22"/>
          <w:szCs w:val="22"/>
        </w:rPr>
      </w:pPr>
    </w:p>
    <w:p w14:paraId="33D34EDC" w14:textId="77777777" w:rsidR="005D4AE1" w:rsidRPr="005D4AE1" w:rsidRDefault="005D4AE1" w:rsidP="005D4AE1">
      <w:pPr>
        <w:rPr>
          <w:sz w:val="22"/>
          <w:szCs w:val="22"/>
        </w:rPr>
      </w:pPr>
    </w:p>
    <w:p w14:paraId="4C851E05" w14:textId="77777777" w:rsidR="005D4AE1" w:rsidRPr="005D4AE1" w:rsidRDefault="005D4AE1" w:rsidP="005D4AE1">
      <w:pPr>
        <w:rPr>
          <w:sz w:val="22"/>
          <w:szCs w:val="22"/>
        </w:rPr>
      </w:pPr>
    </w:p>
    <w:p w14:paraId="29DD8653" w14:textId="77777777" w:rsidR="005D4AE1" w:rsidRPr="005D4AE1" w:rsidRDefault="005D4AE1" w:rsidP="005D4AE1">
      <w:pPr>
        <w:rPr>
          <w:sz w:val="22"/>
          <w:szCs w:val="22"/>
        </w:rPr>
      </w:pPr>
    </w:p>
    <w:p w14:paraId="3276F632" w14:textId="77777777" w:rsidR="005D4AE1" w:rsidRPr="005D4AE1" w:rsidRDefault="005D4AE1" w:rsidP="005D4AE1">
      <w:pPr>
        <w:rPr>
          <w:sz w:val="22"/>
          <w:szCs w:val="22"/>
        </w:rPr>
      </w:pPr>
    </w:p>
    <w:p w14:paraId="18CFA00D" w14:textId="77777777" w:rsidR="005D4AE1" w:rsidRPr="005D4AE1" w:rsidRDefault="005D4AE1" w:rsidP="005D4AE1">
      <w:pPr>
        <w:rPr>
          <w:sz w:val="22"/>
          <w:szCs w:val="22"/>
        </w:rPr>
      </w:pPr>
    </w:p>
    <w:p w14:paraId="703BDBED" w14:textId="77777777" w:rsidR="005D4AE1" w:rsidRPr="005D4AE1" w:rsidRDefault="005D4AE1" w:rsidP="005D4AE1">
      <w:pPr>
        <w:rPr>
          <w:sz w:val="22"/>
          <w:szCs w:val="22"/>
        </w:rPr>
      </w:pPr>
    </w:p>
    <w:p w14:paraId="4370FEB2" w14:textId="77777777" w:rsidR="005D4AE1" w:rsidRPr="005D4AE1" w:rsidRDefault="005D4AE1" w:rsidP="005D4AE1">
      <w:pPr>
        <w:rPr>
          <w:sz w:val="22"/>
          <w:szCs w:val="22"/>
        </w:rPr>
      </w:pPr>
    </w:p>
    <w:p w14:paraId="60E7C635" w14:textId="77777777" w:rsidR="005D4AE1" w:rsidRPr="005D4AE1" w:rsidRDefault="005D4AE1" w:rsidP="005D4AE1">
      <w:pPr>
        <w:rPr>
          <w:sz w:val="22"/>
          <w:szCs w:val="22"/>
        </w:rPr>
      </w:pPr>
    </w:p>
    <w:p w14:paraId="0A97D638" w14:textId="6D93084D" w:rsidR="005D4AE1" w:rsidRDefault="005D4AE1" w:rsidP="00B94A90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648"/>
        <w:gridCol w:w="1011"/>
        <w:gridCol w:w="1153"/>
        <w:gridCol w:w="145"/>
        <w:gridCol w:w="2680"/>
        <w:gridCol w:w="1006"/>
        <w:gridCol w:w="639"/>
        <w:gridCol w:w="1121"/>
        <w:gridCol w:w="1287"/>
        <w:gridCol w:w="2632"/>
      </w:tblGrid>
      <w:tr w:rsidR="005D4AE1" w:rsidRPr="005D4AE1" w14:paraId="78D177AF" w14:textId="77777777" w:rsidTr="00E34087">
        <w:tc>
          <w:tcPr>
            <w:tcW w:w="3080" w:type="pct"/>
            <w:gridSpan w:val="7"/>
            <w:shd w:val="clear" w:color="auto" w:fill="DEEAF6" w:themeFill="accent5" w:themeFillTint="33"/>
          </w:tcPr>
          <w:p w14:paraId="182225C3" w14:textId="00E4BD3C" w:rsidR="005D4AE1" w:rsidRPr="0079786E" w:rsidRDefault="005D4AE1" w:rsidP="005D4AE1">
            <w:pPr>
              <w:rPr>
                <w:bCs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sr-Cyrl-CS"/>
              </w:rPr>
              <w:lastRenderedPageBreak/>
              <w:t>Струка (</w:t>
            </w:r>
            <w:r w:rsidRPr="005D4AE1">
              <w:rPr>
                <w:b/>
                <w:sz w:val="22"/>
                <w:szCs w:val="22"/>
                <w:lang w:val="hr-HR"/>
              </w:rPr>
              <w:t>назив)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79786E">
              <w:rPr>
                <w:b/>
                <w:sz w:val="22"/>
                <w:szCs w:val="22"/>
              </w:rPr>
              <w:t xml:space="preserve"> </w:t>
            </w:r>
            <w:r w:rsidR="0079786E">
              <w:rPr>
                <w:bCs/>
                <w:sz w:val="22"/>
                <w:szCs w:val="22"/>
                <w:lang w:val="sr-Cyrl-BA"/>
              </w:rPr>
              <w:t>Све струке (четврти степен)</w:t>
            </w:r>
          </w:p>
        </w:tc>
        <w:tc>
          <w:tcPr>
            <w:tcW w:w="1920" w:type="pct"/>
            <w:gridSpan w:val="4"/>
            <w:shd w:val="clear" w:color="auto" w:fill="DEEAF6" w:themeFill="accent5" w:themeFillTint="33"/>
          </w:tcPr>
          <w:p w14:paraId="710F7391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5D4AE1" w:rsidRPr="005D4AE1" w14:paraId="25EE3B2F" w14:textId="77777777" w:rsidTr="00E34087">
        <w:tc>
          <w:tcPr>
            <w:tcW w:w="3080" w:type="pct"/>
            <w:gridSpan w:val="7"/>
            <w:shd w:val="clear" w:color="auto" w:fill="DEEAF6" w:themeFill="accent5" w:themeFillTint="33"/>
          </w:tcPr>
          <w:p w14:paraId="16E97814" w14:textId="6FB5761B" w:rsidR="005D4AE1" w:rsidRPr="0079786E" w:rsidRDefault="005D4AE1" w:rsidP="005D4AE1">
            <w:pPr>
              <w:rPr>
                <w:bCs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79786E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79786E">
              <w:rPr>
                <w:bCs/>
                <w:sz w:val="22"/>
                <w:szCs w:val="22"/>
                <w:lang w:val="sr-Cyrl-CS"/>
              </w:rPr>
              <w:t>Сва занимања (четврти степен)</w:t>
            </w:r>
          </w:p>
        </w:tc>
        <w:tc>
          <w:tcPr>
            <w:tcW w:w="1920" w:type="pct"/>
            <w:gridSpan w:val="4"/>
            <w:shd w:val="clear" w:color="auto" w:fill="DEEAF6" w:themeFill="accent5" w:themeFillTint="33"/>
          </w:tcPr>
          <w:p w14:paraId="15B0425A" w14:textId="77777777" w:rsidR="005D4AE1" w:rsidRPr="005D4AE1" w:rsidRDefault="005D4AE1" w:rsidP="005D4AE1">
            <w:pPr>
              <w:rPr>
                <w:sz w:val="22"/>
                <w:szCs w:val="22"/>
              </w:rPr>
            </w:pPr>
          </w:p>
        </w:tc>
      </w:tr>
      <w:tr w:rsidR="005D4AE1" w:rsidRPr="005D4AE1" w14:paraId="63B58C7C" w14:textId="77777777" w:rsidTr="00E34087">
        <w:tc>
          <w:tcPr>
            <w:tcW w:w="3080" w:type="pct"/>
            <w:gridSpan w:val="7"/>
            <w:shd w:val="clear" w:color="auto" w:fill="DEEAF6" w:themeFill="accent5" w:themeFillTint="33"/>
          </w:tcPr>
          <w:p w14:paraId="3F612E4D" w14:textId="7542066A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79786E">
              <w:rPr>
                <w:b/>
                <w:sz w:val="22"/>
                <w:szCs w:val="22"/>
                <w:lang w:val="sr-Cyrl-CS"/>
              </w:rPr>
              <w:t xml:space="preserve"> СРПСКИ ЈЕЗИК</w:t>
            </w:r>
          </w:p>
        </w:tc>
        <w:tc>
          <w:tcPr>
            <w:tcW w:w="1920" w:type="pct"/>
            <w:gridSpan w:val="4"/>
            <w:shd w:val="clear" w:color="auto" w:fill="DEEAF6" w:themeFill="accent5" w:themeFillTint="33"/>
          </w:tcPr>
          <w:p w14:paraId="0E3A0A9B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</w:p>
        </w:tc>
      </w:tr>
      <w:tr w:rsidR="005D4AE1" w:rsidRPr="005D4AE1" w14:paraId="7E9B499A" w14:textId="77777777" w:rsidTr="00E34087">
        <w:tc>
          <w:tcPr>
            <w:tcW w:w="3080" w:type="pct"/>
            <w:gridSpan w:val="7"/>
            <w:shd w:val="clear" w:color="auto" w:fill="DEEAF6" w:themeFill="accent5" w:themeFillTint="33"/>
          </w:tcPr>
          <w:p w14:paraId="46DB6962" w14:textId="100C50A8" w:rsidR="005D4AE1" w:rsidRPr="0079786E" w:rsidRDefault="005D4AE1" w:rsidP="005D4AE1">
            <w:pPr>
              <w:rPr>
                <w:bCs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79786E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79786E">
              <w:rPr>
                <w:bCs/>
                <w:sz w:val="22"/>
                <w:szCs w:val="22"/>
                <w:lang w:val="sr-Cyrl-CS"/>
              </w:rPr>
              <w:t>Општеобразовни предмет</w:t>
            </w:r>
          </w:p>
        </w:tc>
        <w:tc>
          <w:tcPr>
            <w:tcW w:w="1920" w:type="pct"/>
            <w:gridSpan w:val="4"/>
            <w:shd w:val="clear" w:color="auto" w:fill="DEEAF6" w:themeFill="accent5" w:themeFillTint="33"/>
          </w:tcPr>
          <w:p w14:paraId="6A66A380" w14:textId="77777777" w:rsidR="005D4AE1" w:rsidRPr="005D4AE1" w:rsidRDefault="005D4AE1" w:rsidP="005D4AE1">
            <w:pPr>
              <w:rPr>
                <w:sz w:val="22"/>
                <w:szCs w:val="22"/>
                <w:lang w:val="sr-Cyrl-CS"/>
              </w:rPr>
            </w:pPr>
          </w:p>
        </w:tc>
      </w:tr>
      <w:tr w:rsidR="005D4AE1" w:rsidRPr="005D4AE1" w14:paraId="25403BF3" w14:textId="77777777" w:rsidTr="00E34087">
        <w:tc>
          <w:tcPr>
            <w:tcW w:w="3080" w:type="pct"/>
            <w:gridSpan w:val="7"/>
            <w:shd w:val="clear" w:color="auto" w:fill="DEEAF6" w:themeFill="accent5" w:themeFillTint="33"/>
          </w:tcPr>
          <w:p w14:paraId="26638C90" w14:textId="0B89DBF8" w:rsidR="005D4AE1" w:rsidRPr="00A24240" w:rsidRDefault="005D4AE1" w:rsidP="005D4AE1">
            <w:pPr>
              <w:rPr>
                <w:bCs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5D4AE1">
              <w:rPr>
                <w:b/>
                <w:sz w:val="22"/>
                <w:szCs w:val="22"/>
                <w:lang w:val="sr-Cyrl-CS"/>
              </w:rPr>
              <w:t>:</w:t>
            </w:r>
            <w:r w:rsidR="0079786E">
              <w:rPr>
                <w:b/>
                <w:sz w:val="22"/>
                <w:szCs w:val="22"/>
                <w:lang w:val="sr-Cyrl-CS"/>
              </w:rPr>
              <w:t xml:space="preserve"> КУЛТУРА ИЗРАЖАВАЊА</w:t>
            </w:r>
            <w:r w:rsidR="0024726C">
              <w:rPr>
                <w:b/>
                <w:sz w:val="22"/>
                <w:szCs w:val="22"/>
                <w:lang w:val="sr-Cyrl-CS"/>
              </w:rPr>
              <w:t xml:space="preserve">  </w:t>
            </w:r>
            <w:r w:rsidR="00A24240">
              <w:rPr>
                <w:bCs/>
                <w:sz w:val="22"/>
                <w:szCs w:val="22"/>
                <w:lang w:val="sr-Cyrl-CS"/>
              </w:rPr>
              <w:t>(1</w:t>
            </w:r>
            <w:r w:rsidR="00415A2C">
              <w:rPr>
                <w:bCs/>
                <w:sz w:val="22"/>
                <w:szCs w:val="22"/>
                <w:lang w:val="sr-Cyrl-CS"/>
              </w:rPr>
              <w:t>5</w:t>
            </w:r>
            <w:r w:rsidR="00A24240">
              <w:rPr>
                <w:bCs/>
                <w:sz w:val="22"/>
                <w:szCs w:val="22"/>
                <w:lang w:val="sr-Cyrl-CS"/>
              </w:rPr>
              <w:t xml:space="preserve"> часова)</w:t>
            </w:r>
          </w:p>
        </w:tc>
        <w:tc>
          <w:tcPr>
            <w:tcW w:w="1920" w:type="pct"/>
            <w:gridSpan w:val="4"/>
            <w:shd w:val="clear" w:color="auto" w:fill="DEEAF6" w:themeFill="accent5" w:themeFillTint="33"/>
          </w:tcPr>
          <w:p w14:paraId="54142E47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5D4AE1" w:rsidRPr="005D4AE1" w14:paraId="0A3BB25E" w14:textId="77777777" w:rsidTr="00E34087">
        <w:tc>
          <w:tcPr>
            <w:tcW w:w="1053" w:type="pct"/>
            <w:gridSpan w:val="2"/>
            <w:shd w:val="clear" w:color="auto" w:fill="DEEAF6" w:themeFill="accent5" w:themeFillTint="33"/>
          </w:tcPr>
          <w:p w14:paraId="2C48B12B" w14:textId="278E3824" w:rsidR="005D4AE1" w:rsidRPr="0079786E" w:rsidRDefault="005D4AE1" w:rsidP="005D4AE1">
            <w:pPr>
              <w:rPr>
                <w:bCs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Датум:</w:t>
            </w:r>
            <w:r w:rsidR="0079786E">
              <w:rPr>
                <w:b/>
                <w:sz w:val="22"/>
                <w:szCs w:val="22"/>
                <w:lang w:val="sr-Cyrl-BA"/>
              </w:rPr>
              <w:t xml:space="preserve"> </w:t>
            </w:r>
            <w:r w:rsidR="00EA1B08">
              <w:rPr>
                <w:bCs/>
                <w:sz w:val="22"/>
                <w:szCs w:val="22"/>
                <w:lang w:val="sr-Cyrl-BA"/>
              </w:rPr>
              <w:t xml:space="preserve">   </w:t>
            </w:r>
            <w:bookmarkStart w:id="1" w:name="_GoBack"/>
            <w:bookmarkEnd w:id="1"/>
            <w:r w:rsidR="0079786E">
              <w:rPr>
                <w:bCs/>
                <w:sz w:val="22"/>
                <w:szCs w:val="22"/>
                <w:lang w:val="sr-Cyrl-BA"/>
              </w:rPr>
              <w:t xml:space="preserve">2022. године </w:t>
            </w:r>
          </w:p>
        </w:tc>
        <w:tc>
          <w:tcPr>
            <w:tcW w:w="342" w:type="pct"/>
            <w:shd w:val="clear" w:color="auto" w:fill="DEEAF6" w:themeFill="accent5" w:themeFillTint="33"/>
          </w:tcPr>
          <w:p w14:paraId="7BC19AEE" w14:textId="0FC82AE4" w:rsidR="005D4AE1" w:rsidRPr="005D4AE1" w:rsidRDefault="005D4AE1" w:rsidP="005D4AE1">
            <w:pPr>
              <w:rPr>
                <w:b/>
                <w:sz w:val="22"/>
                <w:szCs w:val="22"/>
              </w:rPr>
            </w:pPr>
          </w:p>
        </w:tc>
        <w:tc>
          <w:tcPr>
            <w:tcW w:w="439" w:type="pct"/>
            <w:gridSpan w:val="2"/>
            <w:shd w:val="clear" w:color="auto" w:fill="DEEAF6" w:themeFill="accent5" w:themeFillTint="33"/>
          </w:tcPr>
          <w:p w14:paraId="4D619445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62" w:type="pct"/>
            <w:gridSpan w:val="3"/>
            <w:shd w:val="clear" w:color="auto" w:fill="DEEAF6" w:themeFill="accent5" w:themeFillTint="33"/>
          </w:tcPr>
          <w:p w14:paraId="338205FD" w14:textId="77777777" w:rsidR="005D4AE1" w:rsidRPr="005D4AE1" w:rsidRDefault="005D4AE1" w:rsidP="005D4AE1">
            <w:pPr>
              <w:rPr>
                <w:b/>
                <w:color w:val="FF0000"/>
                <w:sz w:val="22"/>
                <w:szCs w:val="22"/>
              </w:rPr>
            </w:pPr>
            <w:r w:rsidRPr="005D4AE1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14" w:type="pct"/>
            <w:gridSpan w:val="2"/>
            <w:shd w:val="clear" w:color="auto" w:fill="DEEAF6" w:themeFill="accent5" w:themeFillTint="33"/>
          </w:tcPr>
          <w:p w14:paraId="1E2C9C78" w14:textId="0EA7454F" w:rsidR="005D4AE1" w:rsidRPr="0079786E" w:rsidRDefault="005D4AE1" w:rsidP="005D4AE1">
            <w:pPr>
              <w:rPr>
                <w:bCs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Редни број:</w:t>
            </w:r>
            <w:r w:rsidR="0079786E">
              <w:rPr>
                <w:b/>
                <w:sz w:val="22"/>
                <w:szCs w:val="22"/>
                <w:lang w:val="sr-Cyrl-BA"/>
              </w:rPr>
              <w:t xml:space="preserve"> </w:t>
            </w:r>
            <w:r w:rsidR="0079786E">
              <w:rPr>
                <w:bCs/>
                <w:sz w:val="22"/>
                <w:szCs w:val="22"/>
                <w:lang w:val="sr-Cyrl-BA"/>
              </w:rPr>
              <w:t>09</w:t>
            </w:r>
          </w:p>
        </w:tc>
        <w:tc>
          <w:tcPr>
            <w:tcW w:w="891" w:type="pct"/>
            <w:shd w:val="clear" w:color="auto" w:fill="DEEAF6" w:themeFill="accent5" w:themeFillTint="33"/>
          </w:tcPr>
          <w:p w14:paraId="307B6E1A" w14:textId="77777777" w:rsidR="005D4AE1" w:rsidRPr="005D4AE1" w:rsidRDefault="005D4AE1" w:rsidP="005D4AE1">
            <w:pPr>
              <w:rPr>
                <w:b/>
                <w:sz w:val="22"/>
                <w:szCs w:val="22"/>
              </w:rPr>
            </w:pPr>
            <w:r w:rsidRPr="005D4AE1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D4AE1" w:rsidRPr="005D4AE1" w14:paraId="5549A674" w14:textId="77777777" w:rsidTr="0045002F">
        <w:tc>
          <w:tcPr>
            <w:tcW w:w="5000" w:type="pct"/>
            <w:gridSpan w:val="11"/>
          </w:tcPr>
          <w:p w14:paraId="2F36683D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CS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Сврха</w:t>
            </w:r>
            <w:r w:rsidRPr="005D4AE1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5D4AE1" w:rsidRPr="005D4AE1" w14:paraId="2422DEE8" w14:textId="77777777" w:rsidTr="0045002F">
        <w:trPr>
          <w:trHeight w:val="554"/>
        </w:trPr>
        <w:tc>
          <w:tcPr>
            <w:tcW w:w="5000" w:type="pct"/>
            <w:gridSpan w:val="11"/>
          </w:tcPr>
          <w:p w14:paraId="2BAB3169" w14:textId="77777777" w:rsidR="005D4AE1" w:rsidRDefault="0079786E" w:rsidP="005D4AE1">
            <w:pPr>
              <w:rPr>
                <w:bCs/>
                <w:sz w:val="22"/>
                <w:szCs w:val="22"/>
                <w:lang w:val="sr-Cyrl-BA"/>
              </w:rPr>
            </w:pPr>
            <w:r>
              <w:rPr>
                <w:bCs/>
                <w:sz w:val="22"/>
                <w:szCs w:val="22"/>
                <w:lang w:val="sr-Cyrl-BA"/>
              </w:rPr>
              <w:t xml:space="preserve">Модул је развијен тако да ученици </w:t>
            </w:r>
            <w:r w:rsidR="00351617">
              <w:rPr>
                <w:bCs/>
                <w:sz w:val="22"/>
                <w:szCs w:val="22"/>
                <w:lang w:val="sr-Cyrl-BA"/>
              </w:rPr>
              <w:t>упознају</w:t>
            </w:r>
            <w:r>
              <w:rPr>
                <w:bCs/>
                <w:sz w:val="22"/>
                <w:szCs w:val="22"/>
                <w:lang w:val="sr-Cyrl-BA"/>
              </w:rPr>
              <w:t>, разликују и примјењују функционалне стилове у српском језику</w:t>
            </w:r>
            <w:r w:rsidR="00351617">
              <w:rPr>
                <w:bCs/>
                <w:sz w:val="22"/>
                <w:szCs w:val="22"/>
                <w:lang w:val="sr-Cyrl-BA"/>
              </w:rPr>
              <w:t xml:space="preserve">. </w:t>
            </w:r>
          </w:p>
          <w:p w14:paraId="0583961F" w14:textId="3C70FAA1" w:rsidR="00351617" w:rsidRPr="0079786E" w:rsidRDefault="00351617" w:rsidP="005D4AE1">
            <w:pPr>
              <w:rPr>
                <w:bCs/>
                <w:sz w:val="22"/>
                <w:szCs w:val="22"/>
                <w:lang w:val="sr-Cyrl-BA"/>
              </w:rPr>
            </w:pPr>
            <w:r>
              <w:rPr>
                <w:bCs/>
                <w:sz w:val="22"/>
                <w:szCs w:val="22"/>
                <w:lang w:val="sr-Cyrl-BA"/>
              </w:rPr>
              <w:t>Сврха модула је да ученици понове раније стечена знања из области правописа (употреба великог слова, писање бројева и одричних облика глагола).</w:t>
            </w:r>
          </w:p>
        </w:tc>
      </w:tr>
      <w:tr w:rsidR="005D4AE1" w:rsidRPr="005D4AE1" w14:paraId="49B6C65A" w14:textId="77777777" w:rsidTr="0045002F">
        <w:tc>
          <w:tcPr>
            <w:tcW w:w="5000" w:type="pct"/>
            <w:gridSpan w:val="11"/>
          </w:tcPr>
          <w:p w14:paraId="68CE343C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5D4AE1" w:rsidRPr="005D4AE1" w14:paraId="2C500AC8" w14:textId="77777777" w:rsidTr="0045002F">
        <w:trPr>
          <w:trHeight w:val="83"/>
        </w:trPr>
        <w:tc>
          <w:tcPr>
            <w:tcW w:w="5000" w:type="pct"/>
            <w:gridSpan w:val="11"/>
          </w:tcPr>
          <w:p w14:paraId="03E43B66" w14:textId="0C2D3A71" w:rsidR="005D4AE1" w:rsidRPr="00351617" w:rsidRDefault="00351617" w:rsidP="005D4AE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Знања стечена у основној и средњој школи.</w:t>
            </w:r>
          </w:p>
          <w:p w14:paraId="65C75D38" w14:textId="77777777" w:rsidR="005D4AE1" w:rsidRPr="005D4AE1" w:rsidRDefault="005D4AE1" w:rsidP="005D4AE1">
            <w:pPr>
              <w:ind w:left="720"/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2A3CBE88" w14:textId="77777777" w:rsidTr="0045002F">
        <w:tc>
          <w:tcPr>
            <w:tcW w:w="5000" w:type="pct"/>
            <w:gridSpan w:val="11"/>
          </w:tcPr>
          <w:p w14:paraId="15BA618B" w14:textId="4990C903" w:rsidR="005D4AE1" w:rsidRPr="00514F3D" w:rsidRDefault="005D4AE1" w:rsidP="005D4AE1">
            <w:pPr>
              <w:rPr>
                <w:b/>
                <w:sz w:val="22"/>
                <w:szCs w:val="22"/>
                <w:lang w:val="sr-Cyrl-BA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Циљеви</w:t>
            </w:r>
            <w:r w:rsidR="00514F3D">
              <w:rPr>
                <w:b/>
                <w:sz w:val="22"/>
                <w:szCs w:val="22"/>
                <w:lang w:val="sr-Cyrl-BA"/>
              </w:rPr>
              <w:t>:</w:t>
            </w:r>
          </w:p>
        </w:tc>
      </w:tr>
      <w:tr w:rsidR="005D4AE1" w:rsidRPr="005D4AE1" w14:paraId="0CD7AB1B" w14:textId="77777777" w:rsidTr="0045002F">
        <w:tc>
          <w:tcPr>
            <w:tcW w:w="5000" w:type="pct"/>
            <w:gridSpan w:val="11"/>
          </w:tcPr>
          <w:p w14:paraId="7766213F" w14:textId="6B470C3C" w:rsidR="005D4AE1" w:rsidRDefault="00351617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Упознавање са врстама функционалних стилова;</w:t>
            </w:r>
          </w:p>
          <w:p w14:paraId="177A76CD" w14:textId="1FAD3D14" w:rsidR="00351617" w:rsidRDefault="00351617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Препознавање функционалних стилова на примјерима;</w:t>
            </w:r>
          </w:p>
          <w:p w14:paraId="3C8EC737" w14:textId="10396CF4" w:rsidR="00351617" w:rsidRDefault="00351617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Примјењивање стеченог знања на задацима;</w:t>
            </w:r>
          </w:p>
          <w:p w14:paraId="0615793A" w14:textId="37CBD20A" w:rsidR="00351617" w:rsidRPr="00351617" w:rsidRDefault="00351617" w:rsidP="00946889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Понављање знања из правописа.</w:t>
            </w:r>
          </w:p>
          <w:p w14:paraId="241676C8" w14:textId="77777777" w:rsidR="005D4AE1" w:rsidRPr="005D4AE1" w:rsidRDefault="005D4AE1" w:rsidP="005D4AE1">
            <w:pPr>
              <w:ind w:left="720"/>
              <w:contextualSpacing/>
              <w:rPr>
                <w:sz w:val="22"/>
                <w:szCs w:val="22"/>
                <w:lang w:val="sr-Cyrl-CS"/>
              </w:rPr>
            </w:pPr>
          </w:p>
        </w:tc>
      </w:tr>
      <w:tr w:rsidR="005D4AE1" w:rsidRPr="005D4AE1" w14:paraId="4E6F1B76" w14:textId="77777777" w:rsidTr="0045002F">
        <w:tc>
          <w:tcPr>
            <w:tcW w:w="5000" w:type="pct"/>
            <w:gridSpan w:val="11"/>
          </w:tcPr>
          <w:p w14:paraId="48CBD31F" w14:textId="77777777" w:rsidR="005D4AE1" w:rsidRPr="005D4AE1" w:rsidRDefault="005D4AE1" w:rsidP="005D4AE1">
            <w:pPr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Теме</w:t>
            </w:r>
            <w:proofErr w:type="spellEnd"/>
          </w:p>
        </w:tc>
      </w:tr>
      <w:tr w:rsidR="005D4AE1" w:rsidRPr="005D4AE1" w14:paraId="746F6986" w14:textId="77777777" w:rsidTr="0045002F">
        <w:tc>
          <w:tcPr>
            <w:tcW w:w="5000" w:type="pct"/>
            <w:gridSpan w:val="11"/>
          </w:tcPr>
          <w:p w14:paraId="49F9451E" w14:textId="2A8DE127" w:rsidR="00A80A96" w:rsidRPr="00A80A96" w:rsidRDefault="0024726C" w:rsidP="00A80A96">
            <w:pPr>
              <w:pStyle w:val="ListParagraph"/>
              <w:numPr>
                <w:ilvl w:val="1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Функционални стилови</w:t>
            </w:r>
            <w:r w:rsidR="00A80A96">
              <w:rPr>
                <w:sz w:val="22"/>
                <w:szCs w:val="22"/>
                <w:lang w:val="sr-Cyrl-BA"/>
              </w:rPr>
              <w:t xml:space="preserve"> (разговорни, књижевноумјетнички, научни, новинарски (публицистички), административни)</w:t>
            </w:r>
          </w:p>
          <w:p w14:paraId="7268A4C2" w14:textId="25389067" w:rsidR="0024726C" w:rsidRPr="0024726C" w:rsidRDefault="0024726C" w:rsidP="00946889">
            <w:pPr>
              <w:pStyle w:val="ListParagraph"/>
              <w:numPr>
                <w:ilvl w:val="1"/>
                <w:numId w:val="4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Правопис</w:t>
            </w:r>
            <w:r w:rsidR="008555DF">
              <w:rPr>
                <w:sz w:val="22"/>
                <w:szCs w:val="22"/>
                <w:lang w:val="sr-Cyrl-BA"/>
              </w:rPr>
              <w:t xml:space="preserve"> (употреба великог слова, писање бројева и одричних облика глагола)</w:t>
            </w:r>
          </w:p>
          <w:p w14:paraId="3E91ECD0" w14:textId="77777777" w:rsidR="005D4AE1" w:rsidRPr="005D4AE1" w:rsidRDefault="005D4AE1" w:rsidP="005D4AE1">
            <w:pPr>
              <w:ind w:left="1495"/>
              <w:rPr>
                <w:b/>
                <w:sz w:val="22"/>
                <w:szCs w:val="22"/>
                <w:lang w:val="sr-Cyrl-CS"/>
              </w:rPr>
            </w:pPr>
          </w:p>
          <w:p w14:paraId="7F36CD50" w14:textId="77777777" w:rsidR="005D4AE1" w:rsidRPr="005D4AE1" w:rsidRDefault="005D4AE1" w:rsidP="005D4AE1">
            <w:pPr>
              <w:ind w:left="1495"/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5D2FCD72" w14:textId="77777777" w:rsidTr="00E34087">
        <w:tc>
          <w:tcPr>
            <w:tcW w:w="834" w:type="pct"/>
            <w:vMerge w:val="restart"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30366F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Тема</w:t>
            </w:r>
            <w:proofErr w:type="spellEnd"/>
          </w:p>
        </w:tc>
        <w:tc>
          <w:tcPr>
            <w:tcW w:w="2841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1A52ACC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Исходи</w:t>
            </w:r>
            <w:proofErr w:type="spellEnd"/>
            <w:r w:rsidRPr="005D4AE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b/>
                <w:sz w:val="22"/>
                <w:szCs w:val="22"/>
              </w:rPr>
              <w:t>учења</w:t>
            </w:r>
            <w:proofErr w:type="spellEnd"/>
          </w:p>
        </w:tc>
        <w:tc>
          <w:tcPr>
            <w:tcW w:w="1325" w:type="pct"/>
            <w:gridSpan w:val="2"/>
            <w:vMerge w:val="restart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1867B24C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Смјернице</w:t>
            </w:r>
            <w:proofErr w:type="spellEnd"/>
            <w:r w:rsidRPr="005D4AE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b/>
                <w:sz w:val="22"/>
                <w:szCs w:val="22"/>
              </w:rPr>
              <w:t>за</w:t>
            </w:r>
            <w:proofErr w:type="spellEnd"/>
            <w:r w:rsidRPr="005D4AE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b/>
                <w:sz w:val="22"/>
                <w:szCs w:val="22"/>
              </w:rPr>
              <w:t>наставнике</w:t>
            </w:r>
            <w:proofErr w:type="spellEnd"/>
          </w:p>
        </w:tc>
      </w:tr>
      <w:tr w:rsidR="005D4AE1" w:rsidRPr="005D4AE1" w14:paraId="3F2C9CF4" w14:textId="77777777" w:rsidTr="00E34087">
        <w:tc>
          <w:tcPr>
            <w:tcW w:w="834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DE98554" w14:textId="77777777" w:rsidR="005D4AE1" w:rsidRPr="005D4AE1" w:rsidRDefault="005D4AE1" w:rsidP="005D4AE1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951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52ACA51B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Знања</w:t>
            </w:r>
            <w:proofErr w:type="spellEnd"/>
          </w:p>
        </w:tc>
        <w:tc>
          <w:tcPr>
            <w:tcW w:w="955" w:type="pct"/>
            <w:gridSpan w:val="2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4446E27D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D4AE1">
              <w:rPr>
                <w:b/>
                <w:sz w:val="22"/>
                <w:szCs w:val="22"/>
              </w:rPr>
              <w:t>Вјештине</w:t>
            </w:r>
            <w:proofErr w:type="spellEnd"/>
          </w:p>
        </w:tc>
        <w:tc>
          <w:tcPr>
            <w:tcW w:w="935" w:type="pct"/>
            <w:gridSpan w:val="3"/>
            <w:tcBorders>
              <w:left w:val="single" w:sz="4" w:space="0" w:color="auto"/>
            </w:tcBorders>
            <w:shd w:val="clear" w:color="auto" w:fill="DEEAF6" w:themeFill="accent5" w:themeFillTint="33"/>
            <w:vAlign w:val="center"/>
          </w:tcPr>
          <w:p w14:paraId="6E6B9B8A" w14:textId="77777777" w:rsidR="005D4AE1" w:rsidRPr="005D4AE1" w:rsidRDefault="005D4AE1" w:rsidP="005D4AE1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25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313AFDF0" w14:textId="77777777" w:rsidR="005D4AE1" w:rsidRPr="005D4AE1" w:rsidRDefault="005D4AE1" w:rsidP="005D4AE1">
            <w:pPr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134A943F" w14:textId="77777777" w:rsidTr="00E34087">
        <w:tc>
          <w:tcPr>
            <w:tcW w:w="834" w:type="pct"/>
            <w:vMerge/>
            <w:tcBorders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D8E2265" w14:textId="77777777" w:rsidR="005D4AE1" w:rsidRPr="005D4AE1" w:rsidRDefault="005D4AE1" w:rsidP="005D4AE1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2841" w:type="pct"/>
            <w:gridSpan w:val="8"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40CA49CB" w14:textId="77777777" w:rsidR="005D4AE1" w:rsidRPr="005D4AE1" w:rsidRDefault="005D4AE1" w:rsidP="005D4AE1">
            <w:pPr>
              <w:jc w:val="center"/>
              <w:rPr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sr-Cyrl-BA"/>
              </w:rPr>
              <w:t>Ученик је способан да:</w:t>
            </w:r>
          </w:p>
        </w:tc>
        <w:tc>
          <w:tcPr>
            <w:tcW w:w="1325" w:type="pct"/>
            <w:gridSpan w:val="2"/>
            <w:vMerge/>
            <w:tcBorders>
              <w:left w:val="single" w:sz="4" w:space="0" w:color="auto"/>
            </w:tcBorders>
            <w:shd w:val="clear" w:color="auto" w:fill="DEEAF6" w:themeFill="accent5" w:themeFillTint="33"/>
          </w:tcPr>
          <w:p w14:paraId="2B7DC711" w14:textId="77777777" w:rsidR="005D4AE1" w:rsidRPr="005D4AE1" w:rsidRDefault="005D4AE1" w:rsidP="005D4AE1">
            <w:pPr>
              <w:rPr>
                <w:sz w:val="22"/>
                <w:szCs w:val="22"/>
                <w:lang w:val="hr-HR"/>
              </w:rPr>
            </w:pPr>
          </w:p>
        </w:tc>
      </w:tr>
      <w:tr w:rsidR="005D4AE1" w:rsidRPr="005D4AE1" w14:paraId="6CF7995A" w14:textId="77777777" w:rsidTr="00E34087">
        <w:trPr>
          <w:trHeight w:val="1173"/>
        </w:trPr>
        <w:tc>
          <w:tcPr>
            <w:tcW w:w="834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2F25E9CA" w14:textId="482244F8" w:rsidR="005D4AE1" w:rsidRPr="0024726C" w:rsidRDefault="0024726C" w:rsidP="0024726C">
            <w:pPr>
              <w:pStyle w:val="ListParagraph"/>
              <w:numPr>
                <w:ilvl w:val="0"/>
                <w:numId w:val="9"/>
              </w:num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Функционални стилови</w:t>
            </w:r>
          </w:p>
        </w:tc>
        <w:tc>
          <w:tcPr>
            <w:tcW w:w="951" w:type="pct"/>
            <w:gridSpan w:val="3"/>
            <w:tcBorders>
              <w:left w:val="single" w:sz="4" w:space="0" w:color="auto"/>
            </w:tcBorders>
          </w:tcPr>
          <w:p w14:paraId="26A7D3E0" w14:textId="17B10687" w:rsidR="005D4AE1" w:rsidRDefault="0024726C" w:rsidP="0024726C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Познај</w:t>
            </w:r>
            <w:r w:rsidR="003F5B4D">
              <w:rPr>
                <w:bCs/>
                <w:sz w:val="22"/>
                <w:szCs w:val="22"/>
                <w:lang w:val="sr-Cyrl-CS"/>
              </w:rPr>
              <w:t>е</w:t>
            </w:r>
            <w:r>
              <w:rPr>
                <w:bCs/>
                <w:sz w:val="22"/>
                <w:szCs w:val="22"/>
                <w:lang w:val="sr-Cyrl-CS"/>
              </w:rPr>
              <w:t xml:space="preserve"> функционалне стилове;</w:t>
            </w:r>
          </w:p>
          <w:p w14:paraId="7DEA3AEF" w14:textId="21BF6A7F" w:rsidR="0024726C" w:rsidRDefault="0024726C" w:rsidP="00BE41F7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Схват</w:t>
            </w:r>
            <w:r w:rsidR="003F5B4D">
              <w:rPr>
                <w:bCs/>
                <w:sz w:val="22"/>
                <w:szCs w:val="22"/>
                <w:lang w:val="sr-Cyrl-CS"/>
              </w:rPr>
              <w:t>и</w:t>
            </w:r>
            <w:r>
              <w:rPr>
                <w:bCs/>
                <w:sz w:val="22"/>
                <w:szCs w:val="22"/>
                <w:lang w:val="sr-Cyrl-CS"/>
              </w:rPr>
              <w:t xml:space="preserve"> улогу функционалних стилова у српском језику</w:t>
            </w:r>
            <w:r w:rsidR="00BE41F7">
              <w:rPr>
                <w:bCs/>
                <w:sz w:val="22"/>
                <w:szCs w:val="22"/>
                <w:lang w:val="sr-Cyrl-CS"/>
              </w:rPr>
              <w:t>;</w:t>
            </w:r>
          </w:p>
          <w:p w14:paraId="448D263D" w14:textId="12F0B697" w:rsidR="00BE41F7" w:rsidRDefault="00BE41F7" w:rsidP="00BE41F7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Познај</w:t>
            </w:r>
            <w:r w:rsidR="003F5B4D">
              <w:rPr>
                <w:bCs/>
                <w:sz w:val="22"/>
                <w:szCs w:val="22"/>
                <w:lang w:val="sr-Cyrl-CS"/>
              </w:rPr>
              <w:t>е</w:t>
            </w:r>
            <w:r>
              <w:rPr>
                <w:bCs/>
                <w:sz w:val="22"/>
                <w:szCs w:val="22"/>
                <w:lang w:val="sr-Cyrl-CS"/>
              </w:rPr>
              <w:t xml:space="preserve"> одлике разговорног стила;</w:t>
            </w:r>
          </w:p>
          <w:p w14:paraId="77443C6B" w14:textId="1354091C" w:rsidR="00BE41F7" w:rsidRDefault="00BE41F7" w:rsidP="00BE41F7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Уоч</w:t>
            </w:r>
            <w:r w:rsidR="003F5B4D">
              <w:rPr>
                <w:bCs/>
                <w:sz w:val="22"/>
                <w:szCs w:val="22"/>
                <w:lang w:val="sr-Cyrl-CS"/>
              </w:rPr>
              <w:t>и</w:t>
            </w:r>
            <w:r>
              <w:rPr>
                <w:bCs/>
                <w:sz w:val="22"/>
                <w:szCs w:val="22"/>
                <w:lang w:val="sr-Cyrl-CS"/>
              </w:rPr>
              <w:t xml:space="preserve"> карактеристике књижевноумјетничког стила на примјерима;</w:t>
            </w:r>
          </w:p>
          <w:p w14:paraId="7AFF1A09" w14:textId="186E6354" w:rsidR="001E276A" w:rsidRDefault="00BE41F7" w:rsidP="001E276A">
            <w:pPr>
              <w:numPr>
                <w:ilvl w:val="0"/>
                <w:numId w:val="3"/>
              </w:numPr>
              <w:spacing w:line="259" w:lineRule="auto"/>
              <w:ind w:left="318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lastRenderedPageBreak/>
              <w:t>Схвата да вијест увијек треба да буде истинит</w:t>
            </w:r>
            <w:r w:rsidR="003F5B4D">
              <w:rPr>
                <w:bCs/>
                <w:sz w:val="22"/>
                <w:szCs w:val="22"/>
                <w:lang w:val="sr-Cyrl-CS"/>
              </w:rPr>
              <w:t>а</w:t>
            </w:r>
            <w:r>
              <w:rPr>
                <w:bCs/>
                <w:sz w:val="22"/>
                <w:szCs w:val="22"/>
                <w:lang w:val="sr-Cyrl-CS"/>
              </w:rPr>
              <w:t>, јасна, актуелна, прецизна;</w:t>
            </w:r>
          </w:p>
          <w:p w14:paraId="747455E8" w14:textId="4350B007" w:rsidR="001E276A" w:rsidRDefault="001E276A" w:rsidP="001E276A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Препознај</w:t>
            </w:r>
            <w:r w:rsidR="003F5B4D">
              <w:rPr>
                <w:bCs/>
                <w:sz w:val="22"/>
                <w:szCs w:val="22"/>
                <w:lang w:val="sr-Cyrl-CS"/>
              </w:rPr>
              <w:t>е</w:t>
            </w:r>
            <w:r>
              <w:rPr>
                <w:bCs/>
                <w:sz w:val="22"/>
                <w:szCs w:val="22"/>
                <w:lang w:val="sr-Cyrl-CS"/>
              </w:rPr>
              <w:t xml:space="preserve"> одлике научног стила;</w:t>
            </w:r>
          </w:p>
          <w:p w14:paraId="6D63C9D7" w14:textId="38D8DED4" w:rsidR="00E62B8A" w:rsidRPr="001E276A" w:rsidRDefault="00E62B8A" w:rsidP="001E276A">
            <w:pPr>
              <w:numPr>
                <w:ilvl w:val="0"/>
                <w:numId w:val="3"/>
              </w:numPr>
              <w:spacing w:line="259" w:lineRule="auto"/>
              <w:ind w:left="284" w:hanging="284"/>
              <w:rPr>
                <w:bCs/>
                <w:sz w:val="22"/>
                <w:szCs w:val="22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Препознај</w:t>
            </w:r>
            <w:r w:rsidR="003F5B4D">
              <w:rPr>
                <w:bCs/>
                <w:sz w:val="22"/>
                <w:szCs w:val="22"/>
                <w:lang w:val="sr-Cyrl-CS"/>
              </w:rPr>
              <w:t>е</w:t>
            </w:r>
            <w:r>
              <w:rPr>
                <w:bCs/>
                <w:sz w:val="22"/>
                <w:szCs w:val="22"/>
                <w:lang w:val="sr-Cyrl-CS"/>
              </w:rPr>
              <w:t xml:space="preserve"> одлике администативног стила;</w:t>
            </w:r>
          </w:p>
          <w:p w14:paraId="5C86A700" w14:textId="405E54DB" w:rsidR="0024726C" w:rsidRPr="005D4AE1" w:rsidRDefault="0024726C" w:rsidP="0024726C">
            <w:pPr>
              <w:spacing w:after="160" w:line="259" w:lineRule="auto"/>
              <w:ind w:left="318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955" w:type="pct"/>
            <w:gridSpan w:val="2"/>
            <w:tcBorders>
              <w:left w:val="single" w:sz="4" w:space="0" w:color="auto"/>
            </w:tcBorders>
          </w:tcPr>
          <w:p w14:paraId="02E65C3D" w14:textId="4D00D975" w:rsidR="005D4AE1" w:rsidRDefault="0024726C" w:rsidP="0024726C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Препознаје функционалне стилове у конкретним примјерима</w:t>
            </w:r>
            <w:r w:rsidR="00675ADD">
              <w:rPr>
                <w:sz w:val="22"/>
                <w:szCs w:val="22"/>
                <w:lang w:val="sr-Cyrl-BA"/>
              </w:rPr>
              <w:t>;</w:t>
            </w:r>
          </w:p>
          <w:p w14:paraId="4A5BC710" w14:textId="5F65C54E" w:rsidR="00675ADD" w:rsidRDefault="00675ADD" w:rsidP="0024726C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Закључуј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када корист</w:t>
            </w:r>
            <w:r w:rsidR="003F5B4D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који стил у комуникацији</w:t>
            </w:r>
            <w:r w:rsidR="00BE41F7">
              <w:rPr>
                <w:sz w:val="22"/>
                <w:szCs w:val="22"/>
                <w:lang w:val="sr-Cyrl-BA"/>
              </w:rPr>
              <w:t>;</w:t>
            </w:r>
          </w:p>
          <w:p w14:paraId="2D2D754D" w14:textId="5E6FAACC" w:rsidR="00BE41F7" w:rsidRDefault="00777488" w:rsidP="0024726C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Објашњава</w:t>
            </w:r>
            <w:r w:rsidR="00BE41F7">
              <w:rPr>
                <w:sz w:val="22"/>
                <w:szCs w:val="22"/>
                <w:lang w:val="sr-Cyrl-BA"/>
              </w:rPr>
              <w:t xml:space="preserve"> одлике разговорног стила;</w:t>
            </w:r>
          </w:p>
          <w:p w14:paraId="21BB3AE6" w14:textId="73CDF4F6" w:rsidR="00BE41F7" w:rsidRDefault="00777488" w:rsidP="00777488">
            <w:pPr>
              <w:spacing w:line="259" w:lineRule="auto"/>
              <w:ind w:left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Опише</w:t>
            </w:r>
            <w:r w:rsidR="00BE41F7">
              <w:rPr>
                <w:sz w:val="22"/>
                <w:szCs w:val="22"/>
                <w:lang w:val="sr-Cyrl-BA"/>
              </w:rPr>
              <w:t xml:space="preserve"> значај књижевноумјетничког стила у српском језику;</w:t>
            </w:r>
          </w:p>
          <w:p w14:paraId="3B97DAC2" w14:textId="43BAD5CB" w:rsidR="00BE41F7" w:rsidRDefault="00777488" w:rsidP="00BE41F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Објашњава</w:t>
            </w:r>
            <w:r w:rsidR="00675ADD">
              <w:rPr>
                <w:sz w:val="22"/>
                <w:szCs w:val="22"/>
                <w:lang w:val="sr-Cyrl-BA"/>
              </w:rPr>
              <w:t xml:space="preserve"> одлике вијести и питања на која вијест мора да одговори (</w:t>
            </w:r>
            <w:r w:rsidR="00BE41F7">
              <w:rPr>
                <w:sz w:val="22"/>
                <w:szCs w:val="22"/>
                <w:lang w:val="sr-Cyrl-BA"/>
              </w:rPr>
              <w:t xml:space="preserve">ко, шта, гдје, како, кад); </w:t>
            </w:r>
          </w:p>
          <w:p w14:paraId="36AC451C" w14:textId="24FE3E3D" w:rsidR="00675ADD" w:rsidRDefault="00777488" w:rsidP="00BE41F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Разумије</w:t>
            </w:r>
            <w:r w:rsidR="00BE41F7">
              <w:rPr>
                <w:sz w:val="22"/>
                <w:szCs w:val="22"/>
                <w:lang w:val="sr-Cyrl-BA"/>
              </w:rPr>
              <w:t xml:space="preserve"> да вијест тре</w:t>
            </w:r>
            <w:r w:rsidR="003F5B4D">
              <w:rPr>
                <w:sz w:val="22"/>
                <w:szCs w:val="22"/>
                <w:lang w:val="sr-Cyrl-BA"/>
              </w:rPr>
              <w:t>б</w:t>
            </w:r>
            <w:r w:rsidR="00BE41F7">
              <w:rPr>
                <w:sz w:val="22"/>
                <w:szCs w:val="22"/>
                <w:lang w:val="sr-Cyrl-BA"/>
              </w:rPr>
              <w:t>а да буде истинита, јасна, актуелна, прецизна;</w:t>
            </w:r>
          </w:p>
          <w:p w14:paraId="7E50AE80" w14:textId="61A4268E" w:rsidR="00E62B8A" w:rsidRDefault="008F7C2C" w:rsidP="00BE41F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Разумије ко користи научни стил и гдје се проналази (научне књиге, уџбеници, чланци);</w:t>
            </w:r>
          </w:p>
          <w:p w14:paraId="71680022" w14:textId="78E36D87" w:rsidR="008F7C2C" w:rsidRDefault="008F7C2C" w:rsidP="00BE41F7">
            <w:pPr>
              <w:numPr>
                <w:ilvl w:val="0"/>
                <w:numId w:val="3"/>
              </w:numPr>
              <w:spacing w:line="259" w:lineRule="auto"/>
              <w:ind w:left="141" w:hanging="141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Уочава административни стил у званичним документима и правним текстовима (закон, устав, молбе, жалбе, пријаве, захтијеви).</w:t>
            </w:r>
          </w:p>
          <w:p w14:paraId="34C182D1" w14:textId="22ADDC3A" w:rsidR="0024726C" w:rsidRPr="005D4AE1" w:rsidRDefault="0024726C" w:rsidP="008F7C2C">
            <w:pPr>
              <w:spacing w:line="259" w:lineRule="auto"/>
              <w:ind w:left="141"/>
              <w:rPr>
                <w:sz w:val="22"/>
                <w:szCs w:val="22"/>
                <w:lang w:val="sr-Cyrl-BA"/>
              </w:rPr>
            </w:pPr>
          </w:p>
        </w:tc>
        <w:tc>
          <w:tcPr>
            <w:tcW w:w="935" w:type="pct"/>
            <w:gridSpan w:val="3"/>
            <w:vMerge w:val="restart"/>
            <w:tcBorders>
              <w:left w:val="single" w:sz="4" w:space="0" w:color="auto"/>
            </w:tcBorders>
          </w:tcPr>
          <w:p w14:paraId="531C47E6" w14:textId="1E05C5AD" w:rsidR="0067217D" w:rsidRPr="0067217D" w:rsidRDefault="0024726C" w:rsidP="0067217D">
            <w:pPr>
              <w:numPr>
                <w:ilvl w:val="0"/>
                <w:numId w:val="3"/>
              </w:numPr>
              <w:spacing w:after="160" w:line="259" w:lineRule="auto"/>
              <w:ind w:left="327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Примјењуј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стечена знања</w:t>
            </w:r>
            <w:r w:rsidR="0067217D">
              <w:rPr>
                <w:sz w:val="22"/>
                <w:szCs w:val="22"/>
                <w:lang w:val="sr-Cyrl-BA"/>
              </w:rPr>
              <w:t xml:space="preserve"> о употреби функционалних стилова</w:t>
            </w:r>
            <w:r>
              <w:rPr>
                <w:sz w:val="22"/>
                <w:szCs w:val="22"/>
                <w:lang w:val="sr-Cyrl-BA"/>
              </w:rPr>
              <w:t xml:space="preserve"> у пракси.</w:t>
            </w:r>
          </w:p>
          <w:p w14:paraId="0F04B399" w14:textId="426AB060" w:rsidR="0067217D" w:rsidRDefault="0067217D" w:rsidP="0067217D">
            <w:pPr>
              <w:spacing w:after="160" w:line="259" w:lineRule="auto"/>
              <w:contextualSpacing/>
              <w:rPr>
                <w:sz w:val="22"/>
                <w:szCs w:val="22"/>
                <w:lang w:val="sr-Cyrl-BA"/>
              </w:rPr>
            </w:pPr>
          </w:p>
          <w:p w14:paraId="11FD2AC5" w14:textId="77777777" w:rsidR="0067217D" w:rsidRPr="0067217D" w:rsidRDefault="0067217D" w:rsidP="0067217D">
            <w:pPr>
              <w:spacing w:after="160" w:line="259" w:lineRule="auto"/>
              <w:contextualSpacing/>
              <w:rPr>
                <w:sz w:val="22"/>
                <w:szCs w:val="22"/>
                <w:lang w:val="hr-HR"/>
              </w:rPr>
            </w:pPr>
          </w:p>
          <w:p w14:paraId="48A44FF5" w14:textId="3994E9D3" w:rsidR="0067217D" w:rsidRPr="0067217D" w:rsidRDefault="0067217D" w:rsidP="0067217D">
            <w:pPr>
              <w:numPr>
                <w:ilvl w:val="0"/>
                <w:numId w:val="3"/>
              </w:numPr>
              <w:spacing w:after="160" w:line="259" w:lineRule="auto"/>
              <w:ind w:left="327" w:hanging="284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Правилно примјењује велико слово, бројеве и негацију глагола у пракси.</w:t>
            </w:r>
          </w:p>
          <w:p w14:paraId="7EC46144" w14:textId="69FB10BC" w:rsidR="0024726C" w:rsidRPr="005D4AE1" w:rsidRDefault="0024726C" w:rsidP="0024726C">
            <w:pPr>
              <w:spacing w:line="259" w:lineRule="auto"/>
              <w:ind w:left="284"/>
              <w:contextualSpacing/>
              <w:rPr>
                <w:sz w:val="22"/>
                <w:szCs w:val="22"/>
                <w:lang w:val="hr-HR"/>
              </w:rPr>
            </w:pPr>
          </w:p>
        </w:tc>
        <w:tc>
          <w:tcPr>
            <w:tcW w:w="1325" w:type="pct"/>
            <w:gridSpan w:val="2"/>
            <w:tcBorders>
              <w:left w:val="single" w:sz="4" w:space="0" w:color="auto"/>
            </w:tcBorders>
          </w:tcPr>
          <w:p w14:paraId="4ED469A2" w14:textId="77777777" w:rsidR="005D4AE1" w:rsidRPr="001E276A" w:rsidRDefault="005D4AE1" w:rsidP="005D4AE1">
            <w:pPr>
              <w:rPr>
                <w:sz w:val="22"/>
                <w:szCs w:val="22"/>
              </w:rPr>
            </w:pPr>
            <w:proofErr w:type="spellStart"/>
            <w:r w:rsidRPr="001E276A">
              <w:rPr>
                <w:sz w:val="22"/>
                <w:szCs w:val="22"/>
              </w:rPr>
              <w:t>Наставник</w:t>
            </w:r>
            <w:proofErr w:type="spellEnd"/>
            <w:r w:rsidRPr="001E276A">
              <w:rPr>
                <w:sz w:val="22"/>
                <w:szCs w:val="22"/>
              </w:rPr>
              <w:t xml:space="preserve"> </w:t>
            </w:r>
            <w:proofErr w:type="spellStart"/>
            <w:r w:rsidRPr="001E276A">
              <w:rPr>
                <w:sz w:val="22"/>
                <w:szCs w:val="22"/>
              </w:rPr>
              <w:t>ће</w:t>
            </w:r>
            <w:proofErr w:type="spellEnd"/>
            <w:r w:rsidRPr="001E276A">
              <w:rPr>
                <w:sz w:val="22"/>
                <w:szCs w:val="22"/>
              </w:rPr>
              <w:t>:</w:t>
            </w:r>
          </w:p>
          <w:p w14:paraId="5DFA9250" w14:textId="77777777" w:rsidR="003F5B4D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На почетку обраде објаснити ученицима важност функционалних стилова у комуникацији</w:t>
            </w:r>
            <w:r w:rsidR="003F5B4D">
              <w:rPr>
                <w:sz w:val="22"/>
                <w:szCs w:val="22"/>
                <w:lang w:val="sr-Cyrl-BA"/>
              </w:rPr>
              <w:t>;</w:t>
            </w:r>
          </w:p>
          <w:p w14:paraId="0002B84A" w14:textId="77777777" w:rsidR="003F5B4D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Објаснити карактеристике</w:t>
            </w:r>
            <w:r w:rsidR="003F5B4D">
              <w:rPr>
                <w:sz w:val="22"/>
                <w:szCs w:val="22"/>
                <w:lang w:val="sr-Cyrl-BA"/>
              </w:rPr>
              <w:t xml:space="preserve"> функционалних стилова;</w:t>
            </w:r>
          </w:p>
          <w:p w14:paraId="291BDEB7" w14:textId="77777777" w:rsidR="003F5B4D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Пустити аудио запис разговорног стила између два ученика</w:t>
            </w:r>
            <w:r w:rsidR="003F5B4D">
              <w:rPr>
                <w:sz w:val="22"/>
                <w:szCs w:val="22"/>
                <w:lang w:val="sr-Cyrl-BA"/>
              </w:rPr>
              <w:t>;</w:t>
            </w:r>
          </w:p>
          <w:p w14:paraId="01CEF34A" w14:textId="1F7DFD41" w:rsidR="00675ADD" w:rsidRPr="001E276A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 xml:space="preserve">Ученици треба да утврде које су то карактеристике разговорног стила (ријеч је жива и непосредна, </w:t>
            </w:r>
            <w:r w:rsidRPr="001E276A">
              <w:rPr>
                <w:sz w:val="22"/>
                <w:szCs w:val="22"/>
                <w:lang w:val="sr-Cyrl-BA"/>
              </w:rPr>
              <w:lastRenderedPageBreak/>
              <w:t>користи се у свакодневно</w:t>
            </w:r>
            <w:r w:rsidR="00415A2C">
              <w:rPr>
                <w:sz w:val="22"/>
                <w:szCs w:val="22"/>
                <w:lang w:val="sr-Cyrl-BA"/>
              </w:rPr>
              <w:t>м</w:t>
            </w:r>
            <w:r w:rsidRPr="001E276A">
              <w:rPr>
                <w:sz w:val="22"/>
                <w:szCs w:val="22"/>
                <w:lang w:val="sr-Cyrl-BA"/>
              </w:rPr>
              <w:t xml:space="preserve"> говору, условљен</w:t>
            </w:r>
            <w:r w:rsidR="003F5B4D">
              <w:rPr>
                <w:sz w:val="22"/>
                <w:szCs w:val="22"/>
                <w:lang w:val="sr-Cyrl-BA"/>
              </w:rPr>
              <w:t xml:space="preserve"> је</w:t>
            </w:r>
            <w:r w:rsidRPr="001E276A">
              <w:rPr>
                <w:sz w:val="22"/>
                <w:szCs w:val="22"/>
                <w:lang w:val="sr-Cyrl-BA"/>
              </w:rPr>
              <w:t xml:space="preserve"> узрастом саговорника, узрастом, темом, реченице су кратке, често и недовршене, чести жаргонски изрази).</w:t>
            </w:r>
          </w:p>
          <w:p w14:paraId="7FF3CBA7" w14:textId="77777777" w:rsidR="003F5B4D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Прочитати једну строфу пјесме</w:t>
            </w:r>
            <w:r w:rsidR="003F5B4D">
              <w:rPr>
                <w:sz w:val="22"/>
                <w:szCs w:val="22"/>
                <w:lang w:val="sr-Cyrl-BA"/>
              </w:rPr>
              <w:t>;</w:t>
            </w:r>
          </w:p>
          <w:p w14:paraId="5094167B" w14:textId="3F696CBF" w:rsidR="00675ADD" w:rsidRPr="001E276A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 xml:space="preserve">Објаснити карактеристике књижевноумјетничког стила (користи се у поезији или прозним текстовима, писац исказује лични став, доживљај свијета око себе (субјетивност), језик сликовит и богат стилским фигурама, необичан избор ријечи, редосљед ријечи). </w:t>
            </w:r>
          </w:p>
          <w:p w14:paraId="57DA308D" w14:textId="77777777" w:rsidR="003F5B4D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Прочитати једну вијест написану у новинама</w:t>
            </w:r>
            <w:r w:rsidR="003F5B4D">
              <w:rPr>
                <w:sz w:val="22"/>
                <w:szCs w:val="22"/>
                <w:lang w:val="sr-Cyrl-BA"/>
              </w:rPr>
              <w:t>;</w:t>
            </w:r>
          </w:p>
          <w:p w14:paraId="0F17B092" w14:textId="3F053203" w:rsidR="001E276A" w:rsidRPr="001E276A" w:rsidRDefault="00675ADD" w:rsidP="00675AD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Објаснтити карактеристике новинарског (публицистичког) стила (ко пише, шта пише, облици изражавања (вијест, извјештај, репортажа, интервју)</w:t>
            </w:r>
            <w:r w:rsidR="008F1D92">
              <w:rPr>
                <w:sz w:val="22"/>
                <w:szCs w:val="22"/>
                <w:lang w:val="sr-Cyrl-BA"/>
              </w:rPr>
              <w:t>;</w:t>
            </w:r>
          </w:p>
          <w:p w14:paraId="455038B8" w14:textId="73B620C6" w:rsidR="00675ADD" w:rsidRPr="001E276A" w:rsidRDefault="00675ADD" w:rsidP="001E276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 xml:space="preserve">Објаснити одлике овог стила </w:t>
            </w:r>
            <w:r w:rsidR="008F1D92">
              <w:rPr>
                <w:sz w:val="22"/>
                <w:szCs w:val="22"/>
                <w:lang w:val="sr-Cyrl-BA"/>
              </w:rPr>
              <w:t>(</w:t>
            </w:r>
            <w:r w:rsidRPr="001E276A">
              <w:rPr>
                <w:sz w:val="22"/>
                <w:szCs w:val="22"/>
                <w:lang w:val="sr-Cyrl-BA"/>
              </w:rPr>
              <w:t>намијењен широј јавности с циљем информисања; језик изражајан, динамичан, упечатљив</w:t>
            </w:r>
            <w:r w:rsidR="008F1D92">
              <w:rPr>
                <w:sz w:val="22"/>
                <w:szCs w:val="22"/>
                <w:lang w:val="sr-Cyrl-BA"/>
              </w:rPr>
              <w:t>,</w:t>
            </w:r>
            <w:r w:rsidRPr="001E276A">
              <w:rPr>
                <w:sz w:val="22"/>
                <w:szCs w:val="22"/>
                <w:lang w:val="sr-Cyrl-BA"/>
              </w:rPr>
              <w:t xml:space="preserve"> реченица јасна и прецизна</w:t>
            </w:r>
            <w:r w:rsidR="008F1D92">
              <w:rPr>
                <w:sz w:val="22"/>
                <w:szCs w:val="22"/>
                <w:lang w:val="sr-Cyrl-BA"/>
              </w:rPr>
              <w:t>)</w:t>
            </w:r>
            <w:r w:rsidRPr="001E276A">
              <w:rPr>
                <w:sz w:val="22"/>
                <w:szCs w:val="22"/>
                <w:lang w:val="sr-Cyrl-BA"/>
              </w:rPr>
              <w:t xml:space="preserve">; </w:t>
            </w:r>
          </w:p>
          <w:p w14:paraId="6F656A8C" w14:textId="77777777" w:rsidR="001E276A" w:rsidRDefault="00675ADD" w:rsidP="001E276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Задатак за ученике да напишу једну вијест везану за актуелности у школи;</w:t>
            </w:r>
          </w:p>
          <w:p w14:paraId="497C590C" w14:textId="77777777" w:rsidR="008F1D92" w:rsidRDefault="001E276A" w:rsidP="001E276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Прочитати један одломак из граматике</w:t>
            </w:r>
            <w:r>
              <w:rPr>
                <w:sz w:val="22"/>
                <w:szCs w:val="22"/>
                <w:lang w:val="sr-Cyrl-BA"/>
              </w:rPr>
              <w:t xml:space="preserve"> или неког другог научног текста</w:t>
            </w:r>
            <w:r w:rsidR="008F1D92">
              <w:rPr>
                <w:sz w:val="22"/>
                <w:szCs w:val="22"/>
                <w:lang w:val="sr-Cyrl-BA"/>
              </w:rPr>
              <w:t>;</w:t>
            </w:r>
          </w:p>
          <w:p w14:paraId="6966F05A" w14:textId="42710F34" w:rsidR="001E276A" w:rsidRDefault="001E276A" w:rsidP="001E276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1E276A">
              <w:rPr>
                <w:sz w:val="22"/>
                <w:szCs w:val="22"/>
                <w:lang w:val="sr-Cyrl-BA"/>
              </w:rPr>
              <w:t>На основу прочитаног ученици треба да закључе о каквом стилу писања је ријеч</w:t>
            </w:r>
            <w:r>
              <w:rPr>
                <w:sz w:val="22"/>
                <w:szCs w:val="22"/>
                <w:lang w:val="sr-Cyrl-BA"/>
              </w:rPr>
              <w:t>;</w:t>
            </w:r>
            <w:r w:rsidRPr="001E276A">
              <w:rPr>
                <w:sz w:val="22"/>
                <w:szCs w:val="22"/>
                <w:lang w:val="sr-Cyrl-BA"/>
              </w:rPr>
              <w:t xml:space="preserve"> </w:t>
            </w:r>
          </w:p>
          <w:p w14:paraId="6847DE8E" w14:textId="04A25FD3" w:rsidR="001E276A" w:rsidRDefault="001E276A" w:rsidP="001E276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Објаснити о</w:t>
            </w:r>
            <w:r w:rsidRPr="001E276A">
              <w:rPr>
                <w:sz w:val="22"/>
                <w:szCs w:val="22"/>
                <w:lang w:val="sr-Cyrl-BA"/>
              </w:rPr>
              <w:t xml:space="preserve">длике научног стила (објективност, прецизност, </w:t>
            </w:r>
            <w:r w:rsidRPr="001E276A">
              <w:rPr>
                <w:sz w:val="22"/>
                <w:szCs w:val="22"/>
                <w:lang w:val="sr-Cyrl-BA"/>
              </w:rPr>
              <w:lastRenderedPageBreak/>
              <w:t>употреба стручних термина, навођење документованих чињеница, ко га користи и гдје га налазимо)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66EB18E5" w14:textId="75AA7397" w:rsidR="00E62B8A" w:rsidRDefault="00E62B8A" w:rsidP="00E62B8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E62B8A">
              <w:rPr>
                <w:sz w:val="22"/>
                <w:szCs w:val="22"/>
                <w:lang w:val="sr-Cyrl-BA"/>
              </w:rPr>
              <w:t>Припремити анкетни лист</w:t>
            </w:r>
            <w:r>
              <w:rPr>
                <w:sz w:val="22"/>
                <w:szCs w:val="22"/>
                <w:lang w:val="sr-Cyrl-BA"/>
              </w:rPr>
              <w:t xml:space="preserve"> или неки други примјер текста у коме се препознаје административни стил писања;</w:t>
            </w:r>
          </w:p>
          <w:p w14:paraId="6A5AFDD9" w14:textId="2A8FA379" w:rsidR="008F1D92" w:rsidRDefault="00E62B8A" w:rsidP="00E62B8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E62B8A">
              <w:rPr>
                <w:sz w:val="22"/>
                <w:szCs w:val="22"/>
                <w:lang w:val="sr-Cyrl-BA"/>
              </w:rPr>
              <w:t>Навести одлике административног стила (јасан, прецизан, објективан; устаљени изрази)</w:t>
            </w:r>
            <w:r w:rsidR="008F1D92">
              <w:rPr>
                <w:sz w:val="22"/>
                <w:szCs w:val="22"/>
                <w:lang w:val="sr-Cyrl-BA"/>
              </w:rPr>
              <w:t>;</w:t>
            </w:r>
          </w:p>
          <w:p w14:paraId="47B0EDCD" w14:textId="2564E2F8" w:rsidR="00E62B8A" w:rsidRPr="00E62B8A" w:rsidRDefault="008F1D92" w:rsidP="00E62B8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Објаснити гдје </w:t>
            </w:r>
            <w:r w:rsidR="00E62B8A" w:rsidRPr="00E62B8A">
              <w:rPr>
                <w:sz w:val="22"/>
                <w:szCs w:val="22"/>
                <w:lang w:val="sr-Cyrl-BA"/>
              </w:rPr>
              <w:t>се пр</w:t>
            </w:r>
            <w:r>
              <w:rPr>
                <w:sz w:val="22"/>
                <w:szCs w:val="22"/>
                <w:lang w:val="sr-Cyrl-BA"/>
              </w:rPr>
              <w:t>имјењује (</w:t>
            </w:r>
            <w:r w:rsidR="00E62B8A" w:rsidRPr="00E62B8A">
              <w:rPr>
                <w:sz w:val="22"/>
                <w:szCs w:val="22"/>
                <w:lang w:val="sr-Cyrl-BA"/>
              </w:rPr>
              <w:t>у званичним документима и правним текстовима (закон, устав,</w:t>
            </w:r>
            <w:r w:rsidR="00FE3DE4">
              <w:rPr>
                <w:sz w:val="22"/>
                <w:szCs w:val="22"/>
                <w:lang w:val="sr-Cyrl-BA"/>
              </w:rPr>
              <w:t xml:space="preserve"> молбе, жалбе, пријаве, захт</w:t>
            </w:r>
            <w:r w:rsidR="00E62B8A" w:rsidRPr="00E62B8A">
              <w:rPr>
                <w:sz w:val="22"/>
                <w:szCs w:val="22"/>
                <w:lang w:val="sr-Cyrl-BA"/>
              </w:rPr>
              <w:t>јеви)</w:t>
            </w:r>
            <w:r>
              <w:rPr>
                <w:sz w:val="22"/>
                <w:szCs w:val="22"/>
                <w:lang w:val="sr-Cyrl-BA"/>
              </w:rPr>
              <w:t>;</w:t>
            </w:r>
            <w:r w:rsidR="00E62B8A" w:rsidRPr="00E62B8A">
              <w:rPr>
                <w:sz w:val="22"/>
                <w:szCs w:val="22"/>
                <w:lang w:val="sr-Cyrl-BA"/>
              </w:rPr>
              <w:t xml:space="preserve"> </w:t>
            </w:r>
          </w:p>
          <w:p w14:paraId="699F9E0C" w14:textId="42E9D908" w:rsidR="00E62B8A" w:rsidRDefault="00E62B8A" w:rsidP="00E62B8A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  <w:lang w:val="sr-Cyrl-BA"/>
              </w:rPr>
            </w:pPr>
            <w:r w:rsidRPr="00E62B8A">
              <w:rPr>
                <w:sz w:val="22"/>
                <w:szCs w:val="22"/>
                <w:lang w:val="sr-Cyrl-BA"/>
              </w:rPr>
              <w:t>Задатак за ученике</w:t>
            </w:r>
            <w:r w:rsidR="008F7C2C">
              <w:rPr>
                <w:sz w:val="22"/>
                <w:szCs w:val="22"/>
                <w:lang w:val="sr-Cyrl-BA"/>
              </w:rPr>
              <w:t>:</w:t>
            </w:r>
            <w:r w:rsidRPr="00E62B8A">
              <w:rPr>
                <w:sz w:val="22"/>
                <w:szCs w:val="22"/>
                <w:lang w:val="sr-Cyrl-BA"/>
              </w:rPr>
              <w:t xml:space="preserve"> да одреде врсту функционалног стила (подијелити ученицима текстове у којима се налазе све врсте функционалних стилова).</w:t>
            </w:r>
          </w:p>
          <w:p w14:paraId="2037EFC2" w14:textId="56ACAE78" w:rsidR="0029445C" w:rsidRPr="0029445C" w:rsidRDefault="0029445C" w:rsidP="0029445C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(Напомена за наставнике: вјежбе писања различитих текстова административног стила ученици ће радити у четвртом разреду у оквиру пословне комуникације.)</w:t>
            </w:r>
          </w:p>
          <w:p w14:paraId="45E55679" w14:textId="77777777" w:rsidR="005D4AE1" w:rsidRPr="008F7C2C" w:rsidRDefault="005D4AE1" w:rsidP="008F7C2C">
            <w:pPr>
              <w:pStyle w:val="ListParagraph"/>
              <w:ind w:left="360"/>
              <w:rPr>
                <w:sz w:val="22"/>
                <w:szCs w:val="22"/>
                <w:lang w:val="sr-Cyrl-BA"/>
              </w:rPr>
            </w:pPr>
          </w:p>
          <w:p w14:paraId="0A334C02" w14:textId="77777777" w:rsidR="005D4AE1" w:rsidRPr="001E276A" w:rsidRDefault="005D4AE1" w:rsidP="005D4AE1">
            <w:pPr>
              <w:ind w:left="327"/>
              <w:rPr>
                <w:b/>
                <w:bCs/>
                <w:sz w:val="22"/>
                <w:szCs w:val="22"/>
              </w:rPr>
            </w:pPr>
          </w:p>
        </w:tc>
      </w:tr>
      <w:tr w:rsidR="005D4AE1" w:rsidRPr="005D4AE1" w14:paraId="03C135F7" w14:textId="77777777" w:rsidTr="00E34087">
        <w:trPr>
          <w:trHeight w:val="1692"/>
        </w:trPr>
        <w:tc>
          <w:tcPr>
            <w:tcW w:w="834" w:type="pct"/>
            <w:tcBorders>
              <w:right w:val="single" w:sz="4" w:space="0" w:color="auto"/>
            </w:tcBorders>
            <w:shd w:val="clear" w:color="auto" w:fill="DEEAF6" w:themeFill="accent5" w:themeFillTint="33"/>
          </w:tcPr>
          <w:p w14:paraId="71C30D79" w14:textId="02C49ED3" w:rsidR="005D4AE1" w:rsidRPr="0029445C" w:rsidRDefault="0029445C" w:rsidP="0029445C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lastRenderedPageBreak/>
              <w:t>Правопис</w:t>
            </w:r>
          </w:p>
        </w:tc>
        <w:tc>
          <w:tcPr>
            <w:tcW w:w="951" w:type="pct"/>
            <w:gridSpan w:val="3"/>
            <w:tcBorders>
              <w:left w:val="single" w:sz="4" w:space="0" w:color="auto"/>
            </w:tcBorders>
          </w:tcPr>
          <w:p w14:paraId="62E8DDDB" w14:textId="060897C3" w:rsidR="005D4AE1" w:rsidRPr="005D4AE1" w:rsidRDefault="0029445C" w:rsidP="008277B1">
            <w:pPr>
              <w:numPr>
                <w:ilvl w:val="0"/>
                <w:numId w:val="3"/>
              </w:numPr>
              <w:spacing w:line="259" w:lineRule="auto"/>
              <w:ind w:left="141" w:hanging="141"/>
              <w:contextualSpacing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>Познај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правописна правила писања великог слова, бројева и одричних облика глагола</w:t>
            </w:r>
            <w:r w:rsidR="0067217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55" w:type="pct"/>
            <w:gridSpan w:val="2"/>
            <w:tcBorders>
              <w:left w:val="single" w:sz="4" w:space="0" w:color="auto"/>
            </w:tcBorders>
          </w:tcPr>
          <w:p w14:paraId="0C4181F1" w14:textId="37F52ED4" w:rsidR="0029445C" w:rsidRDefault="0029445C" w:rsidP="0029445C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употребљава велико слово;</w:t>
            </w:r>
          </w:p>
          <w:p w14:paraId="4A5CEB82" w14:textId="5ABEF03A" w:rsidR="0029445C" w:rsidRDefault="00580186" w:rsidP="0029445C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пиш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бројеве и изведенице од њих;</w:t>
            </w:r>
          </w:p>
          <w:p w14:paraId="2EC20FB7" w14:textId="265C1782" w:rsidR="00580186" w:rsidRDefault="00580186" w:rsidP="0029445C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</w:t>
            </w:r>
            <w:r w:rsidR="003F5B4D">
              <w:rPr>
                <w:sz w:val="22"/>
                <w:szCs w:val="22"/>
                <w:lang w:val="sr-Cyrl-BA"/>
              </w:rPr>
              <w:t>о</w:t>
            </w:r>
            <w:r>
              <w:rPr>
                <w:sz w:val="22"/>
                <w:szCs w:val="22"/>
                <w:lang w:val="sr-Cyrl-BA"/>
              </w:rPr>
              <w:t xml:space="preserve"> употреб</w:t>
            </w:r>
            <w:r w:rsidR="003F5B4D">
              <w:rPr>
                <w:sz w:val="22"/>
                <w:szCs w:val="22"/>
                <w:lang w:val="sr-Cyrl-BA"/>
              </w:rPr>
              <w:t>љава</w:t>
            </w:r>
            <w:r>
              <w:rPr>
                <w:sz w:val="22"/>
                <w:szCs w:val="22"/>
                <w:lang w:val="sr-Cyrl-BA"/>
              </w:rPr>
              <w:t xml:space="preserve"> именичк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и придјевск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изведениц</w:t>
            </w:r>
            <w:r w:rsidR="003F5B4D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у комбинацији са бројкама;</w:t>
            </w:r>
          </w:p>
          <w:p w14:paraId="66A91258" w14:textId="32161C78" w:rsidR="00580186" w:rsidRDefault="00B66D47" w:rsidP="0029445C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lastRenderedPageBreak/>
              <w:t>Правилно употребљава</w:t>
            </w:r>
            <w:r w:rsidR="00580186">
              <w:rPr>
                <w:sz w:val="22"/>
                <w:szCs w:val="22"/>
                <w:lang w:val="sr-Cyrl-BA"/>
              </w:rPr>
              <w:t xml:space="preserve"> црте и цртице приликом писања бројева</w:t>
            </w:r>
            <w:r w:rsidR="008F1D92">
              <w:rPr>
                <w:sz w:val="22"/>
                <w:szCs w:val="22"/>
                <w:lang w:val="sr-Cyrl-BA"/>
              </w:rPr>
              <w:t>;</w:t>
            </w:r>
          </w:p>
          <w:p w14:paraId="1FF07A5C" w14:textId="6EA14102" w:rsidR="00212041" w:rsidRDefault="00B66D47" w:rsidP="0029445C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Правилно примјењује</w:t>
            </w:r>
            <w:r w:rsidR="00212041">
              <w:rPr>
                <w:sz w:val="22"/>
                <w:szCs w:val="22"/>
                <w:lang w:val="sr-Cyrl-BA"/>
              </w:rPr>
              <w:t xml:space="preserve"> р</w:t>
            </w:r>
            <w:r w:rsidR="0085548C">
              <w:rPr>
                <w:sz w:val="22"/>
                <w:szCs w:val="22"/>
                <w:lang w:val="sr-Cyrl-BA"/>
              </w:rPr>
              <w:t>и</w:t>
            </w:r>
            <w:r w:rsidR="00212041">
              <w:rPr>
                <w:sz w:val="22"/>
                <w:szCs w:val="22"/>
                <w:lang w:val="sr-Cyrl-BA"/>
              </w:rPr>
              <w:t xml:space="preserve">јечце </w:t>
            </w:r>
            <w:r w:rsidR="00212041" w:rsidRPr="00B66D47">
              <w:rPr>
                <w:i/>
                <w:sz w:val="22"/>
                <w:szCs w:val="22"/>
                <w:lang w:val="sr-Cyrl-BA"/>
              </w:rPr>
              <w:t>не</w:t>
            </w:r>
            <w:r w:rsidR="00212041">
              <w:rPr>
                <w:sz w:val="22"/>
                <w:szCs w:val="22"/>
                <w:lang w:val="sr-Cyrl-BA"/>
              </w:rPr>
              <w:t xml:space="preserve"> са глаголима, трпним придјевима и другим попридјевљеним глагол</w:t>
            </w:r>
            <w:r>
              <w:rPr>
                <w:sz w:val="22"/>
                <w:szCs w:val="22"/>
                <w:lang w:val="sr-Cyrl-BA"/>
              </w:rPr>
              <w:t>ским облицима, у творби глаголск</w:t>
            </w:r>
            <w:r w:rsidR="00212041">
              <w:rPr>
                <w:sz w:val="22"/>
                <w:szCs w:val="22"/>
                <w:lang w:val="sr-Cyrl-BA"/>
              </w:rPr>
              <w:t>их именица и изведених прилога;</w:t>
            </w:r>
          </w:p>
          <w:p w14:paraId="1A9400FD" w14:textId="0382FB0D" w:rsidR="00212041" w:rsidRPr="0029445C" w:rsidRDefault="00B66D47" w:rsidP="0029445C">
            <w:pPr>
              <w:numPr>
                <w:ilvl w:val="0"/>
                <w:numId w:val="3"/>
              </w:numPr>
              <w:spacing w:line="259" w:lineRule="auto"/>
              <w:ind w:left="176" w:hanging="17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Користи цртицу</w:t>
            </w:r>
            <w:r w:rsidR="00212041">
              <w:rPr>
                <w:sz w:val="22"/>
                <w:szCs w:val="22"/>
                <w:lang w:val="sr-Cyrl-BA"/>
              </w:rPr>
              <w:t xml:space="preserve"> приликом удвајања глаго</w:t>
            </w:r>
            <w:r w:rsidR="003F5B4D">
              <w:rPr>
                <w:sz w:val="22"/>
                <w:szCs w:val="22"/>
                <w:lang w:val="sr-Cyrl-BA"/>
              </w:rPr>
              <w:t>л</w:t>
            </w:r>
            <w:r w:rsidR="00212041">
              <w:rPr>
                <w:sz w:val="22"/>
                <w:szCs w:val="22"/>
                <w:lang w:val="sr-Cyrl-BA"/>
              </w:rPr>
              <w:t>ских облика.</w:t>
            </w:r>
          </w:p>
        </w:tc>
        <w:tc>
          <w:tcPr>
            <w:tcW w:w="935" w:type="pct"/>
            <w:gridSpan w:val="3"/>
            <w:vMerge/>
            <w:tcBorders>
              <w:left w:val="single" w:sz="4" w:space="0" w:color="auto"/>
            </w:tcBorders>
          </w:tcPr>
          <w:p w14:paraId="3AF6A900" w14:textId="77777777" w:rsidR="005D4AE1" w:rsidRPr="005D4AE1" w:rsidRDefault="005D4AE1" w:rsidP="005D4AE1">
            <w:pPr>
              <w:numPr>
                <w:ilvl w:val="0"/>
                <w:numId w:val="3"/>
              </w:numPr>
              <w:spacing w:after="160" w:line="259" w:lineRule="auto"/>
              <w:ind w:left="327" w:hanging="176"/>
              <w:contextualSpacing/>
              <w:rPr>
                <w:sz w:val="22"/>
                <w:szCs w:val="22"/>
                <w:lang w:val="hr-HR"/>
              </w:rPr>
            </w:pPr>
          </w:p>
        </w:tc>
        <w:tc>
          <w:tcPr>
            <w:tcW w:w="1325" w:type="pct"/>
            <w:gridSpan w:val="2"/>
            <w:tcBorders>
              <w:left w:val="single" w:sz="4" w:space="0" w:color="auto"/>
            </w:tcBorders>
          </w:tcPr>
          <w:p w14:paraId="23BE3C98" w14:textId="77777777" w:rsidR="005D4AE1" w:rsidRPr="005D4AE1" w:rsidRDefault="005D4AE1" w:rsidP="005D4AE1">
            <w:pPr>
              <w:rPr>
                <w:sz w:val="22"/>
                <w:szCs w:val="22"/>
              </w:rPr>
            </w:pPr>
            <w:proofErr w:type="spellStart"/>
            <w:r w:rsidRPr="005D4AE1">
              <w:rPr>
                <w:sz w:val="22"/>
                <w:szCs w:val="22"/>
              </w:rPr>
              <w:t>Наставник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ће</w:t>
            </w:r>
            <w:proofErr w:type="spellEnd"/>
            <w:r w:rsidRPr="005D4AE1">
              <w:rPr>
                <w:sz w:val="22"/>
                <w:szCs w:val="22"/>
              </w:rPr>
              <w:t>:</w:t>
            </w:r>
          </w:p>
          <w:p w14:paraId="094BD534" w14:textId="5C75FA5A" w:rsidR="00DD38A4" w:rsidRPr="00DD38A4" w:rsidRDefault="00221B0D" w:rsidP="00DD38A4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Поновити са ученицима претходно стечена знања из области примјен</w:t>
            </w:r>
            <w:r w:rsidR="00DD38A4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 великог слова</w:t>
            </w:r>
            <w:r w:rsidR="00DD38A4">
              <w:rPr>
                <w:sz w:val="22"/>
                <w:szCs w:val="22"/>
                <w:lang w:val="sr-Cyrl-BA"/>
              </w:rPr>
              <w:t xml:space="preserve"> с посебним акцентом на прву ријеч у реченици, огласу, писмима, обрасцу, натписима, обавјештењима, потписима;</w:t>
            </w:r>
          </w:p>
          <w:p w14:paraId="0BAAF4AB" w14:textId="34E51545" w:rsidR="00212041" w:rsidRPr="00212041" w:rsidRDefault="00212041" w:rsidP="00DD38A4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Поновити са ученицима петходно стечена знања из области правилне </w:t>
            </w:r>
            <w:r>
              <w:rPr>
                <w:sz w:val="22"/>
                <w:szCs w:val="22"/>
                <w:lang w:val="sr-Cyrl-BA"/>
              </w:rPr>
              <w:lastRenderedPageBreak/>
              <w:t>правописне употребе бројева и изведеница од њих;</w:t>
            </w:r>
          </w:p>
          <w:p w14:paraId="30FA8B97" w14:textId="5533CBA7" w:rsidR="00DD38A4" w:rsidRPr="00212041" w:rsidRDefault="00212041" w:rsidP="00212041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Поновити са ученицима писање р</w:t>
            </w:r>
            <w:r w:rsidR="0085548C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>јечце не са глаголима, у облицима трпног придјева и других попридјевљ</w:t>
            </w:r>
            <w:r w:rsidR="0085548C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  <w:lang w:val="sr-Cyrl-BA"/>
              </w:rPr>
              <w:t xml:space="preserve">них глаголских облика и у творби глаголских именица и изведених прилога, употреба цртице приликом удвајања глаголских облика (блиских или супротстављених значења); </w:t>
            </w:r>
          </w:p>
          <w:p w14:paraId="542753A8" w14:textId="39C9A14C" w:rsidR="00221B0D" w:rsidRPr="005D4AE1" w:rsidRDefault="00221B0D" w:rsidP="00DD38A4">
            <w:pPr>
              <w:numPr>
                <w:ilvl w:val="0"/>
                <w:numId w:val="3"/>
              </w:numPr>
              <w:spacing w:line="259" w:lineRule="auto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 xml:space="preserve">На крају </w:t>
            </w:r>
            <w:r w:rsidR="000B36CE">
              <w:rPr>
                <w:sz w:val="22"/>
                <w:szCs w:val="22"/>
                <w:lang w:val="sr-Cyrl-BA"/>
              </w:rPr>
              <w:t>понављања урадити краћу писмену провјеру знања</w:t>
            </w:r>
            <w:r w:rsidR="00212041">
              <w:rPr>
                <w:sz w:val="22"/>
                <w:szCs w:val="22"/>
                <w:lang w:val="sr-Cyrl-BA"/>
              </w:rPr>
              <w:t xml:space="preserve"> из све три поновљене области</w:t>
            </w:r>
            <w:r w:rsidR="008F1D92">
              <w:rPr>
                <w:sz w:val="22"/>
                <w:szCs w:val="22"/>
                <w:lang w:val="sr-Cyrl-BA"/>
              </w:rPr>
              <w:t xml:space="preserve"> правописа</w:t>
            </w:r>
            <w:r w:rsidR="000B36CE">
              <w:rPr>
                <w:sz w:val="22"/>
                <w:szCs w:val="22"/>
                <w:lang w:val="sr-Cyrl-BA"/>
              </w:rPr>
              <w:t>.</w:t>
            </w:r>
          </w:p>
        </w:tc>
      </w:tr>
      <w:tr w:rsidR="005D4AE1" w:rsidRPr="005D4AE1" w14:paraId="43541EFE" w14:textId="77777777" w:rsidTr="0045002F">
        <w:tc>
          <w:tcPr>
            <w:tcW w:w="5000" w:type="pct"/>
            <w:gridSpan w:val="11"/>
          </w:tcPr>
          <w:p w14:paraId="38AC415B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5D4AE1" w:rsidRPr="005D4AE1" w14:paraId="6549D106" w14:textId="77777777" w:rsidTr="0045002F">
        <w:trPr>
          <w:trHeight w:val="464"/>
        </w:trPr>
        <w:tc>
          <w:tcPr>
            <w:tcW w:w="5000" w:type="pct"/>
            <w:gridSpan w:val="11"/>
            <w:vAlign w:val="center"/>
          </w:tcPr>
          <w:p w14:paraId="0D35D570" w14:textId="5CDF77C7" w:rsidR="008D7B85" w:rsidRPr="008D7B85" w:rsidRDefault="007A0D89" w:rsidP="007C7967">
            <w:pPr>
              <w:numPr>
                <w:ilvl w:val="0"/>
                <w:numId w:val="2"/>
              </w:numPr>
              <w:spacing w:line="259" w:lineRule="auto"/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Медијска комуникација. Информатика</w:t>
            </w:r>
            <w:r w:rsidR="008D7B85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5D4AE1" w:rsidRPr="005D4AE1" w14:paraId="70E2328F" w14:textId="77777777" w:rsidTr="0045002F">
        <w:tc>
          <w:tcPr>
            <w:tcW w:w="5000" w:type="pct"/>
            <w:gridSpan w:val="11"/>
          </w:tcPr>
          <w:p w14:paraId="5BE4BAE1" w14:textId="7957180E" w:rsidR="005D4AE1" w:rsidRPr="00514F3D" w:rsidRDefault="00EC59B0" w:rsidP="005D4AE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Литература и и</w:t>
            </w:r>
            <w:r w:rsidR="005D4AE1" w:rsidRPr="005D4AE1">
              <w:rPr>
                <w:b/>
                <w:sz w:val="22"/>
                <w:szCs w:val="22"/>
                <w:lang w:val="hr-HR"/>
              </w:rPr>
              <w:t>звори</w:t>
            </w:r>
            <w:r w:rsidR="00514F3D">
              <w:rPr>
                <w:b/>
                <w:sz w:val="22"/>
                <w:szCs w:val="22"/>
                <w:lang w:val="sr-Cyrl-BA"/>
              </w:rPr>
              <w:t>:</w:t>
            </w:r>
          </w:p>
        </w:tc>
      </w:tr>
      <w:tr w:rsidR="005D4AE1" w:rsidRPr="005D4AE1" w14:paraId="6BF8FC1B" w14:textId="77777777" w:rsidTr="0045002F">
        <w:tc>
          <w:tcPr>
            <w:tcW w:w="5000" w:type="pct"/>
            <w:gridSpan w:val="11"/>
          </w:tcPr>
          <w:p w14:paraId="30BA9C93" w14:textId="1F4EF068" w:rsidR="005D4AE1" w:rsidRPr="00CE3B9C" w:rsidRDefault="005D4AE1" w:rsidP="007C7967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</w:rPr>
            </w:pPr>
            <w:proofErr w:type="spellStart"/>
            <w:r w:rsidRPr="005D4AE1">
              <w:rPr>
                <w:sz w:val="22"/>
                <w:szCs w:val="22"/>
              </w:rPr>
              <w:t>Уџбеник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одобрен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од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стране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Министарства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просвјете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културе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Републике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Српске</w:t>
            </w:r>
            <w:proofErr w:type="spellEnd"/>
            <w:r w:rsidR="007A0D89">
              <w:rPr>
                <w:sz w:val="22"/>
                <w:szCs w:val="22"/>
                <w:lang w:val="sr-Cyrl-BA"/>
              </w:rPr>
              <w:t>;</w:t>
            </w:r>
          </w:p>
          <w:p w14:paraId="32697E81" w14:textId="4ACDB7C3" w:rsidR="00CE3B9C" w:rsidRPr="008D7B85" w:rsidRDefault="00CE3B9C" w:rsidP="007C7967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Правопис српскога језика, Матица српска</w:t>
            </w:r>
            <w:r w:rsidR="00DE20BB">
              <w:rPr>
                <w:sz w:val="22"/>
                <w:szCs w:val="22"/>
                <w:lang w:val="sr-Cyrl-BA"/>
              </w:rPr>
              <w:t>, ново издање</w:t>
            </w:r>
            <w:r>
              <w:rPr>
                <w:sz w:val="22"/>
                <w:szCs w:val="22"/>
                <w:lang w:val="sr-Cyrl-BA"/>
              </w:rPr>
              <w:t>;</w:t>
            </w:r>
          </w:p>
          <w:p w14:paraId="7FBD05C2" w14:textId="445D981C" w:rsidR="008D7B85" w:rsidRPr="005D4AE1" w:rsidRDefault="008D7B85" w:rsidP="007C7967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К</w:t>
            </w:r>
            <w:r w:rsidR="00BC2D49">
              <w:rPr>
                <w:sz w:val="22"/>
                <w:szCs w:val="22"/>
                <w:lang w:val="sr-Cyrl-BA"/>
              </w:rPr>
              <w:t>њ</w:t>
            </w:r>
            <w:r>
              <w:rPr>
                <w:sz w:val="22"/>
                <w:szCs w:val="22"/>
                <w:lang w:val="sr-Cyrl-BA"/>
              </w:rPr>
              <w:t>ижевноумјетнички текстови, примјери текстова научног, публицист</w:t>
            </w:r>
            <w:r w:rsidR="004C56BA">
              <w:rPr>
                <w:sz w:val="22"/>
                <w:szCs w:val="22"/>
                <w:lang w:val="sr-Cyrl-BA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чког и </w:t>
            </w:r>
            <w:r w:rsidR="004C56BA">
              <w:rPr>
                <w:sz w:val="22"/>
                <w:szCs w:val="22"/>
                <w:lang w:val="sr-Cyrl-BA"/>
              </w:rPr>
              <w:t>административног стила;</w:t>
            </w:r>
          </w:p>
          <w:p w14:paraId="0D03F5CA" w14:textId="4E3B0E04" w:rsidR="005D4AE1" w:rsidRPr="007A0D89" w:rsidRDefault="005D4AE1" w:rsidP="007C7967">
            <w:pPr>
              <w:numPr>
                <w:ilvl w:val="0"/>
                <w:numId w:val="4"/>
              </w:numPr>
              <w:spacing w:after="160" w:line="259" w:lineRule="auto"/>
              <w:ind w:left="360"/>
              <w:contextualSpacing/>
              <w:rPr>
                <w:sz w:val="22"/>
                <w:szCs w:val="22"/>
                <w:lang w:val="sr-Cyrl-BA"/>
              </w:rPr>
            </w:pPr>
            <w:proofErr w:type="spellStart"/>
            <w:r w:rsidRPr="005D4AE1">
              <w:rPr>
                <w:sz w:val="22"/>
                <w:szCs w:val="22"/>
              </w:rPr>
              <w:t>Друга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стручна</w:t>
            </w:r>
            <w:proofErr w:type="spellEnd"/>
            <w:r w:rsidRPr="005D4AE1">
              <w:rPr>
                <w:sz w:val="22"/>
                <w:szCs w:val="22"/>
              </w:rPr>
              <w:t xml:space="preserve"> и </w:t>
            </w:r>
            <w:proofErr w:type="spellStart"/>
            <w:r w:rsidRPr="005D4AE1">
              <w:rPr>
                <w:sz w:val="22"/>
                <w:szCs w:val="22"/>
              </w:rPr>
              <w:t>теоријска</w:t>
            </w:r>
            <w:proofErr w:type="spellEnd"/>
            <w:r w:rsidRPr="005D4AE1">
              <w:rPr>
                <w:sz w:val="22"/>
                <w:szCs w:val="22"/>
              </w:rPr>
              <w:t xml:space="preserve"> </w:t>
            </w:r>
            <w:proofErr w:type="spellStart"/>
            <w:r w:rsidRPr="005D4AE1">
              <w:rPr>
                <w:sz w:val="22"/>
                <w:szCs w:val="22"/>
              </w:rPr>
              <w:t>литература</w:t>
            </w:r>
            <w:proofErr w:type="spellEnd"/>
            <w:r w:rsidR="007A0D89">
              <w:rPr>
                <w:sz w:val="22"/>
                <w:szCs w:val="22"/>
                <w:lang w:val="sr-Cyrl-BA"/>
              </w:rPr>
              <w:t>.</w:t>
            </w:r>
            <w:r w:rsidRPr="005D4AE1">
              <w:rPr>
                <w:sz w:val="22"/>
                <w:szCs w:val="22"/>
                <w:lang w:val="sr-Cyrl-BA"/>
              </w:rPr>
              <w:t xml:space="preserve"> </w:t>
            </w:r>
          </w:p>
        </w:tc>
      </w:tr>
      <w:tr w:rsidR="005D4AE1" w:rsidRPr="005D4AE1" w14:paraId="139EABB1" w14:textId="77777777" w:rsidTr="0045002F">
        <w:tc>
          <w:tcPr>
            <w:tcW w:w="5000" w:type="pct"/>
            <w:gridSpan w:val="11"/>
          </w:tcPr>
          <w:p w14:paraId="49EC91B5" w14:textId="77777777" w:rsidR="005D4AE1" w:rsidRPr="005D4AE1" w:rsidRDefault="005D4AE1" w:rsidP="005D4AE1">
            <w:pPr>
              <w:rPr>
                <w:b/>
                <w:sz w:val="22"/>
                <w:szCs w:val="22"/>
                <w:lang w:val="hr-HR"/>
              </w:rPr>
            </w:pPr>
            <w:r w:rsidRPr="005D4AE1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5D4AE1" w:rsidRPr="007A0D89" w14:paraId="6C7FB2C8" w14:textId="77777777" w:rsidTr="0045002F">
        <w:trPr>
          <w:trHeight w:val="792"/>
        </w:trPr>
        <w:tc>
          <w:tcPr>
            <w:tcW w:w="5000" w:type="pct"/>
            <w:gridSpan w:val="11"/>
            <w:vAlign w:val="center"/>
          </w:tcPr>
          <w:p w14:paraId="492D5E19" w14:textId="21CAF2AC" w:rsidR="005D4AE1" w:rsidRPr="007A0D89" w:rsidRDefault="005D4AE1" w:rsidP="005D4AE1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7A0D89">
              <w:rPr>
                <w:sz w:val="22"/>
                <w:szCs w:val="22"/>
              </w:rPr>
              <w:t>Оцјењивање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се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врши</w:t>
            </w:r>
            <w:proofErr w:type="spellEnd"/>
            <w:r w:rsidRPr="007A0D89">
              <w:rPr>
                <w:sz w:val="22"/>
                <w:szCs w:val="22"/>
              </w:rPr>
              <w:t xml:space="preserve"> у </w:t>
            </w:r>
            <w:proofErr w:type="spellStart"/>
            <w:r w:rsidRPr="007A0D89">
              <w:rPr>
                <w:sz w:val="22"/>
                <w:szCs w:val="22"/>
              </w:rPr>
              <w:t>складу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са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Законом</w:t>
            </w:r>
            <w:proofErr w:type="spellEnd"/>
            <w:r w:rsidRPr="007A0D89">
              <w:rPr>
                <w:sz w:val="22"/>
                <w:szCs w:val="22"/>
              </w:rPr>
              <w:t xml:space="preserve"> о </w:t>
            </w:r>
            <w:proofErr w:type="spellStart"/>
            <w:r w:rsidRPr="007A0D89">
              <w:rPr>
                <w:sz w:val="22"/>
                <w:szCs w:val="22"/>
              </w:rPr>
              <w:t>средњем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образовању</w:t>
            </w:r>
            <w:proofErr w:type="spellEnd"/>
            <w:r w:rsidRPr="007A0D89">
              <w:rPr>
                <w:sz w:val="22"/>
                <w:szCs w:val="22"/>
              </w:rPr>
              <w:t xml:space="preserve"> и </w:t>
            </w:r>
            <w:proofErr w:type="spellStart"/>
            <w:r w:rsidRPr="007A0D89">
              <w:rPr>
                <w:sz w:val="22"/>
                <w:szCs w:val="22"/>
              </w:rPr>
              <w:t>васпитању</w:t>
            </w:r>
            <w:proofErr w:type="spellEnd"/>
            <w:r w:rsidRPr="007A0D89">
              <w:rPr>
                <w:sz w:val="22"/>
                <w:szCs w:val="22"/>
              </w:rPr>
              <w:t xml:space="preserve"> и </w:t>
            </w:r>
            <w:proofErr w:type="spellStart"/>
            <w:r w:rsidRPr="007A0D89">
              <w:rPr>
                <w:sz w:val="22"/>
                <w:szCs w:val="22"/>
              </w:rPr>
              <w:t>Правилником</w:t>
            </w:r>
            <w:proofErr w:type="spellEnd"/>
            <w:r w:rsidRPr="007A0D89">
              <w:rPr>
                <w:sz w:val="22"/>
                <w:szCs w:val="22"/>
              </w:rPr>
              <w:t xml:space="preserve"> о </w:t>
            </w:r>
            <w:proofErr w:type="spellStart"/>
            <w:r w:rsidRPr="007A0D89">
              <w:rPr>
                <w:sz w:val="22"/>
                <w:szCs w:val="22"/>
              </w:rPr>
              <w:t>оцјењивању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ученика</w:t>
            </w:r>
            <w:proofErr w:type="spellEnd"/>
            <w:r w:rsidRPr="007A0D89">
              <w:rPr>
                <w:sz w:val="22"/>
                <w:szCs w:val="22"/>
              </w:rPr>
              <w:t xml:space="preserve"> у </w:t>
            </w:r>
            <w:proofErr w:type="spellStart"/>
            <w:r w:rsidRPr="007A0D89">
              <w:rPr>
                <w:sz w:val="22"/>
                <w:szCs w:val="22"/>
              </w:rPr>
              <w:t>настави</w:t>
            </w:r>
            <w:proofErr w:type="spellEnd"/>
            <w:r w:rsidRPr="007A0D89">
              <w:rPr>
                <w:sz w:val="22"/>
                <w:szCs w:val="22"/>
              </w:rPr>
              <w:t xml:space="preserve"> и </w:t>
            </w:r>
            <w:proofErr w:type="spellStart"/>
            <w:r w:rsidRPr="007A0D89">
              <w:rPr>
                <w:sz w:val="22"/>
                <w:szCs w:val="22"/>
              </w:rPr>
              <w:t>полагању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испита</w:t>
            </w:r>
            <w:proofErr w:type="spellEnd"/>
            <w:r w:rsidRPr="007A0D89">
              <w:rPr>
                <w:sz w:val="22"/>
                <w:szCs w:val="22"/>
              </w:rPr>
              <w:t xml:space="preserve"> у </w:t>
            </w:r>
            <w:proofErr w:type="spellStart"/>
            <w:r w:rsidRPr="007A0D89">
              <w:rPr>
                <w:sz w:val="22"/>
                <w:szCs w:val="22"/>
              </w:rPr>
              <w:t>средњој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школи</w:t>
            </w:r>
            <w:proofErr w:type="spellEnd"/>
            <w:r w:rsidRPr="007A0D89">
              <w:rPr>
                <w:sz w:val="22"/>
                <w:szCs w:val="22"/>
              </w:rPr>
              <w:t xml:space="preserve">. О </w:t>
            </w:r>
            <w:proofErr w:type="spellStart"/>
            <w:r w:rsidRPr="007A0D89">
              <w:rPr>
                <w:sz w:val="22"/>
                <w:szCs w:val="22"/>
              </w:rPr>
              <w:t>техникама</w:t>
            </w:r>
            <w:proofErr w:type="spellEnd"/>
            <w:r w:rsidRPr="007A0D89">
              <w:rPr>
                <w:sz w:val="22"/>
                <w:szCs w:val="22"/>
              </w:rPr>
              <w:t xml:space="preserve"> и </w:t>
            </w:r>
            <w:proofErr w:type="spellStart"/>
            <w:r w:rsidRPr="007A0D89">
              <w:rPr>
                <w:sz w:val="22"/>
                <w:szCs w:val="22"/>
              </w:rPr>
              <w:t>критеријима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оцјењивања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ученике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треба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упознати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на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почетку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изучавања</w:t>
            </w:r>
            <w:proofErr w:type="spellEnd"/>
            <w:r w:rsidRPr="007A0D89">
              <w:rPr>
                <w:sz w:val="22"/>
                <w:szCs w:val="22"/>
              </w:rPr>
              <w:t xml:space="preserve"> </w:t>
            </w:r>
            <w:proofErr w:type="spellStart"/>
            <w:r w:rsidRPr="007A0D89">
              <w:rPr>
                <w:sz w:val="22"/>
                <w:szCs w:val="22"/>
              </w:rPr>
              <w:t>модула</w:t>
            </w:r>
            <w:proofErr w:type="spellEnd"/>
            <w:r w:rsidRPr="007A0D89">
              <w:rPr>
                <w:sz w:val="22"/>
                <w:szCs w:val="22"/>
              </w:rPr>
              <w:t>.</w:t>
            </w:r>
            <w:r w:rsidR="007A0D89" w:rsidRPr="007A0D89">
              <w:rPr>
                <w:sz w:val="22"/>
                <w:szCs w:val="22"/>
                <w:lang w:val="sr-Cyrl-BA"/>
              </w:rPr>
              <w:t xml:space="preserve"> Ученици пишу </w:t>
            </w:r>
            <w:r w:rsidR="007A0D89">
              <w:rPr>
                <w:sz w:val="22"/>
                <w:szCs w:val="22"/>
                <w:lang w:val="sr-Cyrl-BA"/>
              </w:rPr>
              <w:t>четири</w:t>
            </w:r>
            <w:r w:rsidR="007A0D89" w:rsidRPr="007A0D89">
              <w:rPr>
                <w:sz w:val="22"/>
                <w:szCs w:val="22"/>
                <w:lang w:val="sr-Cyrl-BA"/>
              </w:rPr>
              <w:t xml:space="preserve"> писмена задатка</w:t>
            </w:r>
            <w:r w:rsidR="007A0D89" w:rsidRPr="007A0D89">
              <w:rPr>
                <w:sz w:val="22"/>
                <w:szCs w:val="22"/>
              </w:rPr>
              <w:t xml:space="preserve"> </w:t>
            </w:r>
            <w:r w:rsidR="007A0D89" w:rsidRPr="007A0D89">
              <w:rPr>
                <w:sz w:val="22"/>
                <w:szCs w:val="22"/>
                <w:lang w:val="sr-Cyrl-BA"/>
              </w:rPr>
              <w:t>у току школске године (</w:t>
            </w:r>
            <w:r w:rsidR="007A0D89">
              <w:rPr>
                <w:sz w:val="22"/>
                <w:szCs w:val="22"/>
                <w:lang w:val="sr-Cyrl-BA"/>
              </w:rPr>
              <w:t>два</w:t>
            </w:r>
            <w:r w:rsidR="007A0D89" w:rsidRPr="007A0D89">
              <w:rPr>
                <w:sz w:val="22"/>
                <w:szCs w:val="22"/>
                <w:lang w:val="sr-Cyrl-BA"/>
              </w:rPr>
              <w:t xml:space="preserve"> писмен</w:t>
            </w:r>
            <w:r w:rsidR="007A0D89">
              <w:rPr>
                <w:sz w:val="22"/>
                <w:szCs w:val="22"/>
                <w:lang w:val="sr-Cyrl-BA"/>
              </w:rPr>
              <w:t>а</w:t>
            </w:r>
            <w:r w:rsidR="007A0D89" w:rsidRPr="007A0D89">
              <w:rPr>
                <w:sz w:val="22"/>
                <w:szCs w:val="22"/>
                <w:lang w:val="sr-Cyrl-BA"/>
              </w:rPr>
              <w:t xml:space="preserve"> задатак</w:t>
            </w:r>
            <w:r w:rsidR="007A0D89">
              <w:rPr>
                <w:sz w:val="22"/>
                <w:szCs w:val="22"/>
                <w:lang w:val="sr-Cyrl-BA"/>
              </w:rPr>
              <w:t>а</w:t>
            </w:r>
            <w:r w:rsidR="007A0D89" w:rsidRPr="007A0D89">
              <w:rPr>
                <w:sz w:val="22"/>
                <w:szCs w:val="22"/>
                <w:lang w:val="sr-Cyrl-BA"/>
              </w:rPr>
              <w:t xml:space="preserve"> у првом, </w:t>
            </w:r>
            <w:r w:rsidR="007A0D89">
              <w:rPr>
                <w:sz w:val="22"/>
                <w:szCs w:val="22"/>
                <w:lang w:val="sr-Cyrl-BA"/>
              </w:rPr>
              <w:t>два</w:t>
            </w:r>
            <w:r w:rsidR="007A0D89" w:rsidRPr="007A0D89">
              <w:rPr>
                <w:sz w:val="22"/>
                <w:szCs w:val="22"/>
                <w:lang w:val="sr-Cyrl-BA"/>
              </w:rPr>
              <w:t xml:space="preserve"> у другом полугодишту).</w:t>
            </w:r>
          </w:p>
        </w:tc>
      </w:tr>
    </w:tbl>
    <w:p w14:paraId="79FA8A5B" w14:textId="77777777" w:rsidR="005D4AE1" w:rsidRPr="007A0D89" w:rsidRDefault="005D4AE1" w:rsidP="005D4AE1">
      <w:pPr>
        <w:rPr>
          <w:sz w:val="22"/>
          <w:szCs w:val="22"/>
        </w:rPr>
      </w:pPr>
    </w:p>
    <w:p w14:paraId="1B9AADE3" w14:textId="77777777" w:rsidR="005D4AE1" w:rsidRPr="005D4AE1" w:rsidRDefault="005D4AE1" w:rsidP="005D4AE1">
      <w:pPr>
        <w:rPr>
          <w:sz w:val="22"/>
          <w:szCs w:val="22"/>
        </w:rPr>
      </w:pPr>
    </w:p>
    <w:p w14:paraId="180D9570" w14:textId="77777777" w:rsidR="005D4AE1" w:rsidRPr="005D4AE1" w:rsidRDefault="005D4AE1" w:rsidP="005D4AE1">
      <w:pPr>
        <w:rPr>
          <w:sz w:val="22"/>
          <w:szCs w:val="22"/>
        </w:rPr>
      </w:pPr>
    </w:p>
    <w:p w14:paraId="5C2AB776" w14:textId="77777777" w:rsidR="005D4AE1" w:rsidRPr="005D4AE1" w:rsidRDefault="005D4AE1" w:rsidP="005D4AE1">
      <w:pPr>
        <w:rPr>
          <w:sz w:val="22"/>
          <w:szCs w:val="22"/>
        </w:rPr>
      </w:pPr>
    </w:p>
    <w:p w14:paraId="6DCD1889" w14:textId="77777777" w:rsidR="005D4AE1" w:rsidRPr="005D4AE1" w:rsidRDefault="005D4AE1" w:rsidP="005D4AE1">
      <w:pPr>
        <w:rPr>
          <w:sz w:val="22"/>
          <w:szCs w:val="22"/>
        </w:rPr>
      </w:pPr>
    </w:p>
    <w:p w14:paraId="70332478" w14:textId="77777777" w:rsidR="005D4AE1" w:rsidRPr="005D4AE1" w:rsidRDefault="005D4AE1" w:rsidP="005D4AE1">
      <w:pPr>
        <w:rPr>
          <w:sz w:val="22"/>
          <w:szCs w:val="22"/>
        </w:rPr>
      </w:pPr>
    </w:p>
    <w:p w14:paraId="750B1497" w14:textId="77777777" w:rsidR="005D4AE1" w:rsidRPr="005D4AE1" w:rsidRDefault="005D4AE1" w:rsidP="005D4AE1">
      <w:pPr>
        <w:rPr>
          <w:sz w:val="22"/>
          <w:szCs w:val="22"/>
        </w:rPr>
      </w:pPr>
    </w:p>
    <w:p w14:paraId="4521CE94" w14:textId="77777777" w:rsidR="005D4AE1" w:rsidRPr="005D4AE1" w:rsidRDefault="005D4AE1" w:rsidP="005D4AE1">
      <w:pPr>
        <w:rPr>
          <w:sz w:val="22"/>
          <w:szCs w:val="22"/>
        </w:rPr>
      </w:pPr>
    </w:p>
    <w:p w14:paraId="3CFEE8FF" w14:textId="77777777" w:rsidR="005D4AE1" w:rsidRPr="005D4AE1" w:rsidRDefault="005D4AE1" w:rsidP="005D4AE1">
      <w:pPr>
        <w:rPr>
          <w:sz w:val="22"/>
          <w:szCs w:val="22"/>
        </w:rPr>
      </w:pPr>
    </w:p>
    <w:p w14:paraId="1A3D4153" w14:textId="77777777" w:rsidR="005D4AE1" w:rsidRPr="005D4AE1" w:rsidRDefault="005D4AE1" w:rsidP="005D4AE1">
      <w:pPr>
        <w:rPr>
          <w:sz w:val="22"/>
          <w:szCs w:val="22"/>
        </w:rPr>
      </w:pPr>
    </w:p>
    <w:p w14:paraId="3AFFD9F4" w14:textId="77777777" w:rsidR="005D4AE1" w:rsidRPr="005D4AE1" w:rsidRDefault="005D4AE1" w:rsidP="005D4AE1">
      <w:pPr>
        <w:rPr>
          <w:sz w:val="22"/>
          <w:szCs w:val="22"/>
        </w:rPr>
      </w:pPr>
    </w:p>
    <w:p w14:paraId="04594674" w14:textId="77777777" w:rsidR="005D4AE1" w:rsidRPr="005D4AE1" w:rsidRDefault="005D4AE1" w:rsidP="005D4AE1">
      <w:pPr>
        <w:rPr>
          <w:sz w:val="22"/>
          <w:szCs w:val="22"/>
        </w:rPr>
      </w:pPr>
    </w:p>
    <w:p w14:paraId="6FF07753" w14:textId="77777777" w:rsidR="005D4AE1" w:rsidRPr="005D4AE1" w:rsidRDefault="005D4AE1" w:rsidP="005D4AE1">
      <w:pPr>
        <w:rPr>
          <w:sz w:val="22"/>
          <w:szCs w:val="22"/>
        </w:rPr>
      </w:pPr>
    </w:p>
    <w:p w14:paraId="771EAB47" w14:textId="77777777" w:rsidR="005D4AE1" w:rsidRPr="005D4AE1" w:rsidRDefault="005D4AE1" w:rsidP="005D4AE1"/>
    <w:p w14:paraId="6E9DB402" w14:textId="77777777" w:rsidR="005D4AE1" w:rsidRPr="005D4AE1" w:rsidRDefault="005D4AE1" w:rsidP="005D4AE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CB26EF4" w14:textId="77777777" w:rsidR="005D4AE1" w:rsidRPr="00271279" w:rsidRDefault="005D4AE1" w:rsidP="00B94A90">
      <w:pPr>
        <w:rPr>
          <w:sz w:val="22"/>
          <w:szCs w:val="22"/>
        </w:rPr>
      </w:pPr>
    </w:p>
    <w:p w14:paraId="7A25EAB2" w14:textId="77777777" w:rsidR="00B94A90" w:rsidRPr="00271279" w:rsidRDefault="00B94A90" w:rsidP="00B94A90">
      <w:pPr>
        <w:rPr>
          <w:sz w:val="22"/>
          <w:szCs w:val="22"/>
        </w:rPr>
      </w:pPr>
    </w:p>
    <w:bookmarkEnd w:id="0"/>
    <w:p w14:paraId="4DD8AA5A" w14:textId="77777777" w:rsidR="00CB367F" w:rsidRDefault="00CB367F"/>
    <w:sectPr w:rsidR="00CB367F" w:rsidSect="0045002F">
      <w:pgSz w:w="16840" w:h="11907" w:orient="landscape" w:code="9"/>
      <w:pgMar w:top="102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E5A8A"/>
    <w:multiLevelType w:val="hybridMultilevel"/>
    <w:tmpl w:val="58FE76DE"/>
    <w:lvl w:ilvl="0" w:tplc="CBC4A886">
      <w:start w:val="1"/>
      <w:numFmt w:val="bullet"/>
      <w:lvlText w:val="-"/>
      <w:lvlJc w:val="right"/>
      <w:pPr>
        <w:ind w:left="92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41EAB"/>
    <w:multiLevelType w:val="hybridMultilevel"/>
    <w:tmpl w:val="F0B28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545B5"/>
    <w:multiLevelType w:val="hybridMultilevel"/>
    <w:tmpl w:val="344A59F6"/>
    <w:lvl w:ilvl="0" w:tplc="CBC4A886">
      <w:start w:val="1"/>
      <w:numFmt w:val="bullet"/>
      <w:lvlText w:val="-"/>
      <w:lvlJc w:val="right"/>
      <w:pPr>
        <w:ind w:left="108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CE66C5"/>
    <w:multiLevelType w:val="hybridMultilevel"/>
    <w:tmpl w:val="5E5C6F3A"/>
    <w:lvl w:ilvl="0" w:tplc="CBC4A886">
      <w:start w:val="1"/>
      <w:numFmt w:val="bullet"/>
      <w:lvlText w:val="-"/>
      <w:lvlJc w:val="right"/>
      <w:pPr>
        <w:ind w:left="92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4ACE09EF"/>
    <w:multiLevelType w:val="hybridMultilevel"/>
    <w:tmpl w:val="55202406"/>
    <w:lvl w:ilvl="0" w:tplc="33407F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B3C52"/>
    <w:multiLevelType w:val="hybridMultilevel"/>
    <w:tmpl w:val="EACC5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14D08"/>
    <w:multiLevelType w:val="hybridMultilevel"/>
    <w:tmpl w:val="835A929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A2204"/>
    <w:multiLevelType w:val="hybridMultilevel"/>
    <w:tmpl w:val="92622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54ED4"/>
    <w:multiLevelType w:val="hybridMultilevel"/>
    <w:tmpl w:val="74CE7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A90"/>
    <w:rsid w:val="00021496"/>
    <w:rsid w:val="00021FB2"/>
    <w:rsid w:val="00022BB1"/>
    <w:rsid w:val="0004329A"/>
    <w:rsid w:val="0004512A"/>
    <w:rsid w:val="00063D18"/>
    <w:rsid w:val="00093554"/>
    <w:rsid w:val="00096879"/>
    <w:rsid w:val="000B36CE"/>
    <w:rsid w:val="000C2807"/>
    <w:rsid w:val="000E5E45"/>
    <w:rsid w:val="00107F66"/>
    <w:rsid w:val="0013314A"/>
    <w:rsid w:val="001B5B3F"/>
    <w:rsid w:val="001E1FF2"/>
    <w:rsid w:val="001E276A"/>
    <w:rsid w:val="001F15AA"/>
    <w:rsid w:val="00212041"/>
    <w:rsid w:val="00212AE4"/>
    <w:rsid w:val="00221B0D"/>
    <w:rsid w:val="0024726C"/>
    <w:rsid w:val="002562F0"/>
    <w:rsid w:val="00260C07"/>
    <w:rsid w:val="002747A9"/>
    <w:rsid w:val="0029445C"/>
    <w:rsid w:val="002B6EBD"/>
    <w:rsid w:val="002C08AC"/>
    <w:rsid w:val="002D09B8"/>
    <w:rsid w:val="002E5D4B"/>
    <w:rsid w:val="002F2F6F"/>
    <w:rsid w:val="00315F59"/>
    <w:rsid w:val="00332831"/>
    <w:rsid w:val="00337962"/>
    <w:rsid w:val="00345EAB"/>
    <w:rsid w:val="00346E4B"/>
    <w:rsid w:val="00347AFA"/>
    <w:rsid w:val="00351617"/>
    <w:rsid w:val="00355D21"/>
    <w:rsid w:val="00375D76"/>
    <w:rsid w:val="00390542"/>
    <w:rsid w:val="0039184D"/>
    <w:rsid w:val="003A0B3E"/>
    <w:rsid w:val="003B2885"/>
    <w:rsid w:val="003B5D75"/>
    <w:rsid w:val="003C4EC6"/>
    <w:rsid w:val="003E3BB6"/>
    <w:rsid w:val="003F4B3D"/>
    <w:rsid w:val="003F5B4D"/>
    <w:rsid w:val="004033BB"/>
    <w:rsid w:val="00415A2C"/>
    <w:rsid w:val="0045002F"/>
    <w:rsid w:val="004A13A1"/>
    <w:rsid w:val="004C56BA"/>
    <w:rsid w:val="004C71FF"/>
    <w:rsid w:val="004D7B83"/>
    <w:rsid w:val="005075C9"/>
    <w:rsid w:val="00514F3D"/>
    <w:rsid w:val="005317C6"/>
    <w:rsid w:val="00542A11"/>
    <w:rsid w:val="00557EF7"/>
    <w:rsid w:val="00580186"/>
    <w:rsid w:val="005840F8"/>
    <w:rsid w:val="005920E0"/>
    <w:rsid w:val="0059354B"/>
    <w:rsid w:val="005B68AE"/>
    <w:rsid w:val="005D235A"/>
    <w:rsid w:val="005D4AE1"/>
    <w:rsid w:val="005D4EB6"/>
    <w:rsid w:val="005E01B1"/>
    <w:rsid w:val="006062AA"/>
    <w:rsid w:val="00614B97"/>
    <w:rsid w:val="0063112A"/>
    <w:rsid w:val="0067217D"/>
    <w:rsid w:val="00675ADD"/>
    <w:rsid w:val="00681327"/>
    <w:rsid w:val="00684181"/>
    <w:rsid w:val="00687AAA"/>
    <w:rsid w:val="006D21A5"/>
    <w:rsid w:val="006F5A15"/>
    <w:rsid w:val="007034FF"/>
    <w:rsid w:val="007262AC"/>
    <w:rsid w:val="00741B8C"/>
    <w:rsid w:val="00754925"/>
    <w:rsid w:val="00756B18"/>
    <w:rsid w:val="00762F36"/>
    <w:rsid w:val="00777488"/>
    <w:rsid w:val="0079786E"/>
    <w:rsid w:val="007A0D89"/>
    <w:rsid w:val="007C0B58"/>
    <w:rsid w:val="007C1B93"/>
    <w:rsid w:val="007C7967"/>
    <w:rsid w:val="007E7D35"/>
    <w:rsid w:val="00825B1C"/>
    <w:rsid w:val="008277B1"/>
    <w:rsid w:val="0085548C"/>
    <w:rsid w:val="008555DF"/>
    <w:rsid w:val="0085610D"/>
    <w:rsid w:val="00856892"/>
    <w:rsid w:val="008673BB"/>
    <w:rsid w:val="00887136"/>
    <w:rsid w:val="0089105D"/>
    <w:rsid w:val="0089637C"/>
    <w:rsid w:val="008A1E3C"/>
    <w:rsid w:val="008D7B85"/>
    <w:rsid w:val="008F1D92"/>
    <w:rsid w:val="008F7C2C"/>
    <w:rsid w:val="00922679"/>
    <w:rsid w:val="00942EA8"/>
    <w:rsid w:val="00946889"/>
    <w:rsid w:val="0099452A"/>
    <w:rsid w:val="009A0E97"/>
    <w:rsid w:val="00A01F6C"/>
    <w:rsid w:val="00A042C6"/>
    <w:rsid w:val="00A24240"/>
    <w:rsid w:val="00A76059"/>
    <w:rsid w:val="00A80A96"/>
    <w:rsid w:val="00A86F9A"/>
    <w:rsid w:val="00AA38FE"/>
    <w:rsid w:val="00AD4089"/>
    <w:rsid w:val="00AF02FD"/>
    <w:rsid w:val="00B44015"/>
    <w:rsid w:val="00B6401C"/>
    <w:rsid w:val="00B66D47"/>
    <w:rsid w:val="00B879FA"/>
    <w:rsid w:val="00B911ED"/>
    <w:rsid w:val="00B94A90"/>
    <w:rsid w:val="00BA03EB"/>
    <w:rsid w:val="00BA3ABB"/>
    <w:rsid w:val="00BC2D49"/>
    <w:rsid w:val="00BE1BF1"/>
    <w:rsid w:val="00BE41F7"/>
    <w:rsid w:val="00BE696F"/>
    <w:rsid w:val="00C25493"/>
    <w:rsid w:val="00C63E60"/>
    <w:rsid w:val="00C835B6"/>
    <w:rsid w:val="00C86B7F"/>
    <w:rsid w:val="00C97118"/>
    <w:rsid w:val="00CB0892"/>
    <w:rsid w:val="00CB367F"/>
    <w:rsid w:val="00CC1C88"/>
    <w:rsid w:val="00CD0C97"/>
    <w:rsid w:val="00CE3B9C"/>
    <w:rsid w:val="00CE3DA1"/>
    <w:rsid w:val="00D029BD"/>
    <w:rsid w:val="00D153C6"/>
    <w:rsid w:val="00D629E7"/>
    <w:rsid w:val="00D97BC8"/>
    <w:rsid w:val="00DA020C"/>
    <w:rsid w:val="00DD38A4"/>
    <w:rsid w:val="00DE20BB"/>
    <w:rsid w:val="00DE5CC4"/>
    <w:rsid w:val="00DE602B"/>
    <w:rsid w:val="00E34087"/>
    <w:rsid w:val="00E42612"/>
    <w:rsid w:val="00E43CA8"/>
    <w:rsid w:val="00E52A84"/>
    <w:rsid w:val="00E53473"/>
    <w:rsid w:val="00E62B8A"/>
    <w:rsid w:val="00E67362"/>
    <w:rsid w:val="00E7035F"/>
    <w:rsid w:val="00E7574B"/>
    <w:rsid w:val="00E900C2"/>
    <w:rsid w:val="00E93D8E"/>
    <w:rsid w:val="00EA1B08"/>
    <w:rsid w:val="00EC59B0"/>
    <w:rsid w:val="00EF2369"/>
    <w:rsid w:val="00F060A1"/>
    <w:rsid w:val="00F2412E"/>
    <w:rsid w:val="00FB07B4"/>
    <w:rsid w:val="00FE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E2D4"/>
  <w15:chartTrackingRefBased/>
  <w15:docId w15:val="{B65542E3-CFC7-4549-B8F7-714B3AFC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94A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94A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4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3186</TotalTime>
  <Pages>1</Pages>
  <Words>3965</Words>
  <Characters>22606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Jevđević</dc:creator>
  <cp:keywords/>
  <dc:description/>
  <cp:lastModifiedBy>24. Milija Marjanovic</cp:lastModifiedBy>
  <cp:revision>95</cp:revision>
  <dcterms:created xsi:type="dcterms:W3CDTF">2022-04-30T09:56:00Z</dcterms:created>
  <dcterms:modified xsi:type="dcterms:W3CDTF">2022-07-19T07:43:00Z</dcterms:modified>
</cp:coreProperties>
</file>